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3F6F96" w14:textId="77777777" w:rsidR="004514E6" w:rsidRDefault="004514E6">
      <w:pPr>
        <w:pStyle w:val="Zkladntext"/>
        <w:spacing w:before="26"/>
        <w:rPr>
          <w:rFonts w:ascii="Arial MT"/>
          <w:sz w:val="28"/>
        </w:rPr>
      </w:pPr>
    </w:p>
    <w:p w14:paraId="6EA8B7AA" w14:textId="77777777" w:rsidR="004514E6" w:rsidRPr="00FC14D3" w:rsidRDefault="00000000">
      <w:pPr>
        <w:ind w:left="37" w:right="37"/>
        <w:jc w:val="center"/>
        <w:rPr>
          <w:rFonts w:ascii="Arial" w:hAnsi="Arial" w:cs="Arial"/>
          <w:b/>
          <w:sz w:val="20"/>
          <w:szCs w:val="20"/>
        </w:rPr>
      </w:pPr>
      <w:r w:rsidRPr="00FC14D3">
        <w:rPr>
          <w:rFonts w:ascii="Arial" w:hAnsi="Arial" w:cs="Arial"/>
          <w:b/>
          <w:spacing w:val="-2"/>
          <w:sz w:val="20"/>
          <w:szCs w:val="20"/>
          <w:u w:val="single"/>
        </w:rPr>
        <w:t>ZÁBEZPEKA</w:t>
      </w:r>
    </w:p>
    <w:p w14:paraId="599ADD6E" w14:textId="77777777" w:rsidR="004514E6" w:rsidRPr="00FC14D3" w:rsidRDefault="004514E6">
      <w:pPr>
        <w:pStyle w:val="Zkladntext"/>
        <w:rPr>
          <w:rFonts w:ascii="Arial" w:hAnsi="Arial" w:cs="Arial"/>
          <w:b/>
          <w:sz w:val="20"/>
          <w:szCs w:val="20"/>
        </w:rPr>
      </w:pPr>
    </w:p>
    <w:p w14:paraId="252DBBB9" w14:textId="77777777" w:rsidR="004514E6" w:rsidRPr="00FC14D3" w:rsidRDefault="004514E6">
      <w:pPr>
        <w:pStyle w:val="Zkladntext"/>
        <w:spacing w:before="87"/>
        <w:rPr>
          <w:rFonts w:ascii="Arial" w:hAnsi="Arial" w:cs="Arial"/>
          <w:b/>
          <w:sz w:val="20"/>
          <w:szCs w:val="20"/>
        </w:rPr>
      </w:pPr>
    </w:p>
    <w:p w14:paraId="66877E39" w14:textId="77777777" w:rsidR="004514E6" w:rsidRPr="00FC14D3" w:rsidRDefault="00000000">
      <w:pPr>
        <w:pStyle w:val="Odsekzoznamu"/>
        <w:numPr>
          <w:ilvl w:val="1"/>
          <w:numId w:val="7"/>
        </w:numPr>
        <w:tabs>
          <w:tab w:val="left" w:pos="849"/>
        </w:tabs>
        <w:rPr>
          <w:rFonts w:ascii="Arial" w:hAnsi="Arial" w:cs="Arial"/>
          <w:sz w:val="20"/>
          <w:szCs w:val="20"/>
        </w:rPr>
      </w:pPr>
      <w:r w:rsidRPr="00FC14D3">
        <w:rPr>
          <w:rFonts w:ascii="Arial" w:hAnsi="Arial" w:cs="Arial"/>
          <w:w w:val="90"/>
          <w:sz w:val="20"/>
          <w:szCs w:val="20"/>
        </w:rPr>
        <w:t>Vyhlasovateľ</w:t>
      </w:r>
      <w:r w:rsidRPr="00FC14D3">
        <w:rPr>
          <w:rFonts w:ascii="Arial" w:hAnsi="Arial" w:cs="Arial"/>
          <w:spacing w:val="14"/>
          <w:sz w:val="20"/>
          <w:szCs w:val="20"/>
        </w:rPr>
        <w:t xml:space="preserve"> </w:t>
      </w:r>
      <w:r w:rsidRPr="00FC14D3">
        <w:rPr>
          <w:rFonts w:ascii="Arial" w:hAnsi="Arial" w:cs="Arial"/>
          <w:w w:val="90"/>
          <w:sz w:val="20"/>
          <w:szCs w:val="20"/>
        </w:rPr>
        <w:t>vyžaduje</w:t>
      </w:r>
      <w:r w:rsidRPr="00FC14D3">
        <w:rPr>
          <w:rFonts w:ascii="Arial" w:hAnsi="Arial" w:cs="Arial"/>
          <w:spacing w:val="14"/>
          <w:sz w:val="20"/>
          <w:szCs w:val="20"/>
        </w:rPr>
        <w:t xml:space="preserve"> </w:t>
      </w:r>
      <w:r w:rsidRPr="00FC14D3">
        <w:rPr>
          <w:rFonts w:ascii="Arial" w:hAnsi="Arial" w:cs="Arial"/>
          <w:w w:val="90"/>
          <w:sz w:val="20"/>
          <w:szCs w:val="20"/>
        </w:rPr>
        <w:t>na</w:t>
      </w:r>
      <w:r w:rsidRPr="00FC14D3">
        <w:rPr>
          <w:rFonts w:ascii="Arial" w:hAnsi="Arial" w:cs="Arial"/>
          <w:spacing w:val="14"/>
          <w:sz w:val="20"/>
          <w:szCs w:val="20"/>
        </w:rPr>
        <w:t xml:space="preserve"> </w:t>
      </w:r>
      <w:r w:rsidRPr="00FC14D3">
        <w:rPr>
          <w:rFonts w:ascii="Arial" w:hAnsi="Arial" w:cs="Arial"/>
          <w:w w:val="90"/>
          <w:sz w:val="20"/>
          <w:szCs w:val="20"/>
        </w:rPr>
        <w:t>zabezpečenie</w:t>
      </w:r>
      <w:r w:rsidRPr="00FC14D3">
        <w:rPr>
          <w:rFonts w:ascii="Arial" w:hAnsi="Arial" w:cs="Arial"/>
          <w:spacing w:val="18"/>
          <w:sz w:val="20"/>
          <w:szCs w:val="20"/>
        </w:rPr>
        <w:t xml:space="preserve"> </w:t>
      </w:r>
      <w:r w:rsidRPr="00FC14D3">
        <w:rPr>
          <w:rFonts w:ascii="Arial" w:hAnsi="Arial" w:cs="Arial"/>
          <w:w w:val="90"/>
          <w:sz w:val="20"/>
          <w:szCs w:val="20"/>
        </w:rPr>
        <w:t>predmetu</w:t>
      </w:r>
      <w:r w:rsidRPr="00FC14D3">
        <w:rPr>
          <w:rFonts w:ascii="Arial" w:hAnsi="Arial" w:cs="Arial"/>
          <w:spacing w:val="12"/>
          <w:sz w:val="20"/>
          <w:szCs w:val="20"/>
        </w:rPr>
        <w:t xml:space="preserve"> </w:t>
      </w:r>
      <w:r w:rsidRPr="00FC14D3">
        <w:rPr>
          <w:rFonts w:ascii="Arial" w:hAnsi="Arial" w:cs="Arial"/>
          <w:w w:val="90"/>
          <w:sz w:val="20"/>
          <w:szCs w:val="20"/>
        </w:rPr>
        <w:t>zákazky</w:t>
      </w:r>
      <w:r w:rsidRPr="00FC14D3">
        <w:rPr>
          <w:rFonts w:ascii="Arial" w:hAnsi="Arial" w:cs="Arial"/>
          <w:spacing w:val="18"/>
          <w:sz w:val="20"/>
          <w:szCs w:val="20"/>
        </w:rPr>
        <w:t xml:space="preserve"> </w:t>
      </w:r>
      <w:r w:rsidRPr="00FC14D3">
        <w:rPr>
          <w:rFonts w:ascii="Arial" w:hAnsi="Arial" w:cs="Arial"/>
          <w:w w:val="90"/>
          <w:sz w:val="20"/>
          <w:szCs w:val="20"/>
        </w:rPr>
        <w:t>zloženie</w:t>
      </w:r>
      <w:r w:rsidRPr="00FC14D3">
        <w:rPr>
          <w:rFonts w:ascii="Arial" w:hAnsi="Arial" w:cs="Arial"/>
          <w:spacing w:val="14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w w:val="90"/>
          <w:sz w:val="20"/>
          <w:szCs w:val="20"/>
        </w:rPr>
        <w:t>zábezpeky.</w:t>
      </w:r>
    </w:p>
    <w:p w14:paraId="77023EA0" w14:textId="77777777" w:rsidR="004514E6" w:rsidRPr="00FC14D3" w:rsidRDefault="004514E6">
      <w:pPr>
        <w:pStyle w:val="Zkladntext"/>
        <w:spacing w:before="44"/>
        <w:rPr>
          <w:rFonts w:ascii="Arial" w:hAnsi="Arial" w:cs="Arial"/>
          <w:sz w:val="20"/>
          <w:szCs w:val="20"/>
        </w:rPr>
      </w:pPr>
    </w:p>
    <w:p w14:paraId="2C296BE0" w14:textId="28996345" w:rsidR="004514E6" w:rsidRPr="00FC14D3" w:rsidRDefault="00000000">
      <w:pPr>
        <w:pStyle w:val="Odsekzoznamu"/>
        <w:numPr>
          <w:ilvl w:val="1"/>
          <w:numId w:val="7"/>
        </w:numPr>
        <w:tabs>
          <w:tab w:val="left" w:pos="849"/>
        </w:tabs>
        <w:rPr>
          <w:rFonts w:ascii="Arial" w:hAnsi="Arial" w:cs="Arial"/>
          <w:sz w:val="20"/>
          <w:szCs w:val="20"/>
        </w:rPr>
      </w:pPr>
      <w:r w:rsidRPr="00FC14D3">
        <w:rPr>
          <w:rFonts w:ascii="Arial" w:hAnsi="Arial" w:cs="Arial"/>
          <w:sz w:val="20"/>
          <w:szCs w:val="20"/>
        </w:rPr>
        <w:t>Zábezpeka</w:t>
      </w:r>
      <w:r w:rsidRPr="00FC14D3">
        <w:rPr>
          <w:rFonts w:ascii="Arial" w:hAnsi="Arial" w:cs="Arial"/>
          <w:spacing w:val="-7"/>
          <w:sz w:val="20"/>
          <w:szCs w:val="20"/>
        </w:rPr>
        <w:t xml:space="preserve"> </w:t>
      </w:r>
      <w:r w:rsidRPr="00FC14D3">
        <w:rPr>
          <w:rFonts w:ascii="Arial" w:hAnsi="Arial" w:cs="Arial"/>
          <w:sz w:val="20"/>
          <w:szCs w:val="20"/>
        </w:rPr>
        <w:t>je</w:t>
      </w:r>
      <w:r w:rsidRPr="00FC14D3">
        <w:rPr>
          <w:rFonts w:ascii="Arial" w:hAnsi="Arial" w:cs="Arial"/>
          <w:spacing w:val="-4"/>
          <w:sz w:val="20"/>
          <w:szCs w:val="20"/>
        </w:rPr>
        <w:t xml:space="preserve"> </w:t>
      </w:r>
      <w:r w:rsidRPr="00FC14D3">
        <w:rPr>
          <w:rFonts w:ascii="Arial" w:hAnsi="Arial" w:cs="Arial"/>
          <w:sz w:val="20"/>
          <w:szCs w:val="20"/>
        </w:rPr>
        <w:t>stanovená</w:t>
      </w:r>
      <w:r w:rsidRPr="00FC14D3">
        <w:rPr>
          <w:rFonts w:ascii="Arial" w:hAnsi="Arial" w:cs="Arial"/>
          <w:spacing w:val="-8"/>
          <w:sz w:val="20"/>
          <w:szCs w:val="20"/>
        </w:rPr>
        <w:t xml:space="preserve"> </w:t>
      </w:r>
      <w:r w:rsidRPr="00FC14D3">
        <w:rPr>
          <w:rFonts w:ascii="Arial" w:hAnsi="Arial" w:cs="Arial"/>
          <w:sz w:val="20"/>
          <w:szCs w:val="20"/>
        </w:rPr>
        <w:t>vo</w:t>
      </w:r>
      <w:r w:rsidRPr="00FC14D3">
        <w:rPr>
          <w:rFonts w:ascii="Arial" w:hAnsi="Arial" w:cs="Arial"/>
          <w:spacing w:val="-4"/>
          <w:sz w:val="20"/>
          <w:szCs w:val="20"/>
        </w:rPr>
        <w:t xml:space="preserve"> </w:t>
      </w:r>
      <w:r w:rsidRPr="00FC14D3">
        <w:rPr>
          <w:rFonts w:ascii="Arial" w:hAnsi="Arial" w:cs="Arial"/>
          <w:sz w:val="20"/>
          <w:szCs w:val="20"/>
        </w:rPr>
        <w:t>výške</w:t>
      </w:r>
      <w:r w:rsidRPr="00FC14D3">
        <w:rPr>
          <w:rFonts w:ascii="Arial" w:hAnsi="Arial" w:cs="Arial"/>
          <w:spacing w:val="46"/>
          <w:sz w:val="20"/>
          <w:szCs w:val="20"/>
        </w:rPr>
        <w:t xml:space="preserve"> </w:t>
      </w:r>
      <w:r w:rsidR="00740BCC">
        <w:rPr>
          <w:rFonts w:ascii="Arial" w:hAnsi="Arial" w:cs="Arial"/>
          <w:sz w:val="20"/>
          <w:szCs w:val="20"/>
        </w:rPr>
        <w:t>20 000</w:t>
      </w:r>
      <w:r w:rsidRPr="00FC14D3">
        <w:rPr>
          <w:rFonts w:ascii="Arial" w:hAnsi="Arial" w:cs="Arial"/>
          <w:spacing w:val="-7"/>
          <w:sz w:val="20"/>
          <w:szCs w:val="20"/>
        </w:rPr>
        <w:t xml:space="preserve"> </w:t>
      </w:r>
      <w:r w:rsidRPr="00FC14D3">
        <w:rPr>
          <w:rFonts w:ascii="Arial" w:hAnsi="Arial" w:cs="Arial"/>
          <w:sz w:val="20"/>
          <w:szCs w:val="20"/>
        </w:rPr>
        <w:t>EUR</w:t>
      </w:r>
      <w:r w:rsidRPr="00FC14D3">
        <w:rPr>
          <w:rFonts w:ascii="Arial" w:hAnsi="Arial" w:cs="Arial"/>
          <w:spacing w:val="-6"/>
          <w:sz w:val="20"/>
          <w:szCs w:val="20"/>
        </w:rPr>
        <w:t xml:space="preserve"> </w:t>
      </w:r>
      <w:r w:rsidRPr="00FC14D3">
        <w:rPr>
          <w:rFonts w:ascii="Arial" w:hAnsi="Arial" w:cs="Arial"/>
          <w:sz w:val="20"/>
          <w:szCs w:val="20"/>
        </w:rPr>
        <w:t>(slovom</w:t>
      </w:r>
      <w:r w:rsidRPr="00FC14D3">
        <w:rPr>
          <w:rFonts w:ascii="Arial" w:hAnsi="Arial" w:cs="Arial"/>
          <w:spacing w:val="-5"/>
          <w:sz w:val="20"/>
          <w:szCs w:val="20"/>
        </w:rPr>
        <w:t xml:space="preserve"> </w:t>
      </w:r>
      <w:r w:rsidR="00740BCC">
        <w:rPr>
          <w:rFonts w:ascii="Arial" w:hAnsi="Arial" w:cs="Arial"/>
          <w:sz w:val="20"/>
          <w:szCs w:val="20"/>
        </w:rPr>
        <w:t>dvadsaťtisíc</w:t>
      </w:r>
      <w:r w:rsidRPr="00FC14D3">
        <w:rPr>
          <w:rFonts w:ascii="Arial" w:hAnsi="Arial" w:cs="Arial"/>
          <w:spacing w:val="-5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sz w:val="20"/>
          <w:szCs w:val="20"/>
        </w:rPr>
        <w:t>EUR).</w:t>
      </w:r>
    </w:p>
    <w:p w14:paraId="4C1C2BA5" w14:textId="77777777" w:rsidR="004514E6" w:rsidRPr="00FC14D3" w:rsidRDefault="004514E6">
      <w:pPr>
        <w:pStyle w:val="Zkladntext"/>
        <w:spacing w:before="44"/>
        <w:rPr>
          <w:rFonts w:ascii="Arial" w:hAnsi="Arial" w:cs="Arial"/>
          <w:sz w:val="20"/>
          <w:szCs w:val="20"/>
        </w:rPr>
      </w:pPr>
    </w:p>
    <w:p w14:paraId="6FC3266A" w14:textId="77777777" w:rsidR="004514E6" w:rsidRPr="00FC14D3" w:rsidRDefault="00000000">
      <w:pPr>
        <w:pStyle w:val="Odsekzoznamu"/>
        <w:numPr>
          <w:ilvl w:val="1"/>
          <w:numId w:val="7"/>
        </w:numPr>
        <w:tabs>
          <w:tab w:val="left" w:pos="849"/>
        </w:tabs>
        <w:spacing w:before="1"/>
        <w:rPr>
          <w:rFonts w:ascii="Arial" w:hAnsi="Arial" w:cs="Arial"/>
          <w:sz w:val="20"/>
          <w:szCs w:val="20"/>
        </w:rPr>
      </w:pPr>
      <w:r w:rsidRPr="00FC14D3">
        <w:rPr>
          <w:rFonts w:ascii="Arial" w:hAnsi="Arial" w:cs="Arial"/>
          <w:w w:val="90"/>
          <w:sz w:val="20"/>
          <w:szCs w:val="20"/>
        </w:rPr>
        <w:t>Spôsoby</w:t>
      </w:r>
      <w:r w:rsidRPr="00FC14D3">
        <w:rPr>
          <w:rFonts w:ascii="Arial" w:hAnsi="Arial" w:cs="Arial"/>
          <w:spacing w:val="20"/>
          <w:sz w:val="20"/>
          <w:szCs w:val="20"/>
        </w:rPr>
        <w:t xml:space="preserve"> </w:t>
      </w:r>
      <w:r w:rsidRPr="00FC14D3">
        <w:rPr>
          <w:rFonts w:ascii="Arial" w:hAnsi="Arial" w:cs="Arial"/>
          <w:w w:val="90"/>
          <w:sz w:val="20"/>
          <w:szCs w:val="20"/>
        </w:rPr>
        <w:t>zloženia</w:t>
      </w:r>
      <w:r w:rsidRPr="00FC14D3">
        <w:rPr>
          <w:rFonts w:ascii="Arial" w:hAnsi="Arial" w:cs="Arial"/>
          <w:spacing w:val="19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w w:val="90"/>
          <w:sz w:val="20"/>
          <w:szCs w:val="20"/>
        </w:rPr>
        <w:t>zábezpeky:</w:t>
      </w:r>
    </w:p>
    <w:p w14:paraId="2CA5A9AB" w14:textId="77777777" w:rsidR="004514E6" w:rsidRPr="00FC14D3" w:rsidRDefault="00000000">
      <w:pPr>
        <w:pStyle w:val="Odsekzoznamu"/>
        <w:numPr>
          <w:ilvl w:val="2"/>
          <w:numId w:val="7"/>
        </w:numPr>
        <w:tabs>
          <w:tab w:val="left" w:pos="1276"/>
        </w:tabs>
        <w:spacing w:before="154"/>
        <w:ind w:hanging="427"/>
        <w:rPr>
          <w:rFonts w:ascii="Arial" w:hAnsi="Arial" w:cs="Arial"/>
          <w:sz w:val="20"/>
          <w:szCs w:val="20"/>
        </w:rPr>
      </w:pPr>
      <w:r w:rsidRPr="00FC14D3">
        <w:rPr>
          <w:rFonts w:ascii="Arial" w:hAnsi="Arial" w:cs="Arial"/>
          <w:w w:val="90"/>
          <w:sz w:val="20"/>
          <w:szCs w:val="20"/>
        </w:rPr>
        <w:t>zložením</w:t>
      </w:r>
      <w:r w:rsidRPr="00FC14D3">
        <w:rPr>
          <w:rFonts w:ascii="Arial" w:hAnsi="Arial" w:cs="Arial"/>
          <w:spacing w:val="11"/>
          <w:sz w:val="20"/>
          <w:szCs w:val="20"/>
        </w:rPr>
        <w:t xml:space="preserve"> </w:t>
      </w:r>
      <w:r w:rsidRPr="00FC14D3">
        <w:rPr>
          <w:rFonts w:ascii="Arial" w:hAnsi="Arial" w:cs="Arial"/>
          <w:w w:val="90"/>
          <w:sz w:val="20"/>
          <w:szCs w:val="20"/>
        </w:rPr>
        <w:t>finančných</w:t>
      </w:r>
      <w:r w:rsidRPr="00FC14D3">
        <w:rPr>
          <w:rFonts w:ascii="Arial" w:hAnsi="Arial" w:cs="Arial"/>
          <w:spacing w:val="12"/>
          <w:sz w:val="20"/>
          <w:szCs w:val="20"/>
        </w:rPr>
        <w:t xml:space="preserve"> </w:t>
      </w:r>
      <w:r w:rsidRPr="00FC14D3">
        <w:rPr>
          <w:rFonts w:ascii="Arial" w:hAnsi="Arial" w:cs="Arial"/>
          <w:w w:val="90"/>
          <w:sz w:val="20"/>
          <w:szCs w:val="20"/>
        </w:rPr>
        <w:t>prostriedkov</w:t>
      </w:r>
      <w:r w:rsidRPr="00FC14D3">
        <w:rPr>
          <w:rFonts w:ascii="Arial" w:hAnsi="Arial" w:cs="Arial"/>
          <w:spacing w:val="10"/>
          <w:sz w:val="20"/>
          <w:szCs w:val="20"/>
        </w:rPr>
        <w:t xml:space="preserve"> </w:t>
      </w:r>
      <w:r w:rsidRPr="00FC14D3">
        <w:rPr>
          <w:rFonts w:ascii="Arial" w:hAnsi="Arial" w:cs="Arial"/>
          <w:w w:val="90"/>
          <w:sz w:val="20"/>
          <w:szCs w:val="20"/>
        </w:rPr>
        <w:t>uchádzača</w:t>
      </w:r>
      <w:r w:rsidRPr="00FC14D3">
        <w:rPr>
          <w:rFonts w:ascii="Arial" w:hAnsi="Arial" w:cs="Arial"/>
          <w:spacing w:val="9"/>
          <w:sz w:val="20"/>
          <w:szCs w:val="20"/>
        </w:rPr>
        <w:t xml:space="preserve"> </w:t>
      </w:r>
      <w:r w:rsidRPr="00FC14D3">
        <w:rPr>
          <w:rFonts w:ascii="Arial" w:hAnsi="Arial" w:cs="Arial"/>
          <w:w w:val="90"/>
          <w:sz w:val="20"/>
          <w:szCs w:val="20"/>
        </w:rPr>
        <w:t>na</w:t>
      </w:r>
      <w:r w:rsidRPr="00FC14D3">
        <w:rPr>
          <w:rFonts w:ascii="Arial" w:hAnsi="Arial" w:cs="Arial"/>
          <w:spacing w:val="15"/>
          <w:sz w:val="20"/>
          <w:szCs w:val="20"/>
        </w:rPr>
        <w:t xml:space="preserve"> </w:t>
      </w:r>
      <w:r w:rsidRPr="00FC14D3">
        <w:rPr>
          <w:rFonts w:ascii="Arial" w:hAnsi="Arial" w:cs="Arial"/>
          <w:w w:val="90"/>
          <w:sz w:val="20"/>
          <w:szCs w:val="20"/>
        </w:rPr>
        <w:t>bankový</w:t>
      </w:r>
      <w:r w:rsidRPr="00FC14D3">
        <w:rPr>
          <w:rFonts w:ascii="Arial" w:hAnsi="Arial" w:cs="Arial"/>
          <w:spacing w:val="11"/>
          <w:sz w:val="20"/>
          <w:szCs w:val="20"/>
        </w:rPr>
        <w:t xml:space="preserve"> </w:t>
      </w:r>
      <w:r w:rsidRPr="00FC14D3">
        <w:rPr>
          <w:rFonts w:ascii="Arial" w:hAnsi="Arial" w:cs="Arial"/>
          <w:w w:val="90"/>
          <w:sz w:val="20"/>
          <w:szCs w:val="20"/>
        </w:rPr>
        <w:t>účet</w:t>
      </w:r>
      <w:r w:rsidRPr="00FC14D3">
        <w:rPr>
          <w:rFonts w:ascii="Arial" w:hAnsi="Arial" w:cs="Arial"/>
          <w:spacing w:val="9"/>
          <w:sz w:val="20"/>
          <w:szCs w:val="20"/>
        </w:rPr>
        <w:t xml:space="preserve"> </w:t>
      </w:r>
      <w:r w:rsidRPr="00FC14D3">
        <w:rPr>
          <w:rFonts w:ascii="Arial" w:hAnsi="Arial" w:cs="Arial"/>
          <w:w w:val="90"/>
          <w:sz w:val="20"/>
          <w:szCs w:val="20"/>
        </w:rPr>
        <w:t>vyhlasovateľa,</w:t>
      </w:r>
      <w:r w:rsidRPr="00FC14D3">
        <w:rPr>
          <w:rFonts w:ascii="Arial" w:hAnsi="Arial" w:cs="Arial"/>
          <w:spacing w:val="11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w w:val="90"/>
          <w:sz w:val="20"/>
          <w:szCs w:val="20"/>
        </w:rPr>
        <w:t>alebo</w:t>
      </w:r>
    </w:p>
    <w:p w14:paraId="6A6AD405" w14:textId="77777777" w:rsidR="004514E6" w:rsidRPr="00FC14D3" w:rsidRDefault="00000000">
      <w:pPr>
        <w:pStyle w:val="Odsekzoznamu"/>
        <w:numPr>
          <w:ilvl w:val="2"/>
          <w:numId w:val="7"/>
        </w:numPr>
        <w:tabs>
          <w:tab w:val="left" w:pos="1276"/>
        </w:tabs>
        <w:spacing w:before="119"/>
        <w:ind w:hanging="427"/>
        <w:rPr>
          <w:rFonts w:ascii="Arial" w:hAnsi="Arial" w:cs="Arial"/>
          <w:sz w:val="20"/>
          <w:szCs w:val="20"/>
        </w:rPr>
      </w:pPr>
      <w:r w:rsidRPr="00FC14D3">
        <w:rPr>
          <w:rFonts w:ascii="Arial" w:hAnsi="Arial" w:cs="Arial"/>
          <w:sz w:val="20"/>
          <w:szCs w:val="20"/>
        </w:rPr>
        <w:t>poskytnutím</w:t>
      </w:r>
      <w:r w:rsidRPr="00FC14D3">
        <w:rPr>
          <w:rFonts w:ascii="Arial" w:hAnsi="Arial" w:cs="Arial"/>
          <w:spacing w:val="-7"/>
          <w:sz w:val="20"/>
          <w:szCs w:val="20"/>
        </w:rPr>
        <w:t xml:space="preserve"> </w:t>
      </w:r>
      <w:r w:rsidRPr="00FC14D3">
        <w:rPr>
          <w:rFonts w:ascii="Arial" w:hAnsi="Arial" w:cs="Arial"/>
          <w:sz w:val="20"/>
          <w:szCs w:val="20"/>
        </w:rPr>
        <w:t>bankovej</w:t>
      </w:r>
      <w:r w:rsidRPr="00FC14D3">
        <w:rPr>
          <w:rFonts w:ascii="Arial" w:hAnsi="Arial" w:cs="Arial"/>
          <w:spacing w:val="-7"/>
          <w:sz w:val="20"/>
          <w:szCs w:val="20"/>
        </w:rPr>
        <w:t xml:space="preserve"> </w:t>
      </w:r>
      <w:r w:rsidRPr="00FC14D3">
        <w:rPr>
          <w:rFonts w:ascii="Arial" w:hAnsi="Arial" w:cs="Arial"/>
          <w:sz w:val="20"/>
          <w:szCs w:val="20"/>
        </w:rPr>
        <w:t>záruky</w:t>
      </w:r>
      <w:r w:rsidRPr="00FC14D3">
        <w:rPr>
          <w:rFonts w:ascii="Arial" w:hAnsi="Arial" w:cs="Arial"/>
          <w:spacing w:val="-7"/>
          <w:sz w:val="20"/>
          <w:szCs w:val="20"/>
        </w:rPr>
        <w:t xml:space="preserve"> </w:t>
      </w:r>
      <w:r w:rsidRPr="00FC14D3">
        <w:rPr>
          <w:rFonts w:ascii="Arial" w:hAnsi="Arial" w:cs="Arial"/>
          <w:sz w:val="20"/>
          <w:szCs w:val="20"/>
        </w:rPr>
        <w:t>za</w:t>
      </w:r>
      <w:r w:rsidRPr="00FC14D3">
        <w:rPr>
          <w:rFonts w:ascii="Arial" w:hAnsi="Arial" w:cs="Arial"/>
          <w:spacing w:val="-8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sz w:val="20"/>
          <w:szCs w:val="20"/>
        </w:rPr>
        <w:t>uchádzača.</w:t>
      </w:r>
    </w:p>
    <w:p w14:paraId="1F54A7EC" w14:textId="77777777" w:rsidR="004514E6" w:rsidRPr="00FC14D3" w:rsidRDefault="004514E6">
      <w:pPr>
        <w:pStyle w:val="Zkladntext"/>
        <w:spacing w:before="9"/>
        <w:rPr>
          <w:rFonts w:ascii="Arial" w:hAnsi="Arial" w:cs="Arial"/>
          <w:sz w:val="20"/>
          <w:szCs w:val="20"/>
        </w:rPr>
      </w:pPr>
    </w:p>
    <w:p w14:paraId="0DBAD5FD" w14:textId="77777777" w:rsidR="004514E6" w:rsidRPr="00FC14D3" w:rsidRDefault="00000000">
      <w:pPr>
        <w:pStyle w:val="Odsekzoznamu"/>
        <w:numPr>
          <w:ilvl w:val="1"/>
          <w:numId w:val="7"/>
        </w:numPr>
        <w:tabs>
          <w:tab w:val="left" w:pos="849"/>
        </w:tabs>
        <w:spacing w:before="1"/>
        <w:rPr>
          <w:rFonts w:ascii="Arial" w:hAnsi="Arial" w:cs="Arial"/>
          <w:sz w:val="20"/>
          <w:szCs w:val="20"/>
        </w:rPr>
      </w:pPr>
      <w:r w:rsidRPr="00FC14D3">
        <w:rPr>
          <w:rFonts w:ascii="Arial" w:hAnsi="Arial" w:cs="Arial"/>
          <w:w w:val="90"/>
          <w:sz w:val="20"/>
          <w:szCs w:val="20"/>
        </w:rPr>
        <w:t>Podmienky</w:t>
      </w:r>
      <w:r w:rsidRPr="00FC14D3">
        <w:rPr>
          <w:rFonts w:ascii="Arial" w:hAnsi="Arial" w:cs="Arial"/>
          <w:spacing w:val="29"/>
          <w:sz w:val="20"/>
          <w:szCs w:val="20"/>
        </w:rPr>
        <w:t xml:space="preserve"> </w:t>
      </w:r>
      <w:r w:rsidRPr="00FC14D3">
        <w:rPr>
          <w:rFonts w:ascii="Arial" w:hAnsi="Arial" w:cs="Arial"/>
          <w:w w:val="90"/>
          <w:sz w:val="20"/>
          <w:szCs w:val="20"/>
        </w:rPr>
        <w:t>zloženia</w:t>
      </w:r>
      <w:r w:rsidRPr="00FC14D3">
        <w:rPr>
          <w:rFonts w:ascii="Arial" w:hAnsi="Arial" w:cs="Arial"/>
          <w:spacing w:val="27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w w:val="90"/>
          <w:sz w:val="20"/>
          <w:szCs w:val="20"/>
        </w:rPr>
        <w:t>zábezpeky:</w:t>
      </w:r>
    </w:p>
    <w:p w14:paraId="53B008CD" w14:textId="77777777" w:rsidR="004514E6" w:rsidRPr="00FC14D3" w:rsidRDefault="00000000">
      <w:pPr>
        <w:pStyle w:val="Odsekzoznamu"/>
        <w:numPr>
          <w:ilvl w:val="2"/>
          <w:numId w:val="7"/>
        </w:numPr>
        <w:tabs>
          <w:tab w:val="left" w:pos="1276"/>
        </w:tabs>
        <w:spacing w:before="154"/>
        <w:ind w:hanging="427"/>
        <w:rPr>
          <w:rFonts w:ascii="Arial" w:hAnsi="Arial" w:cs="Arial"/>
          <w:b/>
          <w:sz w:val="20"/>
          <w:szCs w:val="20"/>
        </w:rPr>
      </w:pPr>
      <w:r w:rsidRPr="00FC14D3">
        <w:rPr>
          <w:rFonts w:ascii="Arial" w:hAnsi="Arial" w:cs="Arial"/>
          <w:b/>
          <w:sz w:val="20"/>
          <w:szCs w:val="20"/>
          <w:u w:val="single"/>
        </w:rPr>
        <w:t>zložením</w:t>
      </w:r>
      <w:r w:rsidRPr="00FC14D3">
        <w:rPr>
          <w:rFonts w:ascii="Arial" w:hAnsi="Arial" w:cs="Arial"/>
          <w:b/>
          <w:spacing w:val="-8"/>
          <w:sz w:val="20"/>
          <w:szCs w:val="20"/>
          <w:u w:val="single"/>
        </w:rPr>
        <w:t xml:space="preserve"> </w:t>
      </w:r>
      <w:r w:rsidRPr="00FC14D3">
        <w:rPr>
          <w:rFonts w:ascii="Arial" w:hAnsi="Arial" w:cs="Arial"/>
          <w:b/>
          <w:sz w:val="20"/>
          <w:szCs w:val="20"/>
          <w:u w:val="single"/>
        </w:rPr>
        <w:t>finančných</w:t>
      </w:r>
      <w:r w:rsidRPr="00FC14D3">
        <w:rPr>
          <w:rFonts w:ascii="Arial" w:hAnsi="Arial" w:cs="Arial"/>
          <w:b/>
          <w:spacing w:val="-9"/>
          <w:sz w:val="20"/>
          <w:szCs w:val="20"/>
          <w:u w:val="single"/>
        </w:rPr>
        <w:t xml:space="preserve"> </w:t>
      </w:r>
      <w:r w:rsidRPr="00FC14D3">
        <w:rPr>
          <w:rFonts w:ascii="Arial" w:hAnsi="Arial" w:cs="Arial"/>
          <w:b/>
          <w:sz w:val="20"/>
          <w:szCs w:val="20"/>
          <w:u w:val="single"/>
        </w:rPr>
        <w:t>prostriedkov</w:t>
      </w:r>
      <w:r w:rsidRPr="00FC14D3">
        <w:rPr>
          <w:rFonts w:ascii="Arial" w:hAnsi="Arial" w:cs="Arial"/>
          <w:b/>
          <w:spacing w:val="-8"/>
          <w:sz w:val="20"/>
          <w:szCs w:val="20"/>
          <w:u w:val="single"/>
        </w:rPr>
        <w:t xml:space="preserve"> </w:t>
      </w:r>
      <w:r w:rsidRPr="00FC14D3">
        <w:rPr>
          <w:rFonts w:ascii="Arial" w:hAnsi="Arial" w:cs="Arial"/>
          <w:b/>
          <w:sz w:val="20"/>
          <w:szCs w:val="20"/>
          <w:u w:val="single"/>
        </w:rPr>
        <w:t>na</w:t>
      </w:r>
      <w:r w:rsidRPr="00FC14D3">
        <w:rPr>
          <w:rFonts w:ascii="Arial" w:hAnsi="Arial" w:cs="Arial"/>
          <w:b/>
          <w:spacing w:val="-8"/>
          <w:sz w:val="20"/>
          <w:szCs w:val="20"/>
          <w:u w:val="single"/>
        </w:rPr>
        <w:t xml:space="preserve"> </w:t>
      </w:r>
      <w:r w:rsidRPr="00FC14D3">
        <w:rPr>
          <w:rFonts w:ascii="Arial" w:hAnsi="Arial" w:cs="Arial"/>
          <w:b/>
          <w:sz w:val="20"/>
          <w:szCs w:val="20"/>
          <w:u w:val="single"/>
        </w:rPr>
        <w:t>bankový</w:t>
      </w:r>
      <w:r w:rsidRPr="00FC14D3">
        <w:rPr>
          <w:rFonts w:ascii="Arial" w:hAnsi="Arial" w:cs="Arial"/>
          <w:b/>
          <w:spacing w:val="-10"/>
          <w:sz w:val="20"/>
          <w:szCs w:val="20"/>
          <w:u w:val="single"/>
        </w:rPr>
        <w:t xml:space="preserve"> </w:t>
      </w:r>
      <w:r w:rsidRPr="00FC14D3">
        <w:rPr>
          <w:rFonts w:ascii="Arial" w:hAnsi="Arial" w:cs="Arial"/>
          <w:b/>
          <w:sz w:val="20"/>
          <w:szCs w:val="20"/>
          <w:u w:val="single"/>
        </w:rPr>
        <w:t>účet</w:t>
      </w:r>
      <w:r w:rsidRPr="00FC14D3">
        <w:rPr>
          <w:rFonts w:ascii="Arial" w:hAnsi="Arial" w:cs="Arial"/>
          <w:b/>
          <w:spacing w:val="-8"/>
          <w:sz w:val="20"/>
          <w:szCs w:val="20"/>
          <w:u w:val="single"/>
        </w:rPr>
        <w:t xml:space="preserve"> </w:t>
      </w:r>
      <w:r w:rsidRPr="00FC14D3">
        <w:rPr>
          <w:rFonts w:ascii="Arial" w:hAnsi="Arial" w:cs="Arial"/>
          <w:b/>
          <w:spacing w:val="-2"/>
          <w:sz w:val="20"/>
          <w:szCs w:val="20"/>
          <w:u w:val="single"/>
        </w:rPr>
        <w:t>vyhlasovateľa</w:t>
      </w:r>
    </w:p>
    <w:p w14:paraId="234E7BAA" w14:textId="77777777" w:rsidR="004514E6" w:rsidRPr="00FC14D3" w:rsidRDefault="00000000">
      <w:pPr>
        <w:pStyle w:val="Odsekzoznamu"/>
        <w:numPr>
          <w:ilvl w:val="3"/>
          <w:numId w:val="7"/>
        </w:numPr>
        <w:tabs>
          <w:tab w:val="left" w:pos="1723"/>
        </w:tabs>
        <w:spacing w:before="132" w:line="223" w:lineRule="auto"/>
        <w:ind w:right="284"/>
        <w:jc w:val="both"/>
        <w:rPr>
          <w:rFonts w:ascii="Arial" w:hAnsi="Arial" w:cs="Arial"/>
          <w:sz w:val="20"/>
          <w:szCs w:val="20"/>
        </w:rPr>
      </w:pPr>
      <w:r w:rsidRPr="00FC14D3">
        <w:rPr>
          <w:rFonts w:ascii="Arial" w:hAnsi="Arial" w:cs="Arial"/>
          <w:spacing w:val="-6"/>
          <w:sz w:val="20"/>
          <w:szCs w:val="20"/>
        </w:rPr>
        <w:t>Finančné</w:t>
      </w:r>
      <w:r w:rsidRPr="00FC14D3">
        <w:rPr>
          <w:rFonts w:ascii="Arial" w:hAnsi="Arial" w:cs="Arial"/>
          <w:spacing w:val="-8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6"/>
          <w:sz w:val="20"/>
          <w:szCs w:val="20"/>
        </w:rPr>
        <w:t>prostriedky</w:t>
      </w:r>
      <w:r w:rsidRPr="00FC14D3">
        <w:rPr>
          <w:rFonts w:ascii="Arial" w:hAnsi="Arial" w:cs="Arial"/>
          <w:spacing w:val="-8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6"/>
          <w:sz w:val="20"/>
          <w:szCs w:val="20"/>
        </w:rPr>
        <w:t>musia</w:t>
      </w:r>
      <w:r w:rsidRPr="00FC14D3">
        <w:rPr>
          <w:rFonts w:ascii="Arial" w:hAnsi="Arial" w:cs="Arial"/>
          <w:spacing w:val="-7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6"/>
          <w:sz w:val="20"/>
          <w:szCs w:val="20"/>
        </w:rPr>
        <w:t>byť</w:t>
      </w:r>
      <w:r w:rsidRPr="00FC14D3">
        <w:rPr>
          <w:rFonts w:ascii="Arial" w:hAnsi="Arial" w:cs="Arial"/>
          <w:spacing w:val="-8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6"/>
          <w:sz w:val="20"/>
          <w:szCs w:val="20"/>
        </w:rPr>
        <w:t>zložené</w:t>
      </w:r>
      <w:r w:rsidRPr="00FC14D3">
        <w:rPr>
          <w:rFonts w:ascii="Arial" w:hAnsi="Arial" w:cs="Arial"/>
          <w:spacing w:val="-8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6"/>
          <w:sz w:val="20"/>
          <w:szCs w:val="20"/>
        </w:rPr>
        <w:t>v</w:t>
      </w:r>
      <w:r w:rsidRPr="00FC14D3">
        <w:rPr>
          <w:rFonts w:ascii="Arial" w:hAnsi="Arial" w:cs="Arial"/>
          <w:spacing w:val="-8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6"/>
          <w:sz w:val="20"/>
          <w:szCs w:val="20"/>
        </w:rPr>
        <w:t>uvedenej</w:t>
      </w:r>
      <w:r w:rsidRPr="00FC14D3">
        <w:rPr>
          <w:rFonts w:ascii="Arial" w:hAnsi="Arial" w:cs="Arial"/>
          <w:spacing w:val="-7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6"/>
          <w:sz w:val="20"/>
          <w:szCs w:val="20"/>
        </w:rPr>
        <w:t>čiastke</w:t>
      </w:r>
      <w:r w:rsidRPr="00FC14D3">
        <w:rPr>
          <w:rFonts w:ascii="Arial" w:hAnsi="Arial" w:cs="Arial"/>
          <w:spacing w:val="-8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6"/>
          <w:sz w:val="20"/>
          <w:szCs w:val="20"/>
        </w:rPr>
        <w:t>na</w:t>
      </w:r>
      <w:r w:rsidRPr="00FC14D3">
        <w:rPr>
          <w:rFonts w:ascii="Arial" w:hAnsi="Arial" w:cs="Arial"/>
          <w:spacing w:val="-8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6"/>
          <w:sz w:val="20"/>
          <w:szCs w:val="20"/>
        </w:rPr>
        <w:t>bankový účet</w:t>
      </w:r>
      <w:r w:rsidRPr="00FC14D3">
        <w:rPr>
          <w:rFonts w:ascii="Arial" w:hAnsi="Arial" w:cs="Arial"/>
          <w:spacing w:val="-3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6"/>
          <w:sz w:val="20"/>
          <w:szCs w:val="20"/>
        </w:rPr>
        <w:t xml:space="preserve">vyhlasovateľa </w:t>
      </w:r>
      <w:r w:rsidRPr="00FC14D3">
        <w:rPr>
          <w:rFonts w:ascii="Arial" w:hAnsi="Arial" w:cs="Arial"/>
          <w:sz w:val="20"/>
          <w:szCs w:val="20"/>
        </w:rPr>
        <w:t>vedený v:</w:t>
      </w:r>
    </w:p>
    <w:p w14:paraId="14EADE69" w14:textId="77777777" w:rsidR="004514E6" w:rsidRPr="00FC14D3" w:rsidRDefault="00000000">
      <w:pPr>
        <w:pStyle w:val="Odsekzoznamu"/>
        <w:numPr>
          <w:ilvl w:val="4"/>
          <w:numId w:val="7"/>
        </w:numPr>
        <w:tabs>
          <w:tab w:val="left" w:pos="2409"/>
          <w:tab w:val="left" w:pos="5239"/>
        </w:tabs>
        <w:spacing w:before="121"/>
        <w:ind w:hanging="326"/>
        <w:rPr>
          <w:rFonts w:ascii="Arial" w:hAnsi="Arial" w:cs="Arial"/>
          <w:sz w:val="20"/>
          <w:szCs w:val="20"/>
        </w:rPr>
      </w:pPr>
      <w:r w:rsidRPr="00FC14D3">
        <w:rPr>
          <w:rFonts w:ascii="Arial" w:hAnsi="Arial" w:cs="Arial"/>
          <w:spacing w:val="-2"/>
          <w:sz w:val="20"/>
          <w:szCs w:val="20"/>
        </w:rPr>
        <w:t>Banka:</w:t>
      </w:r>
      <w:r w:rsidRPr="00FC14D3">
        <w:rPr>
          <w:rFonts w:ascii="Arial" w:hAnsi="Arial" w:cs="Arial"/>
          <w:sz w:val="20"/>
          <w:szCs w:val="20"/>
        </w:rPr>
        <w:tab/>
        <w:t>Všeobecná</w:t>
      </w:r>
      <w:r w:rsidRPr="00FC14D3">
        <w:rPr>
          <w:rFonts w:ascii="Arial" w:hAnsi="Arial" w:cs="Arial"/>
          <w:spacing w:val="-7"/>
          <w:sz w:val="20"/>
          <w:szCs w:val="20"/>
        </w:rPr>
        <w:t xml:space="preserve"> </w:t>
      </w:r>
      <w:r w:rsidRPr="00FC14D3">
        <w:rPr>
          <w:rFonts w:ascii="Arial" w:hAnsi="Arial" w:cs="Arial"/>
          <w:sz w:val="20"/>
          <w:szCs w:val="20"/>
        </w:rPr>
        <w:t>úverová</w:t>
      </w:r>
      <w:r w:rsidRPr="00FC14D3">
        <w:rPr>
          <w:rFonts w:ascii="Arial" w:hAnsi="Arial" w:cs="Arial"/>
          <w:spacing w:val="-7"/>
          <w:sz w:val="20"/>
          <w:szCs w:val="20"/>
        </w:rPr>
        <w:t xml:space="preserve"> </w:t>
      </w:r>
      <w:r w:rsidRPr="00FC14D3">
        <w:rPr>
          <w:rFonts w:ascii="Arial" w:hAnsi="Arial" w:cs="Arial"/>
          <w:sz w:val="20"/>
          <w:szCs w:val="20"/>
        </w:rPr>
        <w:t>banka,</w:t>
      </w:r>
      <w:r w:rsidRPr="00FC14D3">
        <w:rPr>
          <w:rFonts w:ascii="Arial" w:hAnsi="Arial" w:cs="Arial"/>
          <w:spacing w:val="-6"/>
          <w:sz w:val="20"/>
          <w:szCs w:val="20"/>
        </w:rPr>
        <w:t xml:space="preserve"> </w:t>
      </w:r>
      <w:r w:rsidRPr="00FC14D3">
        <w:rPr>
          <w:rFonts w:ascii="Arial" w:hAnsi="Arial" w:cs="Arial"/>
          <w:sz w:val="20"/>
          <w:szCs w:val="20"/>
        </w:rPr>
        <w:t>a.</w:t>
      </w:r>
      <w:r w:rsidRPr="00FC14D3">
        <w:rPr>
          <w:rFonts w:ascii="Arial" w:hAnsi="Arial" w:cs="Arial"/>
          <w:spacing w:val="-7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5"/>
          <w:sz w:val="20"/>
          <w:szCs w:val="20"/>
        </w:rPr>
        <w:t>s.</w:t>
      </w:r>
    </w:p>
    <w:p w14:paraId="116317B9" w14:textId="77777777" w:rsidR="004514E6" w:rsidRPr="00FC14D3" w:rsidRDefault="00000000">
      <w:pPr>
        <w:pStyle w:val="Odsekzoznamu"/>
        <w:numPr>
          <w:ilvl w:val="4"/>
          <w:numId w:val="7"/>
        </w:numPr>
        <w:tabs>
          <w:tab w:val="left" w:pos="2409"/>
          <w:tab w:val="left" w:pos="5239"/>
        </w:tabs>
        <w:spacing w:before="120"/>
        <w:ind w:hanging="326"/>
        <w:rPr>
          <w:rFonts w:ascii="Arial" w:hAnsi="Arial" w:cs="Arial"/>
          <w:sz w:val="20"/>
          <w:szCs w:val="20"/>
        </w:rPr>
      </w:pPr>
      <w:r w:rsidRPr="00FC14D3">
        <w:rPr>
          <w:rFonts w:ascii="Arial" w:hAnsi="Arial" w:cs="Arial"/>
          <w:spacing w:val="-2"/>
          <w:sz w:val="20"/>
          <w:szCs w:val="20"/>
        </w:rPr>
        <w:t>IBAN:</w:t>
      </w:r>
      <w:r w:rsidRPr="00FC14D3">
        <w:rPr>
          <w:rFonts w:ascii="Arial" w:hAnsi="Arial" w:cs="Arial"/>
          <w:sz w:val="20"/>
          <w:szCs w:val="20"/>
        </w:rPr>
        <w:tab/>
        <w:t>SK93</w:t>
      </w:r>
      <w:r w:rsidRPr="00FC14D3">
        <w:rPr>
          <w:rFonts w:ascii="Arial" w:hAnsi="Arial" w:cs="Arial"/>
          <w:spacing w:val="-5"/>
          <w:sz w:val="20"/>
          <w:szCs w:val="20"/>
        </w:rPr>
        <w:t xml:space="preserve"> </w:t>
      </w:r>
      <w:r w:rsidRPr="00FC14D3">
        <w:rPr>
          <w:rFonts w:ascii="Arial" w:hAnsi="Arial" w:cs="Arial"/>
          <w:sz w:val="20"/>
          <w:szCs w:val="20"/>
        </w:rPr>
        <w:t>0200</w:t>
      </w:r>
      <w:r w:rsidRPr="00FC14D3">
        <w:rPr>
          <w:rFonts w:ascii="Arial" w:hAnsi="Arial" w:cs="Arial"/>
          <w:spacing w:val="-3"/>
          <w:sz w:val="20"/>
          <w:szCs w:val="20"/>
        </w:rPr>
        <w:t xml:space="preserve"> </w:t>
      </w:r>
      <w:r w:rsidRPr="00FC14D3">
        <w:rPr>
          <w:rFonts w:ascii="Arial" w:hAnsi="Arial" w:cs="Arial"/>
          <w:sz w:val="20"/>
          <w:szCs w:val="20"/>
        </w:rPr>
        <w:t>0000</w:t>
      </w:r>
      <w:r w:rsidRPr="00FC14D3">
        <w:rPr>
          <w:rFonts w:ascii="Arial" w:hAnsi="Arial" w:cs="Arial"/>
          <w:spacing w:val="-5"/>
          <w:sz w:val="20"/>
          <w:szCs w:val="20"/>
        </w:rPr>
        <w:t xml:space="preserve"> </w:t>
      </w:r>
      <w:r w:rsidRPr="00FC14D3">
        <w:rPr>
          <w:rFonts w:ascii="Arial" w:hAnsi="Arial" w:cs="Arial"/>
          <w:sz w:val="20"/>
          <w:szCs w:val="20"/>
        </w:rPr>
        <w:t>0022</w:t>
      </w:r>
      <w:r w:rsidRPr="00FC14D3">
        <w:rPr>
          <w:rFonts w:ascii="Arial" w:hAnsi="Arial" w:cs="Arial"/>
          <w:spacing w:val="-4"/>
          <w:sz w:val="20"/>
          <w:szCs w:val="20"/>
        </w:rPr>
        <w:t xml:space="preserve"> </w:t>
      </w:r>
      <w:r w:rsidRPr="00FC14D3">
        <w:rPr>
          <w:rFonts w:ascii="Arial" w:hAnsi="Arial" w:cs="Arial"/>
          <w:sz w:val="20"/>
          <w:szCs w:val="20"/>
        </w:rPr>
        <w:t>1485</w:t>
      </w:r>
      <w:r w:rsidRPr="00FC14D3">
        <w:rPr>
          <w:rFonts w:ascii="Arial" w:hAnsi="Arial" w:cs="Arial"/>
          <w:spacing w:val="-5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4"/>
          <w:sz w:val="20"/>
          <w:szCs w:val="20"/>
        </w:rPr>
        <w:t>1459</w:t>
      </w:r>
    </w:p>
    <w:p w14:paraId="2191C2D1" w14:textId="77777777" w:rsidR="004514E6" w:rsidRPr="00FC14D3" w:rsidRDefault="00000000">
      <w:pPr>
        <w:pStyle w:val="Odsekzoznamu"/>
        <w:numPr>
          <w:ilvl w:val="4"/>
          <w:numId w:val="7"/>
        </w:numPr>
        <w:tabs>
          <w:tab w:val="left" w:pos="2409"/>
          <w:tab w:val="left" w:pos="5239"/>
        </w:tabs>
        <w:spacing w:before="121"/>
        <w:ind w:hanging="326"/>
        <w:rPr>
          <w:rFonts w:ascii="Arial" w:hAnsi="Arial" w:cs="Arial"/>
          <w:sz w:val="20"/>
          <w:szCs w:val="20"/>
        </w:rPr>
      </w:pPr>
      <w:r w:rsidRPr="00FC14D3">
        <w:rPr>
          <w:rFonts w:ascii="Arial" w:hAnsi="Arial" w:cs="Arial"/>
          <w:sz w:val="20"/>
          <w:szCs w:val="20"/>
        </w:rPr>
        <w:t>SWIFT</w:t>
      </w:r>
      <w:r w:rsidRPr="00FC14D3">
        <w:rPr>
          <w:rFonts w:ascii="Arial" w:hAnsi="Arial" w:cs="Arial"/>
          <w:spacing w:val="-9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sz w:val="20"/>
          <w:szCs w:val="20"/>
        </w:rPr>
        <w:t>(BIC):</w:t>
      </w:r>
      <w:r w:rsidRPr="00FC14D3">
        <w:rPr>
          <w:rFonts w:ascii="Arial" w:hAnsi="Arial" w:cs="Arial"/>
          <w:sz w:val="20"/>
          <w:szCs w:val="20"/>
        </w:rPr>
        <w:tab/>
      </w:r>
      <w:r w:rsidRPr="00FC14D3">
        <w:rPr>
          <w:rFonts w:ascii="Arial" w:hAnsi="Arial" w:cs="Arial"/>
          <w:spacing w:val="-2"/>
          <w:sz w:val="20"/>
          <w:szCs w:val="20"/>
        </w:rPr>
        <w:t>SUBASKBX</w:t>
      </w:r>
    </w:p>
    <w:p w14:paraId="6FEB7EA6" w14:textId="3AB27C45" w:rsidR="004514E6" w:rsidRPr="00FC14D3" w:rsidRDefault="00000000">
      <w:pPr>
        <w:pStyle w:val="Odsekzoznamu"/>
        <w:numPr>
          <w:ilvl w:val="4"/>
          <w:numId w:val="7"/>
        </w:numPr>
        <w:tabs>
          <w:tab w:val="left" w:pos="2409"/>
        </w:tabs>
        <w:spacing w:before="120"/>
        <w:ind w:hanging="326"/>
        <w:rPr>
          <w:rFonts w:ascii="Arial" w:hAnsi="Arial" w:cs="Arial"/>
          <w:sz w:val="20"/>
          <w:szCs w:val="20"/>
        </w:rPr>
      </w:pPr>
      <w:r w:rsidRPr="00FC14D3">
        <w:rPr>
          <w:rFonts w:ascii="Arial" w:hAnsi="Arial" w:cs="Arial"/>
          <w:spacing w:val="-2"/>
          <w:sz w:val="20"/>
          <w:szCs w:val="20"/>
        </w:rPr>
        <w:t>Informácie</w:t>
      </w:r>
      <w:r w:rsidRPr="00FC14D3">
        <w:rPr>
          <w:rFonts w:ascii="Arial" w:hAnsi="Arial" w:cs="Arial"/>
          <w:spacing w:val="-4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sz w:val="20"/>
          <w:szCs w:val="20"/>
        </w:rPr>
        <w:t>pre</w:t>
      </w:r>
      <w:r w:rsidRPr="00FC14D3">
        <w:rPr>
          <w:rFonts w:ascii="Arial" w:hAnsi="Arial" w:cs="Arial"/>
          <w:spacing w:val="-6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sz w:val="20"/>
          <w:szCs w:val="20"/>
        </w:rPr>
        <w:t>príjemcu</w:t>
      </w:r>
      <w:r w:rsidRPr="00FC14D3">
        <w:rPr>
          <w:rFonts w:ascii="Arial" w:hAnsi="Arial" w:cs="Arial"/>
          <w:spacing w:val="-3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sz w:val="20"/>
          <w:szCs w:val="20"/>
        </w:rPr>
        <w:t>platby:</w:t>
      </w:r>
      <w:r w:rsidRPr="00FC14D3">
        <w:rPr>
          <w:rFonts w:ascii="Arial" w:hAnsi="Arial" w:cs="Arial"/>
          <w:spacing w:val="23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sz w:val="20"/>
          <w:szCs w:val="20"/>
        </w:rPr>
        <w:t>z</w:t>
      </w:r>
      <w:r w:rsidR="00FC14D3" w:rsidRPr="00FC14D3">
        <w:rPr>
          <w:rFonts w:ascii="Arial" w:hAnsi="Arial" w:cs="Arial"/>
          <w:spacing w:val="-2"/>
          <w:sz w:val="20"/>
          <w:szCs w:val="20"/>
        </w:rPr>
        <w:t>a</w:t>
      </w:r>
      <w:r w:rsidRPr="00FC14D3">
        <w:rPr>
          <w:rFonts w:ascii="Arial" w:hAnsi="Arial" w:cs="Arial"/>
          <w:spacing w:val="-2"/>
          <w:sz w:val="20"/>
          <w:szCs w:val="20"/>
        </w:rPr>
        <w:t>bezpeka</w:t>
      </w:r>
      <w:r w:rsidRPr="00FC14D3">
        <w:rPr>
          <w:rFonts w:ascii="Arial" w:hAnsi="Arial" w:cs="Arial"/>
          <w:spacing w:val="-6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sz w:val="20"/>
          <w:szCs w:val="20"/>
        </w:rPr>
        <w:t>+</w:t>
      </w:r>
      <w:r w:rsidRPr="00FC14D3">
        <w:rPr>
          <w:rFonts w:ascii="Arial" w:hAnsi="Arial" w:cs="Arial"/>
          <w:spacing w:val="-4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sz w:val="20"/>
          <w:szCs w:val="20"/>
        </w:rPr>
        <w:t>Obchodné</w:t>
      </w:r>
      <w:r w:rsidRPr="00FC14D3">
        <w:rPr>
          <w:rFonts w:ascii="Arial" w:hAnsi="Arial" w:cs="Arial"/>
          <w:spacing w:val="-6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sz w:val="20"/>
          <w:szCs w:val="20"/>
        </w:rPr>
        <w:t>meno</w:t>
      </w:r>
      <w:r w:rsidRPr="00FC14D3">
        <w:rPr>
          <w:rFonts w:ascii="Arial" w:hAnsi="Arial" w:cs="Arial"/>
          <w:spacing w:val="-6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sz w:val="20"/>
          <w:szCs w:val="20"/>
        </w:rPr>
        <w:t>uchádzača +</w:t>
      </w:r>
      <w:r w:rsidRPr="00FC14D3">
        <w:rPr>
          <w:rFonts w:ascii="Arial" w:hAnsi="Arial" w:cs="Arial"/>
          <w:spacing w:val="-3"/>
          <w:sz w:val="20"/>
          <w:szCs w:val="20"/>
        </w:rPr>
        <w:t xml:space="preserve"> </w:t>
      </w:r>
      <w:r w:rsidR="00FC14D3" w:rsidRPr="00FC14D3">
        <w:rPr>
          <w:rFonts w:ascii="Arial" w:hAnsi="Arial" w:cs="Arial"/>
          <w:sz w:val="20"/>
          <w:szCs w:val="20"/>
        </w:rPr>
        <w:t>zemny plyn</w:t>
      </w:r>
    </w:p>
    <w:p w14:paraId="3866A562" w14:textId="28F26E4D" w:rsidR="004514E6" w:rsidRPr="00FC14D3" w:rsidRDefault="00000000">
      <w:pPr>
        <w:pStyle w:val="Odsekzoznamu"/>
        <w:numPr>
          <w:ilvl w:val="4"/>
          <w:numId w:val="7"/>
        </w:numPr>
        <w:tabs>
          <w:tab w:val="left" w:pos="2409"/>
          <w:tab w:val="left" w:pos="5239"/>
        </w:tabs>
        <w:spacing w:before="120"/>
        <w:ind w:hanging="326"/>
        <w:rPr>
          <w:rFonts w:ascii="Arial" w:hAnsi="Arial" w:cs="Arial"/>
          <w:sz w:val="20"/>
          <w:szCs w:val="20"/>
        </w:rPr>
      </w:pPr>
      <w:r w:rsidRPr="00FC14D3">
        <w:rPr>
          <w:rFonts w:ascii="Arial" w:hAnsi="Arial" w:cs="Arial"/>
          <w:sz w:val="20"/>
          <w:szCs w:val="20"/>
        </w:rPr>
        <w:t>Variabilný</w:t>
      </w:r>
      <w:r w:rsidRPr="00FC14D3">
        <w:rPr>
          <w:rFonts w:ascii="Arial" w:hAnsi="Arial" w:cs="Arial"/>
          <w:spacing w:val="-14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sz w:val="20"/>
          <w:szCs w:val="20"/>
        </w:rPr>
        <w:t>symbol:</w:t>
      </w:r>
      <w:r w:rsidRPr="00FC14D3">
        <w:rPr>
          <w:rFonts w:ascii="Arial" w:hAnsi="Arial" w:cs="Arial"/>
          <w:sz w:val="20"/>
          <w:szCs w:val="20"/>
        </w:rPr>
        <w:tab/>
      </w:r>
      <w:r w:rsidR="00FC14D3" w:rsidRPr="00FC14D3">
        <w:rPr>
          <w:rFonts w:ascii="Arial" w:hAnsi="Arial" w:cs="Arial"/>
          <w:sz w:val="20"/>
          <w:szCs w:val="20"/>
        </w:rPr>
        <w:t>8908</w:t>
      </w:r>
      <w:r w:rsidRPr="00FC14D3">
        <w:rPr>
          <w:rFonts w:ascii="Arial" w:hAnsi="Arial" w:cs="Arial"/>
          <w:spacing w:val="-5"/>
          <w:sz w:val="20"/>
          <w:szCs w:val="20"/>
        </w:rPr>
        <w:t xml:space="preserve"> </w:t>
      </w:r>
      <w:r w:rsidRPr="00FC14D3">
        <w:rPr>
          <w:rFonts w:ascii="Arial" w:hAnsi="Arial" w:cs="Arial"/>
          <w:sz w:val="20"/>
          <w:szCs w:val="20"/>
        </w:rPr>
        <w:t>(</w:t>
      </w:r>
      <w:r w:rsidRPr="00FC14D3">
        <w:rPr>
          <w:rFonts w:ascii="Arial" w:hAnsi="Arial" w:cs="Arial"/>
          <w:color w:val="FF0000"/>
          <w:sz w:val="20"/>
          <w:szCs w:val="20"/>
        </w:rPr>
        <w:t>naša</w:t>
      </w:r>
      <w:r w:rsidRPr="00FC14D3">
        <w:rPr>
          <w:rFonts w:ascii="Arial" w:hAnsi="Arial" w:cs="Arial"/>
          <w:color w:val="FF0000"/>
          <w:spacing w:val="-8"/>
          <w:sz w:val="20"/>
          <w:szCs w:val="20"/>
        </w:rPr>
        <w:t xml:space="preserve"> </w:t>
      </w:r>
      <w:r w:rsidRPr="00FC14D3">
        <w:rPr>
          <w:rFonts w:ascii="Arial" w:hAnsi="Arial" w:cs="Arial"/>
          <w:color w:val="FF0000"/>
          <w:spacing w:val="-2"/>
          <w:sz w:val="20"/>
          <w:szCs w:val="20"/>
        </w:rPr>
        <w:t>značka</w:t>
      </w:r>
      <w:r w:rsidRPr="00FC14D3">
        <w:rPr>
          <w:rFonts w:ascii="Arial" w:hAnsi="Arial" w:cs="Arial"/>
          <w:spacing w:val="-2"/>
          <w:sz w:val="20"/>
          <w:szCs w:val="20"/>
        </w:rPr>
        <w:t>)</w:t>
      </w:r>
    </w:p>
    <w:p w14:paraId="54E37CD6" w14:textId="77777777" w:rsidR="004514E6" w:rsidRPr="00FC14D3" w:rsidRDefault="00000000">
      <w:pPr>
        <w:pStyle w:val="Odsekzoznamu"/>
        <w:numPr>
          <w:ilvl w:val="3"/>
          <w:numId w:val="7"/>
        </w:numPr>
        <w:tabs>
          <w:tab w:val="left" w:pos="1723"/>
        </w:tabs>
        <w:spacing w:before="130" w:line="223" w:lineRule="auto"/>
        <w:ind w:right="282"/>
        <w:jc w:val="both"/>
        <w:rPr>
          <w:rFonts w:ascii="Arial" w:hAnsi="Arial" w:cs="Arial"/>
          <w:sz w:val="20"/>
          <w:szCs w:val="20"/>
        </w:rPr>
      </w:pPr>
      <w:r w:rsidRPr="00FC14D3">
        <w:rPr>
          <w:rFonts w:ascii="Arial" w:hAnsi="Arial" w:cs="Arial"/>
          <w:spacing w:val="-4"/>
          <w:sz w:val="20"/>
          <w:szCs w:val="20"/>
        </w:rPr>
        <w:t>Finančné</w:t>
      </w:r>
      <w:r w:rsidRPr="00FC14D3">
        <w:rPr>
          <w:rFonts w:ascii="Arial" w:hAnsi="Arial" w:cs="Arial"/>
          <w:spacing w:val="-9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4"/>
          <w:sz w:val="20"/>
          <w:szCs w:val="20"/>
        </w:rPr>
        <w:t>prostriedky</w:t>
      </w:r>
      <w:r w:rsidRPr="00FC14D3">
        <w:rPr>
          <w:rFonts w:ascii="Arial" w:hAnsi="Arial" w:cs="Arial"/>
          <w:spacing w:val="-5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4"/>
          <w:sz w:val="20"/>
          <w:szCs w:val="20"/>
        </w:rPr>
        <w:t>musia</w:t>
      </w:r>
      <w:r w:rsidRPr="00FC14D3">
        <w:rPr>
          <w:rFonts w:ascii="Arial" w:hAnsi="Arial" w:cs="Arial"/>
          <w:spacing w:val="-6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4"/>
          <w:sz w:val="20"/>
          <w:szCs w:val="20"/>
        </w:rPr>
        <w:t>byť</w:t>
      </w:r>
      <w:r w:rsidRPr="00FC14D3">
        <w:rPr>
          <w:rFonts w:ascii="Arial" w:hAnsi="Arial" w:cs="Arial"/>
          <w:spacing w:val="-6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4"/>
          <w:sz w:val="20"/>
          <w:szCs w:val="20"/>
        </w:rPr>
        <w:t>pripísané</w:t>
      </w:r>
      <w:r w:rsidRPr="00FC14D3">
        <w:rPr>
          <w:rFonts w:ascii="Arial" w:hAnsi="Arial" w:cs="Arial"/>
          <w:spacing w:val="-6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4"/>
          <w:sz w:val="20"/>
          <w:szCs w:val="20"/>
        </w:rPr>
        <w:t>na</w:t>
      </w:r>
      <w:r w:rsidRPr="00FC14D3">
        <w:rPr>
          <w:rFonts w:ascii="Arial" w:hAnsi="Arial" w:cs="Arial"/>
          <w:spacing w:val="-6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4"/>
          <w:sz w:val="20"/>
          <w:szCs w:val="20"/>
        </w:rPr>
        <w:t>účet</w:t>
      </w:r>
      <w:r w:rsidRPr="00FC14D3">
        <w:rPr>
          <w:rFonts w:ascii="Arial" w:hAnsi="Arial" w:cs="Arial"/>
          <w:spacing w:val="-5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4"/>
          <w:sz w:val="20"/>
          <w:szCs w:val="20"/>
        </w:rPr>
        <w:t>vyhlasovateľa</w:t>
      </w:r>
      <w:r w:rsidRPr="00FC14D3">
        <w:rPr>
          <w:rFonts w:ascii="Arial" w:hAnsi="Arial" w:cs="Arial"/>
          <w:spacing w:val="-5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4"/>
          <w:sz w:val="20"/>
          <w:szCs w:val="20"/>
        </w:rPr>
        <w:t>najneskôr</w:t>
      </w:r>
      <w:r w:rsidRPr="00FC14D3">
        <w:rPr>
          <w:rFonts w:ascii="Arial" w:hAnsi="Arial" w:cs="Arial"/>
          <w:spacing w:val="-5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4"/>
          <w:sz w:val="20"/>
          <w:szCs w:val="20"/>
        </w:rPr>
        <w:t>v</w:t>
      </w:r>
      <w:r w:rsidRPr="00FC14D3">
        <w:rPr>
          <w:rFonts w:ascii="Arial" w:hAnsi="Arial" w:cs="Arial"/>
          <w:spacing w:val="-10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4"/>
          <w:sz w:val="20"/>
          <w:szCs w:val="20"/>
        </w:rPr>
        <w:t>deň</w:t>
      </w:r>
      <w:r w:rsidRPr="00FC14D3">
        <w:rPr>
          <w:rFonts w:ascii="Arial" w:hAnsi="Arial" w:cs="Arial"/>
          <w:spacing w:val="-6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4"/>
          <w:sz w:val="20"/>
          <w:szCs w:val="20"/>
        </w:rPr>
        <w:t xml:space="preserve">uplynutia </w:t>
      </w:r>
      <w:r w:rsidRPr="00FC14D3">
        <w:rPr>
          <w:rFonts w:ascii="Arial" w:hAnsi="Arial" w:cs="Arial"/>
          <w:sz w:val="20"/>
          <w:szCs w:val="20"/>
        </w:rPr>
        <w:t>lehoty na predkladanie dokladov a to do konca kvalifikačného kola.</w:t>
      </w:r>
    </w:p>
    <w:p w14:paraId="36390E96" w14:textId="77777777" w:rsidR="004514E6" w:rsidRPr="00FC14D3" w:rsidRDefault="00000000">
      <w:pPr>
        <w:pStyle w:val="Odsekzoznamu"/>
        <w:numPr>
          <w:ilvl w:val="3"/>
          <w:numId w:val="7"/>
        </w:numPr>
        <w:tabs>
          <w:tab w:val="left" w:pos="1723"/>
        </w:tabs>
        <w:spacing w:before="131" w:line="230" w:lineRule="auto"/>
        <w:ind w:right="290"/>
        <w:jc w:val="both"/>
        <w:rPr>
          <w:rFonts w:ascii="Arial" w:hAnsi="Arial" w:cs="Arial"/>
          <w:sz w:val="20"/>
          <w:szCs w:val="20"/>
        </w:rPr>
      </w:pPr>
      <w:r w:rsidRPr="00FC14D3">
        <w:rPr>
          <w:rFonts w:ascii="Arial" w:hAnsi="Arial" w:cs="Arial"/>
          <w:spacing w:val="-4"/>
          <w:sz w:val="20"/>
          <w:szCs w:val="20"/>
        </w:rPr>
        <w:t>Doba</w:t>
      </w:r>
      <w:r w:rsidRPr="00FC14D3">
        <w:rPr>
          <w:rFonts w:ascii="Arial" w:hAnsi="Arial" w:cs="Arial"/>
          <w:spacing w:val="-5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4"/>
          <w:sz w:val="20"/>
          <w:szCs w:val="20"/>
        </w:rPr>
        <w:t>platnosti</w:t>
      </w:r>
      <w:r w:rsidRPr="00FC14D3">
        <w:rPr>
          <w:rFonts w:ascii="Arial" w:hAnsi="Arial" w:cs="Arial"/>
          <w:spacing w:val="-5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4"/>
          <w:sz w:val="20"/>
          <w:szCs w:val="20"/>
        </w:rPr>
        <w:t>zábezpeky vo forme zloženia finančných prostriedkov na</w:t>
      </w:r>
      <w:r w:rsidRPr="00FC14D3">
        <w:rPr>
          <w:rFonts w:ascii="Arial" w:hAnsi="Arial" w:cs="Arial"/>
          <w:spacing w:val="-5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4"/>
          <w:sz w:val="20"/>
          <w:szCs w:val="20"/>
        </w:rPr>
        <w:t xml:space="preserve">účet vyhlasovateľa </w:t>
      </w:r>
      <w:r w:rsidRPr="00FC14D3">
        <w:rPr>
          <w:rFonts w:ascii="Arial" w:hAnsi="Arial" w:cs="Arial"/>
          <w:spacing w:val="-6"/>
          <w:sz w:val="20"/>
          <w:szCs w:val="20"/>
        </w:rPr>
        <w:t>musí</w:t>
      </w:r>
      <w:r w:rsidRPr="00FC14D3">
        <w:rPr>
          <w:rFonts w:ascii="Arial" w:hAnsi="Arial" w:cs="Arial"/>
          <w:spacing w:val="-8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6"/>
          <w:sz w:val="20"/>
          <w:szCs w:val="20"/>
        </w:rPr>
        <w:t>byť</w:t>
      </w:r>
      <w:r w:rsidRPr="00FC14D3">
        <w:rPr>
          <w:rFonts w:ascii="Arial" w:hAnsi="Arial" w:cs="Arial"/>
          <w:spacing w:val="-8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6"/>
          <w:sz w:val="20"/>
          <w:szCs w:val="20"/>
        </w:rPr>
        <w:t>počas</w:t>
      </w:r>
      <w:r w:rsidRPr="00FC14D3">
        <w:rPr>
          <w:rFonts w:ascii="Arial" w:hAnsi="Arial" w:cs="Arial"/>
          <w:spacing w:val="-8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6"/>
          <w:sz w:val="20"/>
          <w:szCs w:val="20"/>
        </w:rPr>
        <w:t>celej</w:t>
      </w:r>
      <w:r w:rsidRPr="00FC14D3">
        <w:rPr>
          <w:rFonts w:ascii="Arial" w:hAnsi="Arial" w:cs="Arial"/>
          <w:spacing w:val="-8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6"/>
          <w:sz w:val="20"/>
          <w:szCs w:val="20"/>
        </w:rPr>
        <w:t>lehoty</w:t>
      </w:r>
      <w:r w:rsidRPr="00FC14D3">
        <w:rPr>
          <w:rFonts w:ascii="Arial" w:hAnsi="Arial" w:cs="Arial"/>
          <w:spacing w:val="-8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6"/>
          <w:sz w:val="20"/>
          <w:szCs w:val="20"/>
        </w:rPr>
        <w:t>viazanosti</w:t>
      </w:r>
      <w:r w:rsidRPr="00FC14D3">
        <w:rPr>
          <w:rFonts w:ascii="Arial" w:hAnsi="Arial" w:cs="Arial"/>
          <w:spacing w:val="-8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6"/>
          <w:sz w:val="20"/>
          <w:szCs w:val="20"/>
        </w:rPr>
        <w:t>ponuky,</w:t>
      </w:r>
      <w:r w:rsidRPr="00FC14D3">
        <w:rPr>
          <w:rFonts w:ascii="Arial" w:hAnsi="Arial" w:cs="Arial"/>
          <w:spacing w:val="-8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6"/>
          <w:sz w:val="20"/>
          <w:szCs w:val="20"/>
        </w:rPr>
        <w:t>resp.</w:t>
      </w:r>
      <w:r w:rsidRPr="00FC14D3">
        <w:rPr>
          <w:rFonts w:ascii="Arial" w:hAnsi="Arial" w:cs="Arial"/>
          <w:spacing w:val="-8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6"/>
          <w:sz w:val="20"/>
          <w:szCs w:val="20"/>
        </w:rPr>
        <w:t>do</w:t>
      </w:r>
      <w:r w:rsidRPr="00FC14D3">
        <w:rPr>
          <w:rFonts w:ascii="Arial" w:hAnsi="Arial" w:cs="Arial"/>
          <w:spacing w:val="-8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6"/>
          <w:sz w:val="20"/>
          <w:szCs w:val="20"/>
        </w:rPr>
        <w:t>uplynutia</w:t>
      </w:r>
      <w:r w:rsidRPr="00FC14D3">
        <w:rPr>
          <w:rFonts w:ascii="Arial" w:hAnsi="Arial" w:cs="Arial"/>
          <w:spacing w:val="-7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6"/>
          <w:sz w:val="20"/>
          <w:szCs w:val="20"/>
        </w:rPr>
        <w:t>primerane</w:t>
      </w:r>
      <w:r w:rsidRPr="00FC14D3">
        <w:rPr>
          <w:rFonts w:ascii="Arial" w:hAnsi="Arial" w:cs="Arial"/>
          <w:spacing w:val="-8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6"/>
          <w:sz w:val="20"/>
          <w:szCs w:val="20"/>
        </w:rPr>
        <w:t>predĺženej</w:t>
      </w:r>
      <w:r w:rsidRPr="00FC14D3">
        <w:rPr>
          <w:rFonts w:ascii="Arial" w:hAnsi="Arial" w:cs="Arial"/>
          <w:spacing w:val="-8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6"/>
          <w:sz w:val="20"/>
          <w:szCs w:val="20"/>
        </w:rPr>
        <w:t xml:space="preserve">lehoty </w:t>
      </w:r>
      <w:r w:rsidRPr="00FC14D3">
        <w:rPr>
          <w:rFonts w:ascii="Arial" w:hAnsi="Arial" w:cs="Arial"/>
          <w:sz w:val="20"/>
          <w:szCs w:val="20"/>
        </w:rPr>
        <w:t>viazanosti ponúk.</w:t>
      </w:r>
    </w:p>
    <w:p w14:paraId="45F15919" w14:textId="4C2F3F17" w:rsidR="004514E6" w:rsidRPr="00FC14D3" w:rsidRDefault="00000000">
      <w:pPr>
        <w:pStyle w:val="Odsekzoznamu"/>
        <w:numPr>
          <w:ilvl w:val="3"/>
          <w:numId w:val="7"/>
        </w:numPr>
        <w:tabs>
          <w:tab w:val="left" w:pos="1723"/>
        </w:tabs>
        <w:spacing w:before="131" w:line="230" w:lineRule="auto"/>
        <w:ind w:right="281"/>
        <w:jc w:val="both"/>
        <w:rPr>
          <w:rFonts w:ascii="Arial" w:hAnsi="Arial" w:cs="Arial"/>
          <w:sz w:val="20"/>
          <w:szCs w:val="20"/>
        </w:rPr>
      </w:pPr>
      <w:r w:rsidRPr="00FC14D3">
        <w:rPr>
          <w:rFonts w:ascii="Arial" w:hAnsi="Arial" w:cs="Arial"/>
          <w:w w:val="90"/>
          <w:sz w:val="20"/>
          <w:szCs w:val="20"/>
        </w:rPr>
        <w:t xml:space="preserve">Súčasťou ponuky uchádzača musí byť výpis z bankového účtu, ktorým uchádzač preukáže, </w:t>
      </w:r>
      <w:r w:rsidRPr="00FC14D3">
        <w:rPr>
          <w:rFonts w:ascii="Arial" w:hAnsi="Arial" w:cs="Arial"/>
          <w:sz w:val="20"/>
          <w:szCs w:val="20"/>
        </w:rPr>
        <w:t xml:space="preserve">že </w:t>
      </w:r>
      <w:r w:rsidR="00FC14D3">
        <w:rPr>
          <w:rFonts w:ascii="Arial" w:hAnsi="Arial" w:cs="Arial"/>
          <w:sz w:val="20"/>
          <w:szCs w:val="20"/>
        </w:rPr>
        <w:br/>
      </w:r>
      <w:r w:rsidRPr="00FC14D3">
        <w:rPr>
          <w:rFonts w:ascii="Arial" w:hAnsi="Arial" w:cs="Arial"/>
          <w:sz w:val="20"/>
          <w:szCs w:val="20"/>
        </w:rPr>
        <w:t>v prospech účtu vyhlasovateľa boli poukázané finančné prostriedky vo výške zodpovedajúcej výške zábezpeky.</w:t>
      </w:r>
    </w:p>
    <w:p w14:paraId="56F3EE4B" w14:textId="77777777" w:rsidR="004514E6" w:rsidRPr="00FC14D3" w:rsidRDefault="00000000">
      <w:pPr>
        <w:pStyle w:val="Odsekzoznamu"/>
        <w:numPr>
          <w:ilvl w:val="2"/>
          <w:numId w:val="7"/>
        </w:numPr>
        <w:tabs>
          <w:tab w:val="left" w:pos="1276"/>
        </w:tabs>
        <w:spacing w:before="122"/>
        <w:ind w:hanging="427"/>
        <w:rPr>
          <w:rFonts w:ascii="Arial" w:hAnsi="Arial" w:cs="Arial"/>
          <w:b/>
          <w:sz w:val="20"/>
          <w:szCs w:val="20"/>
        </w:rPr>
      </w:pPr>
      <w:r w:rsidRPr="00FC14D3">
        <w:rPr>
          <w:rFonts w:ascii="Arial" w:hAnsi="Arial" w:cs="Arial"/>
          <w:b/>
          <w:sz w:val="20"/>
          <w:szCs w:val="20"/>
          <w:u w:val="single"/>
        </w:rPr>
        <w:t>poskytnutím</w:t>
      </w:r>
      <w:r w:rsidRPr="00FC14D3">
        <w:rPr>
          <w:rFonts w:ascii="Arial" w:hAnsi="Arial" w:cs="Arial"/>
          <w:b/>
          <w:spacing w:val="-11"/>
          <w:sz w:val="20"/>
          <w:szCs w:val="20"/>
          <w:u w:val="single"/>
        </w:rPr>
        <w:t xml:space="preserve"> </w:t>
      </w:r>
      <w:r w:rsidRPr="00FC14D3">
        <w:rPr>
          <w:rFonts w:ascii="Arial" w:hAnsi="Arial" w:cs="Arial"/>
          <w:b/>
          <w:sz w:val="20"/>
          <w:szCs w:val="20"/>
          <w:u w:val="single"/>
        </w:rPr>
        <w:t>bankovej</w:t>
      </w:r>
      <w:r w:rsidRPr="00FC14D3">
        <w:rPr>
          <w:rFonts w:ascii="Arial" w:hAnsi="Arial" w:cs="Arial"/>
          <w:b/>
          <w:spacing w:val="-9"/>
          <w:sz w:val="20"/>
          <w:szCs w:val="20"/>
          <w:u w:val="single"/>
        </w:rPr>
        <w:t xml:space="preserve"> </w:t>
      </w:r>
      <w:r w:rsidRPr="00FC14D3">
        <w:rPr>
          <w:rFonts w:ascii="Arial" w:hAnsi="Arial" w:cs="Arial"/>
          <w:b/>
          <w:sz w:val="20"/>
          <w:szCs w:val="20"/>
          <w:u w:val="single"/>
        </w:rPr>
        <w:t>záruky</w:t>
      </w:r>
      <w:r w:rsidRPr="00FC14D3">
        <w:rPr>
          <w:rFonts w:ascii="Arial" w:hAnsi="Arial" w:cs="Arial"/>
          <w:b/>
          <w:spacing w:val="-9"/>
          <w:sz w:val="20"/>
          <w:szCs w:val="20"/>
          <w:u w:val="single"/>
        </w:rPr>
        <w:t xml:space="preserve"> </w:t>
      </w:r>
      <w:r w:rsidRPr="00FC14D3">
        <w:rPr>
          <w:rFonts w:ascii="Arial" w:hAnsi="Arial" w:cs="Arial"/>
          <w:b/>
          <w:sz w:val="20"/>
          <w:szCs w:val="20"/>
          <w:u w:val="single"/>
        </w:rPr>
        <w:t>za</w:t>
      </w:r>
      <w:r w:rsidRPr="00FC14D3">
        <w:rPr>
          <w:rFonts w:ascii="Arial" w:hAnsi="Arial" w:cs="Arial"/>
          <w:b/>
          <w:spacing w:val="-8"/>
          <w:sz w:val="20"/>
          <w:szCs w:val="20"/>
          <w:u w:val="single"/>
        </w:rPr>
        <w:t xml:space="preserve"> </w:t>
      </w:r>
      <w:r w:rsidRPr="00FC14D3">
        <w:rPr>
          <w:rFonts w:ascii="Arial" w:hAnsi="Arial" w:cs="Arial"/>
          <w:b/>
          <w:spacing w:val="-2"/>
          <w:sz w:val="20"/>
          <w:szCs w:val="20"/>
          <w:u w:val="single"/>
        </w:rPr>
        <w:t>uchádzača,</w:t>
      </w:r>
    </w:p>
    <w:p w14:paraId="6709A7C2" w14:textId="77777777" w:rsidR="004514E6" w:rsidRPr="00FC14D3" w:rsidRDefault="00000000">
      <w:pPr>
        <w:pStyle w:val="Odsekzoznamu"/>
        <w:numPr>
          <w:ilvl w:val="3"/>
          <w:numId w:val="7"/>
        </w:numPr>
        <w:tabs>
          <w:tab w:val="left" w:pos="1723"/>
        </w:tabs>
        <w:spacing w:before="132" w:line="223" w:lineRule="auto"/>
        <w:ind w:right="287"/>
        <w:rPr>
          <w:rFonts w:ascii="Arial" w:hAnsi="Arial" w:cs="Arial"/>
          <w:sz w:val="20"/>
          <w:szCs w:val="20"/>
        </w:rPr>
      </w:pPr>
      <w:r w:rsidRPr="00FC14D3">
        <w:rPr>
          <w:rFonts w:ascii="Arial" w:hAnsi="Arial" w:cs="Arial"/>
          <w:spacing w:val="-6"/>
          <w:sz w:val="20"/>
          <w:szCs w:val="20"/>
        </w:rPr>
        <w:t>Banková záruka za uchádzača</w:t>
      </w:r>
      <w:r w:rsidRPr="00FC14D3">
        <w:rPr>
          <w:rFonts w:ascii="Arial" w:hAnsi="Arial" w:cs="Arial"/>
          <w:spacing w:val="-9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6"/>
          <w:sz w:val="20"/>
          <w:szCs w:val="20"/>
        </w:rPr>
        <w:t>môže byť poskytnutá</w:t>
      </w:r>
      <w:r w:rsidRPr="00FC14D3">
        <w:rPr>
          <w:rFonts w:ascii="Arial" w:hAnsi="Arial" w:cs="Arial"/>
          <w:spacing w:val="-7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6"/>
          <w:sz w:val="20"/>
          <w:szCs w:val="20"/>
        </w:rPr>
        <w:t>bankou</w:t>
      </w:r>
      <w:r w:rsidRPr="00FC14D3">
        <w:rPr>
          <w:rFonts w:ascii="Arial" w:hAnsi="Arial" w:cs="Arial"/>
          <w:spacing w:val="-7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6"/>
          <w:sz w:val="20"/>
          <w:szCs w:val="20"/>
        </w:rPr>
        <w:t>so sídlom v</w:t>
      </w:r>
      <w:r w:rsidRPr="00FC14D3">
        <w:rPr>
          <w:rFonts w:ascii="Arial" w:hAnsi="Arial" w:cs="Arial"/>
          <w:spacing w:val="-7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6"/>
          <w:sz w:val="20"/>
          <w:szCs w:val="20"/>
        </w:rPr>
        <w:t>Slovenskej</w:t>
      </w:r>
      <w:r w:rsidRPr="00FC14D3">
        <w:rPr>
          <w:rFonts w:ascii="Arial" w:hAnsi="Arial" w:cs="Arial"/>
          <w:spacing w:val="-7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6"/>
          <w:sz w:val="20"/>
          <w:szCs w:val="20"/>
        </w:rPr>
        <w:t xml:space="preserve">republike, </w:t>
      </w:r>
      <w:r w:rsidRPr="00FC14D3">
        <w:rPr>
          <w:rFonts w:ascii="Arial" w:hAnsi="Arial" w:cs="Arial"/>
          <w:spacing w:val="-2"/>
          <w:sz w:val="20"/>
          <w:szCs w:val="20"/>
        </w:rPr>
        <w:t>pobočkou</w:t>
      </w:r>
      <w:r w:rsidRPr="00FC14D3">
        <w:rPr>
          <w:rFonts w:ascii="Arial" w:hAnsi="Arial" w:cs="Arial"/>
          <w:spacing w:val="6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sz w:val="20"/>
          <w:szCs w:val="20"/>
        </w:rPr>
        <w:t>zahraničnej</w:t>
      </w:r>
      <w:r w:rsidRPr="00FC14D3">
        <w:rPr>
          <w:rFonts w:ascii="Arial" w:hAnsi="Arial" w:cs="Arial"/>
          <w:spacing w:val="9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sz w:val="20"/>
          <w:szCs w:val="20"/>
        </w:rPr>
        <w:t>banky</w:t>
      </w:r>
      <w:r w:rsidRPr="00FC14D3">
        <w:rPr>
          <w:rFonts w:ascii="Arial" w:hAnsi="Arial" w:cs="Arial"/>
          <w:spacing w:val="9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sz w:val="20"/>
          <w:szCs w:val="20"/>
        </w:rPr>
        <w:t>v</w:t>
      </w:r>
      <w:r w:rsidRPr="00FC14D3">
        <w:rPr>
          <w:rFonts w:ascii="Arial" w:hAnsi="Arial" w:cs="Arial"/>
          <w:spacing w:val="-12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sz w:val="20"/>
          <w:szCs w:val="20"/>
        </w:rPr>
        <w:t>Slovenskej</w:t>
      </w:r>
      <w:r w:rsidRPr="00FC14D3">
        <w:rPr>
          <w:rFonts w:ascii="Arial" w:hAnsi="Arial" w:cs="Arial"/>
          <w:spacing w:val="9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sz w:val="20"/>
          <w:szCs w:val="20"/>
        </w:rPr>
        <w:t>republike</w:t>
      </w:r>
      <w:r w:rsidRPr="00FC14D3">
        <w:rPr>
          <w:rFonts w:ascii="Arial" w:hAnsi="Arial" w:cs="Arial"/>
          <w:spacing w:val="10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sz w:val="20"/>
          <w:szCs w:val="20"/>
        </w:rPr>
        <w:t>alebo</w:t>
      </w:r>
      <w:r w:rsidRPr="00FC14D3">
        <w:rPr>
          <w:rFonts w:ascii="Arial" w:hAnsi="Arial" w:cs="Arial"/>
          <w:spacing w:val="8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sz w:val="20"/>
          <w:szCs w:val="20"/>
        </w:rPr>
        <w:t>zahraničnou</w:t>
      </w:r>
      <w:r w:rsidRPr="00FC14D3">
        <w:rPr>
          <w:rFonts w:ascii="Arial" w:hAnsi="Arial" w:cs="Arial"/>
          <w:spacing w:val="8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sz w:val="20"/>
          <w:szCs w:val="20"/>
        </w:rPr>
        <w:t>bankou</w:t>
      </w:r>
      <w:r w:rsidRPr="00FC14D3">
        <w:rPr>
          <w:rFonts w:ascii="Arial" w:hAnsi="Arial" w:cs="Arial"/>
          <w:spacing w:val="9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sz w:val="20"/>
          <w:szCs w:val="20"/>
        </w:rPr>
        <w:t>(ďalej</w:t>
      </w:r>
      <w:r w:rsidRPr="00FC14D3">
        <w:rPr>
          <w:rFonts w:ascii="Arial" w:hAnsi="Arial" w:cs="Arial"/>
          <w:spacing w:val="9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sz w:val="20"/>
          <w:szCs w:val="20"/>
        </w:rPr>
        <w:t>len</w:t>
      </w:r>
    </w:p>
    <w:p w14:paraId="7875A89F" w14:textId="77777777" w:rsidR="004514E6" w:rsidRPr="00FC14D3" w:rsidRDefault="00000000">
      <w:pPr>
        <w:spacing w:before="3"/>
        <w:ind w:left="1723"/>
        <w:rPr>
          <w:rFonts w:ascii="Arial" w:hAnsi="Arial" w:cs="Arial"/>
          <w:sz w:val="20"/>
          <w:szCs w:val="20"/>
        </w:rPr>
      </w:pPr>
      <w:r w:rsidRPr="00FC14D3">
        <w:rPr>
          <w:rFonts w:ascii="Arial" w:hAnsi="Arial" w:cs="Arial"/>
          <w:spacing w:val="-2"/>
          <w:sz w:val="20"/>
          <w:szCs w:val="20"/>
        </w:rPr>
        <w:t>„banka“).</w:t>
      </w:r>
    </w:p>
    <w:p w14:paraId="54D2D239" w14:textId="74ADFE32" w:rsidR="004514E6" w:rsidRPr="00FC14D3" w:rsidRDefault="00000000">
      <w:pPr>
        <w:pStyle w:val="Odsekzoznamu"/>
        <w:numPr>
          <w:ilvl w:val="3"/>
          <w:numId w:val="7"/>
        </w:numPr>
        <w:tabs>
          <w:tab w:val="left" w:pos="1723"/>
        </w:tabs>
        <w:spacing w:before="121" w:line="235" w:lineRule="auto"/>
        <w:ind w:right="280"/>
        <w:jc w:val="both"/>
        <w:rPr>
          <w:rFonts w:ascii="Arial" w:hAnsi="Arial" w:cs="Arial"/>
          <w:sz w:val="20"/>
          <w:szCs w:val="20"/>
        </w:rPr>
      </w:pPr>
      <w:r w:rsidRPr="00FC14D3">
        <w:rPr>
          <w:rFonts w:ascii="Arial" w:hAnsi="Arial" w:cs="Arial"/>
          <w:sz w:val="20"/>
          <w:szCs w:val="20"/>
        </w:rPr>
        <w:t>V</w:t>
      </w:r>
      <w:r w:rsidRPr="00FC14D3">
        <w:rPr>
          <w:rFonts w:ascii="Arial" w:hAnsi="Arial" w:cs="Arial"/>
          <w:spacing w:val="-3"/>
          <w:sz w:val="20"/>
          <w:szCs w:val="20"/>
        </w:rPr>
        <w:t xml:space="preserve"> </w:t>
      </w:r>
      <w:r w:rsidRPr="00FC14D3">
        <w:rPr>
          <w:rFonts w:ascii="Arial" w:hAnsi="Arial" w:cs="Arial"/>
          <w:sz w:val="20"/>
          <w:szCs w:val="20"/>
        </w:rPr>
        <w:t>záručnej listine musí banka písomne vyhlásiť, že neodvolateľne a</w:t>
      </w:r>
      <w:r w:rsidRPr="00FC14D3">
        <w:rPr>
          <w:rFonts w:ascii="Arial" w:hAnsi="Arial" w:cs="Arial"/>
          <w:spacing w:val="-14"/>
          <w:sz w:val="20"/>
          <w:szCs w:val="20"/>
        </w:rPr>
        <w:t xml:space="preserve"> </w:t>
      </w:r>
      <w:r w:rsidRPr="00FC14D3">
        <w:rPr>
          <w:rFonts w:ascii="Arial" w:hAnsi="Arial" w:cs="Arial"/>
          <w:sz w:val="20"/>
          <w:szCs w:val="20"/>
        </w:rPr>
        <w:t>bez akýchkoľvek námietok uspokojí vyhlasovateľa do výšky finančných prostriedkov, ktoré vyhlasovateľ požaduje</w:t>
      </w:r>
      <w:r w:rsidRPr="00FC14D3">
        <w:rPr>
          <w:rFonts w:ascii="Arial" w:hAnsi="Arial" w:cs="Arial"/>
          <w:spacing w:val="-14"/>
          <w:sz w:val="20"/>
          <w:szCs w:val="20"/>
        </w:rPr>
        <w:t xml:space="preserve"> </w:t>
      </w:r>
      <w:r w:rsidRPr="00FC14D3">
        <w:rPr>
          <w:rFonts w:ascii="Arial" w:hAnsi="Arial" w:cs="Arial"/>
          <w:sz w:val="20"/>
          <w:szCs w:val="20"/>
        </w:rPr>
        <w:t>ako</w:t>
      </w:r>
      <w:r w:rsidRPr="00FC14D3">
        <w:rPr>
          <w:rFonts w:ascii="Arial" w:hAnsi="Arial" w:cs="Arial"/>
          <w:spacing w:val="-14"/>
          <w:sz w:val="20"/>
          <w:szCs w:val="20"/>
        </w:rPr>
        <w:t xml:space="preserve"> </w:t>
      </w:r>
      <w:r w:rsidRPr="00FC14D3">
        <w:rPr>
          <w:rFonts w:ascii="Arial" w:hAnsi="Arial" w:cs="Arial"/>
          <w:sz w:val="20"/>
          <w:szCs w:val="20"/>
        </w:rPr>
        <w:t>zábezpeku</w:t>
      </w:r>
      <w:r w:rsidRPr="00FC14D3">
        <w:rPr>
          <w:rFonts w:ascii="Arial" w:hAnsi="Arial" w:cs="Arial"/>
          <w:spacing w:val="-14"/>
          <w:sz w:val="20"/>
          <w:szCs w:val="20"/>
        </w:rPr>
        <w:t xml:space="preserve"> </w:t>
      </w:r>
      <w:r w:rsidRPr="00FC14D3">
        <w:rPr>
          <w:rFonts w:ascii="Arial" w:hAnsi="Arial" w:cs="Arial"/>
          <w:sz w:val="20"/>
          <w:szCs w:val="20"/>
        </w:rPr>
        <w:t>viazanosti</w:t>
      </w:r>
      <w:r w:rsidRPr="00FC14D3">
        <w:rPr>
          <w:rFonts w:ascii="Arial" w:hAnsi="Arial" w:cs="Arial"/>
          <w:spacing w:val="-14"/>
          <w:sz w:val="20"/>
          <w:szCs w:val="20"/>
        </w:rPr>
        <w:t xml:space="preserve"> </w:t>
      </w:r>
      <w:r w:rsidRPr="00FC14D3">
        <w:rPr>
          <w:rFonts w:ascii="Arial" w:hAnsi="Arial" w:cs="Arial"/>
          <w:sz w:val="20"/>
          <w:szCs w:val="20"/>
        </w:rPr>
        <w:t>ponuky</w:t>
      </w:r>
      <w:r w:rsidRPr="00FC14D3">
        <w:rPr>
          <w:rFonts w:ascii="Arial" w:hAnsi="Arial" w:cs="Arial"/>
          <w:spacing w:val="-14"/>
          <w:sz w:val="20"/>
          <w:szCs w:val="20"/>
        </w:rPr>
        <w:t xml:space="preserve"> </w:t>
      </w:r>
      <w:r w:rsidRPr="00FC14D3">
        <w:rPr>
          <w:rFonts w:ascii="Arial" w:hAnsi="Arial" w:cs="Arial"/>
          <w:sz w:val="20"/>
          <w:szCs w:val="20"/>
        </w:rPr>
        <w:t>uchádzača,</w:t>
      </w:r>
      <w:r w:rsidRPr="00FC14D3">
        <w:rPr>
          <w:rFonts w:ascii="Arial" w:hAnsi="Arial" w:cs="Arial"/>
          <w:spacing w:val="-14"/>
          <w:sz w:val="20"/>
          <w:szCs w:val="20"/>
        </w:rPr>
        <w:t xml:space="preserve"> </w:t>
      </w:r>
      <w:r w:rsidRPr="00FC14D3">
        <w:rPr>
          <w:rFonts w:ascii="Arial" w:hAnsi="Arial" w:cs="Arial"/>
          <w:sz w:val="20"/>
          <w:szCs w:val="20"/>
        </w:rPr>
        <w:t>v</w:t>
      </w:r>
      <w:r w:rsidRPr="00FC14D3">
        <w:rPr>
          <w:rFonts w:ascii="Arial" w:hAnsi="Arial" w:cs="Arial"/>
          <w:spacing w:val="-14"/>
          <w:sz w:val="20"/>
          <w:szCs w:val="20"/>
        </w:rPr>
        <w:t xml:space="preserve"> </w:t>
      </w:r>
      <w:r w:rsidRPr="00FC14D3">
        <w:rPr>
          <w:rFonts w:ascii="Arial" w:hAnsi="Arial" w:cs="Arial"/>
          <w:sz w:val="20"/>
          <w:szCs w:val="20"/>
        </w:rPr>
        <w:t>prípade,</w:t>
      </w:r>
      <w:r w:rsidRPr="00FC14D3">
        <w:rPr>
          <w:rFonts w:ascii="Arial" w:hAnsi="Arial" w:cs="Arial"/>
          <w:spacing w:val="-14"/>
          <w:sz w:val="20"/>
          <w:szCs w:val="20"/>
        </w:rPr>
        <w:t xml:space="preserve"> </w:t>
      </w:r>
      <w:r w:rsidRPr="00FC14D3">
        <w:rPr>
          <w:rFonts w:ascii="Arial" w:hAnsi="Arial" w:cs="Arial"/>
          <w:sz w:val="20"/>
          <w:szCs w:val="20"/>
        </w:rPr>
        <w:t>ak</w:t>
      </w:r>
      <w:r w:rsidRPr="00FC14D3">
        <w:rPr>
          <w:rFonts w:ascii="Arial" w:hAnsi="Arial" w:cs="Arial"/>
          <w:spacing w:val="-14"/>
          <w:sz w:val="20"/>
          <w:szCs w:val="20"/>
        </w:rPr>
        <w:t xml:space="preserve"> </w:t>
      </w:r>
      <w:r w:rsidRPr="00FC14D3">
        <w:rPr>
          <w:rFonts w:ascii="Arial" w:hAnsi="Arial" w:cs="Arial"/>
          <w:sz w:val="20"/>
          <w:szCs w:val="20"/>
        </w:rPr>
        <w:t>uchádzač</w:t>
      </w:r>
      <w:r w:rsidRPr="00FC14D3">
        <w:rPr>
          <w:rFonts w:ascii="Arial" w:hAnsi="Arial" w:cs="Arial"/>
          <w:spacing w:val="-13"/>
          <w:sz w:val="20"/>
          <w:szCs w:val="20"/>
        </w:rPr>
        <w:t xml:space="preserve"> </w:t>
      </w:r>
      <w:r w:rsidRPr="00FC14D3">
        <w:rPr>
          <w:rFonts w:ascii="Arial" w:hAnsi="Arial" w:cs="Arial"/>
          <w:sz w:val="20"/>
          <w:szCs w:val="20"/>
        </w:rPr>
        <w:t>odstúpi</w:t>
      </w:r>
      <w:r w:rsidRPr="00FC14D3">
        <w:rPr>
          <w:rFonts w:ascii="Arial" w:hAnsi="Arial" w:cs="Arial"/>
          <w:spacing w:val="-14"/>
          <w:sz w:val="20"/>
          <w:szCs w:val="20"/>
        </w:rPr>
        <w:t xml:space="preserve"> </w:t>
      </w:r>
      <w:r w:rsidRPr="00FC14D3">
        <w:rPr>
          <w:rFonts w:ascii="Arial" w:hAnsi="Arial" w:cs="Arial"/>
          <w:sz w:val="20"/>
          <w:szCs w:val="20"/>
        </w:rPr>
        <w:t>od svojej</w:t>
      </w:r>
      <w:r w:rsidRPr="00FC14D3">
        <w:rPr>
          <w:rFonts w:ascii="Arial" w:hAnsi="Arial" w:cs="Arial"/>
          <w:spacing w:val="-11"/>
          <w:sz w:val="20"/>
          <w:szCs w:val="20"/>
        </w:rPr>
        <w:t xml:space="preserve"> </w:t>
      </w:r>
      <w:r w:rsidRPr="00FC14D3">
        <w:rPr>
          <w:rFonts w:ascii="Arial" w:hAnsi="Arial" w:cs="Arial"/>
          <w:sz w:val="20"/>
          <w:szCs w:val="20"/>
        </w:rPr>
        <w:t>ponuky</w:t>
      </w:r>
      <w:r w:rsidRPr="00FC14D3">
        <w:rPr>
          <w:rFonts w:ascii="Arial" w:hAnsi="Arial" w:cs="Arial"/>
          <w:spacing w:val="-10"/>
          <w:sz w:val="20"/>
          <w:szCs w:val="20"/>
        </w:rPr>
        <w:t xml:space="preserve"> </w:t>
      </w:r>
      <w:r w:rsidR="002F63A4">
        <w:rPr>
          <w:rFonts w:ascii="Arial" w:hAnsi="Arial" w:cs="Arial"/>
          <w:spacing w:val="-10"/>
          <w:sz w:val="20"/>
          <w:szCs w:val="20"/>
        </w:rPr>
        <w:br/>
      </w:r>
      <w:r w:rsidRPr="00FC14D3">
        <w:rPr>
          <w:rFonts w:ascii="Arial" w:hAnsi="Arial" w:cs="Arial"/>
          <w:sz w:val="20"/>
          <w:szCs w:val="20"/>
        </w:rPr>
        <w:t>v</w:t>
      </w:r>
      <w:r w:rsidRPr="00FC14D3">
        <w:rPr>
          <w:rFonts w:ascii="Arial" w:hAnsi="Arial" w:cs="Arial"/>
          <w:spacing w:val="-11"/>
          <w:sz w:val="20"/>
          <w:szCs w:val="20"/>
        </w:rPr>
        <w:t xml:space="preserve"> </w:t>
      </w:r>
      <w:r w:rsidRPr="00FC14D3">
        <w:rPr>
          <w:rFonts w:ascii="Arial" w:hAnsi="Arial" w:cs="Arial"/>
          <w:sz w:val="20"/>
          <w:szCs w:val="20"/>
        </w:rPr>
        <w:t>lehote</w:t>
      </w:r>
      <w:r w:rsidRPr="00FC14D3">
        <w:rPr>
          <w:rFonts w:ascii="Arial" w:hAnsi="Arial" w:cs="Arial"/>
          <w:spacing w:val="-11"/>
          <w:sz w:val="20"/>
          <w:szCs w:val="20"/>
        </w:rPr>
        <w:t xml:space="preserve"> </w:t>
      </w:r>
      <w:r w:rsidRPr="00FC14D3">
        <w:rPr>
          <w:rFonts w:ascii="Arial" w:hAnsi="Arial" w:cs="Arial"/>
          <w:sz w:val="20"/>
          <w:szCs w:val="20"/>
        </w:rPr>
        <w:t>viazanosti</w:t>
      </w:r>
      <w:r w:rsidRPr="00FC14D3">
        <w:rPr>
          <w:rFonts w:ascii="Arial" w:hAnsi="Arial" w:cs="Arial"/>
          <w:spacing w:val="-10"/>
          <w:sz w:val="20"/>
          <w:szCs w:val="20"/>
        </w:rPr>
        <w:t xml:space="preserve"> </w:t>
      </w:r>
      <w:r w:rsidRPr="00FC14D3">
        <w:rPr>
          <w:rFonts w:ascii="Arial" w:hAnsi="Arial" w:cs="Arial"/>
          <w:sz w:val="20"/>
          <w:szCs w:val="20"/>
        </w:rPr>
        <w:t>ponúk</w:t>
      </w:r>
      <w:r w:rsidRPr="00FC14D3">
        <w:rPr>
          <w:rFonts w:ascii="Arial" w:hAnsi="Arial" w:cs="Arial"/>
          <w:spacing w:val="-11"/>
          <w:sz w:val="20"/>
          <w:szCs w:val="20"/>
        </w:rPr>
        <w:t xml:space="preserve"> </w:t>
      </w:r>
      <w:r w:rsidRPr="00FC14D3">
        <w:rPr>
          <w:rFonts w:ascii="Arial" w:hAnsi="Arial" w:cs="Arial"/>
          <w:sz w:val="20"/>
          <w:szCs w:val="20"/>
        </w:rPr>
        <w:t>a</w:t>
      </w:r>
      <w:r w:rsidRPr="00FC14D3">
        <w:rPr>
          <w:rFonts w:ascii="Arial" w:hAnsi="Arial" w:cs="Arial"/>
          <w:spacing w:val="-11"/>
          <w:sz w:val="20"/>
          <w:szCs w:val="20"/>
        </w:rPr>
        <w:t xml:space="preserve"> </w:t>
      </w:r>
      <w:r w:rsidRPr="00FC14D3">
        <w:rPr>
          <w:rFonts w:ascii="Arial" w:hAnsi="Arial" w:cs="Arial"/>
          <w:sz w:val="20"/>
          <w:szCs w:val="20"/>
        </w:rPr>
        <w:t>vyhlasovateľ</w:t>
      </w:r>
      <w:r w:rsidRPr="00FC14D3">
        <w:rPr>
          <w:rFonts w:ascii="Arial" w:hAnsi="Arial" w:cs="Arial"/>
          <w:spacing w:val="-11"/>
          <w:sz w:val="20"/>
          <w:szCs w:val="20"/>
        </w:rPr>
        <w:t xml:space="preserve"> </w:t>
      </w:r>
      <w:r w:rsidRPr="00FC14D3">
        <w:rPr>
          <w:rFonts w:ascii="Arial" w:hAnsi="Arial" w:cs="Arial"/>
          <w:sz w:val="20"/>
          <w:szCs w:val="20"/>
        </w:rPr>
        <w:t>písomne</w:t>
      </w:r>
      <w:r w:rsidRPr="00FC14D3">
        <w:rPr>
          <w:rFonts w:ascii="Arial" w:hAnsi="Arial" w:cs="Arial"/>
          <w:spacing w:val="-11"/>
          <w:sz w:val="20"/>
          <w:szCs w:val="20"/>
        </w:rPr>
        <w:t xml:space="preserve"> </w:t>
      </w:r>
      <w:r w:rsidRPr="00FC14D3">
        <w:rPr>
          <w:rFonts w:ascii="Arial" w:hAnsi="Arial" w:cs="Arial"/>
          <w:sz w:val="20"/>
          <w:szCs w:val="20"/>
        </w:rPr>
        <w:t>banke</w:t>
      </w:r>
      <w:r w:rsidRPr="00FC14D3">
        <w:rPr>
          <w:rFonts w:ascii="Arial" w:hAnsi="Arial" w:cs="Arial"/>
          <w:spacing w:val="-11"/>
          <w:sz w:val="20"/>
          <w:szCs w:val="20"/>
        </w:rPr>
        <w:t xml:space="preserve"> </w:t>
      </w:r>
      <w:r w:rsidRPr="00FC14D3">
        <w:rPr>
          <w:rFonts w:ascii="Arial" w:hAnsi="Arial" w:cs="Arial"/>
          <w:sz w:val="20"/>
          <w:szCs w:val="20"/>
        </w:rPr>
        <w:t>oznámi</w:t>
      </w:r>
      <w:r w:rsidRPr="00FC14D3">
        <w:rPr>
          <w:rFonts w:ascii="Arial" w:hAnsi="Arial" w:cs="Arial"/>
          <w:spacing w:val="-11"/>
          <w:sz w:val="20"/>
          <w:szCs w:val="20"/>
        </w:rPr>
        <w:t xml:space="preserve"> </w:t>
      </w:r>
      <w:r w:rsidRPr="00FC14D3">
        <w:rPr>
          <w:rFonts w:ascii="Arial" w:hAnsi="Arial" w:cs="Arial"/>
          <w:sz w:val="20"/>
          <w:szCs w:val="20"/>
        </w:rPr>
        <w:t>svoje</w:t>
      </w:r>
      <w:r w:rsidRPr="00FC14D3">
        <w:rPr>
          <w:rFonts w:ascii="Arial" w:hAnsi="Arial" w:cs="Arial"/>
          <w:spacing w:val="-11"/>
          <w:sz w:val="20"/>
          <w:szCs w:val="20"/>
        </w:rPr>
        <w:t xml:space="preserve"> </w:t>
      </w:r>
      <w:r w:rsidRPr="00FC14D3">
        <w:rPr>
          <w:rFonts w:ascii="Arial" w:hAnsi="Arial" w:cs="Arial"/>
          <w:sz w:val="20"/>
          <w:szCs w:val="20"/>
        </w:rPr>
        <w:t xml:space="preserve">nároky </w:t>
      </w:r>
      <w:r w:rsidR="00FC14D3">
        <w:rPr>
          <w:rFonts w:ascii="Arial" w:hAnsi="Arial" w:cs="Arial"/>
          <w:sz w:val="20"/>
          <w:szCs w:val="20"/>
        </w:rPr>
        <w:br/>
      </w:r>
      <w:r w:rsidRPr="00FC14D3">
        <w:rPr>
          <w:rFonts w:ascii="Arial" w:hAnsi="Arial" w:cs="Arial"/>
          <w:sz w:val="20"/>
          <w:szCs w:val="20"/>
        </w:rPr>
        <w:t>z bankovej záruky v lehote platnosti bankovej záruky.</w:t>
      </w:r>
    </w:p>
    <w:p w14:paraId="36D7B54A" w14:textId="12307CD1" w:rsidR="004514E6" w:rsidRPr="00FC14D3" w:rsidRDefault="00000000">
      <w:pPr>
        <w:pStyle w:val="Odsekzoznamu"/>
        <w:numPr>
          <w:ilvl w:val="3"/>
          <w:numId w:val="7"/>
        </w:numPr>
        <w:tabs>
          <w:tab w:val="left" w:pos="1723"/>
        </w:tabs>
        <w:spacing w:before="126" w:line="235" w:lineRule="auto"/>
        <w:ind w:right="282"/>
        <w:jc w:val="both"/>
        <w:rPr>
          <w:rFonts w:ascii="Arial" w:hAnsi="Arial" w:cs="Arial"/>
          <w:sz w:val="20"/>
          <w:szCs w:val="20"/>
        </w:rPr>
      </w:pPr>
      <w:r w:rsidRPr="00FC14D3">
        <w:rPr>
          <w:rFonts w:ascii="Arial" w:hAnsi="Arial" w:cs="Arial"/>
          <w:sz w:val="20"/>
          <w:szCs w:val="20"/>
        </w:rPr>
        <w:t>Ak</w:t>
      </w:r>
      <w:r w:rsidRPr="00FC14D3">
        <w:rPr>
          <w:rFonts w:ascii="Arial" w:hAnsi="Arial" w:cs="Arial"/>
          <w:spacing w:val="-2"/>
          <w:sz w:val="20"/>
          <w:szCs w:val="20"/>
        </w:rPr>
        <w:t xml:space="preserve"> </w:t>
      </w:r>
      <w:r w:rsidRPr="00FC14D3">
        <w:rPr>
          <w:rFonts w:ascii="Arial" w:hAnsi="Arial" w:cs="Arial"/>
          <w:sz w:val="20"/>
          <w:szCs w:val="20"/>
        </w:rPr>
        <w:t>bude</w:t>
      </w:r>
      <w:r w:rsidRPr="00FC14D3">
        <w:rPr>
          <w:rFonts w:ascii="Arial" w:hAnsi="Arial" w:cs="Arial"/>
          <w:spacing w:val="-3"/>
          <w:sz w:val="20"/>
          <w:szCs w:val="20"/>
        </w:rPr>
        <w:t xml:space="preserve"> </w:t>
      </w:r>
      <w:r w:rsidRPr="00FC14D3">
        <w:rPr>
          <w:rFonts w:ascii="Arial" w:hAnsi="Arial" w:cs="Arial"/>
          <w:sz w:val="20"/>
          <w:szCs w:val="20"/>
        </w:rPr>
        <w:t>uchádzač</w:t>
      </w:r>
      <w:r w:rsidRPr="00FC14D3">
        <w:rPr>
          <w:rFonts w:ascii="Arial" w:hAnsi="Arial" w:cs="Arial"/>
          <w:spacing w:val="-3"/>
          <w:sz w:val="20"/>
          <w:szCs w:val="20"/>
        </w:rPr>
        <w:t xml:space="preserve"> </w:t>
      </w:r>
      <w:r w:rsidRPr="00FC14D3">
        <w:rPr>
          <w:rFonts w:ascii="Arial" w:hAnsi="Arial" w:cs="Arial"/>
          <w:sz w:val="20"/>
          <w:szCs w:val="20"/>
        </w:rPr>
        <w:t>vyžadovať</w:t>
      </w:r>
      <w:r w:rsidRPr="00FC14D3">
        <w:rPr>
          <w:rFonts w:ascii="Arial" w:hAnsi="Arial" w:cs="Arial"/>
          <w:spacing w:val="-3"/>
          <w:sz w:val="20"/>
          <w:szCs w:val="20"/>
        </w:rPr>
        <w:t xml:space="preserve"> </w:t>
      </w:r>
      <w:r w:rsidRPr="00FC14D3">
        <w:rPr>
          <w:rFonts w:ascii="Arial" w:hAnsi="Arial" w:cs="Arial"/>
          <w:sz w:val="20"/>
          <w:szCs w:val="20"/>
        </w:rPr>
        <w:t>vrátenie</w:t>
      </w:r>
      <w:r w:rsidRPr="00FC14D3">
        <w:rPr>
          <w:rFonts w:ascii="Arial" w:hAnsi="Arial" w:cs="Arial"/>
          <w:spacing w:val="-3"/>
          <w:sz w:val="20"/>
          <w:szCs w:val="20"/>
        </w:rPr>
        <w:t xml:space="preserve"> </w:t>
      </w:r>
      <w:r w:rsidRPr="00FC14D3">
        <w:rPr>
          <w:rFonts w:ascii="Arial" w:hAnsi="Arial" w:cs="Arial"/>
          <w:sz w:val="20"/>
          <w:szCs w:val="20"/>
        </w:rPr>
        <w:t>originálu</w:t>
      </w:r>
      <w:r w:rsidRPr="00FC14D3">
        <w:rPr>
          <w:rFonts w:ascii="Arial" w:hAnsi="Arial" w:cs="Arial"/>
          <w:spacing w:val="-3"/>
          <w:sz w:val="20"/>
          <w:szCs w:val="20"/>
        </w:rPr>
        <w:t xml:space="preserve"> </w:t>
      </w:r>
      <w:r w:rsidRPr="00FC14D3">
        <w:rPr>
          <w:rFonts w:ascii="Arial" w:hAnsi="Arial" w:cs="Arial"/>
          <w:sz w:val="20"/>
          <w:szCs w:val="20"/>
        </w:rPr>
        <w:t>záručnej</w:t>
      </w:r>
      <w:r w:rsidRPr="00FC14D3">
        <w:rPr>
          <w:rFonts w:ascii="Arial" w:hAnsi="Arial" w:cs="Arial"/>
          <w:spacing w:val="-2"/>
          <w:sz w:val="20"/>
          <w:szCs w:val="20"/>
        </w:rPr>
        <w:t xml:space="preserve"> </w:t>
      </w:r>
      <w:r w:rsidRPr="00FC14D3">
        <w:rPr>
          <w:rFonts w:ascii="Arial" w:hAnsi="Arial" w:cs="Arial"/>
          <w:sz w:val="20"/>
          <w:szCs w:val="20"/>
        </w:rPr>
        <w:t>listiny</w:t>
      </w:r>
      <w:r w:rsidRPr="00FC14D3">
        <w:rPr>
          <w:rFonts w:ascii="Arial" w:hAnsi="Arial" w:cs="Arial"/>
          <w:spacing w:val="-3"/>
          <w:sz w:val="20"/>
          <w:szCs w:val="20"/>
        </w:rPr>
        <w:t xml:space="preserve"> </w:t>
      </w:r>
      <w:r w:rsidRPr="00FC14D3">
        <w:rPr>
          <w:rFonts w:ascii="Arial" w:hAnsi="Arial" w:cs="Arial"/>
          <w:sz w:val="20"/>
          <w:szCs w:val="20"/>
        </w:rPr>
        <w:t>banky,</w:t>
      </w:r>
      <w:r w:rsidRPr="00FC14D3">
        <w:rPr>
          <w:rFonts w:ascii="Arial" w:hAnsi="Arial" w:cs="Arial"/>
          <w:spacing w:val="-3"/>
          <w:sz w:val="20"/>
          <w:szCs w:val="20"/>
        </w:rPr>
        <w:t xml:space="preserve"> </w:t>
      </w:r>
      <w:r w:rsidRPr="00FC14D3">
        <w:rPr>
          <w:rFonts w:ascii="Arial" w:hAnsi="Arial" w:cs="Arial"/>
          <w:sz w:val="20"/>
          <w:szCs w:val="20"/>
        </w:rPr>
        <w:t xml:space="preserve">predloží úradne </w:t>
      </w:r>
      <w:r w:rsidRPr="00FC14D3">
        <w:rPr>
          <w:rFonts w:ascii="Arial" w:hAnsi="Arial" w:cs="Arial"/>
          <w:spacing w:val="-6"/>
          <w:sz w:val="20"/>
          <w:szCs w:val="20"/>
        </w:rPr>
        <w:t>osvedčenú kópiu bankovej záruky</w:t>
      </w:r>
      <w:r w:rsidRPr="00FC14D3">
        <w:rPr>
          <w:rFonts w:ascii="Arial" w:hAnsi="Arial" w:cs="Arial"/>
          <w:spacing w:val="-7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6"/>
          <w:sz w:val="20"/>
          <w:szCs w:val="20"/>
        </w:rPr>
        <w:t>v</w:t>
      </w:r>
      <w:r w:rsidRPr="00FC14D3">
        <w:rPr>
          <w:rFonts w:ascii="Arial" w:hAnsi="Arial" w:cs="Arial"/>
          <w:spacing w:val="9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6"/>
          <w:sz w:val="20"/>
          <w:szCs w:val="20"/>
        </w:rPr>
        <w:t>ponuke ako doklad voľný</w:t>
      </w:r>
      <w:r w:rsidRPr="00FC14D3">
        <w:rPr>
          <w:rFonts w:ascii="Arial" w:hAnsi="Arial" w:cs="Arial"/>
          <w:spacing w:val="-2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6"/>
          <w:sz w:val="20"/>
          <w:szCs w:val="20"/>
        </w:rPr>
        <w:t>do e- aukčnej</w:t>
      </w:r>
      <w:r w:rsidRPr="00FC14D3">
        <w:rPr>
          <w:rFonts w:ascii="Arial" w:hAnsi="Arial" w:cs="Arial"/>
          <w:spacing w:val="-7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6"/>
          <w:sz w:val="20"/>
          <w:szCs w:val="20"/>
        </w:rPr>
        <w:t xml:space="preserve">siene, nezviazaný </w:t>
      </w:r>
      <w:r w:rsidR="00FC14D3">
        <w:rPr>
          <w:rFonts w:ascii="Arial" w:hAnsi="Arial" w:cs="Arial"/>
          <w:spacing w:val="-6"/>
          <w:sz w:val="20"/>
          <w:szCs w:val="20"/>
        </w:rPr>
        <w:br/>
      </w:r>
      <w:r w:rsidRPr="00FC14D3">
        <w:rPr>
          <w:rFonts w:ascii="Arial" w:hAnsi="Arial" w:cs="Arial"/>
          <w:spacing w:val="-2"/>
          <w:sz w:val="20"/>
          <w:szCs w:val="20"/>
        </w:rPr>
        <w:t>s</w:t>
      </w:r>
      <w:r w:rsidRPr="00FC14D3">
        <w:rPr>
          <w:rFonts w:ascii="Arial" w:hAnsi="Arial" w:cs="Arial"/>
          <w:spacing w:val="-12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sz w:val="20"/>
          <w:szCs w:val="20"/>
        </w:rPr>
        <w:t>ponukou</w:t>
      </w:r>
      <w:r w:rsidRPr="00FC14D3">
        <w:rPr>
          <w:rFonts w:ascii="Arial" w:hAnsi="Arial" w:cs="Arial"/>
          <w:spacing w:val="-12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sz w:val="20"/>
          <w:szCs w:val="20"/>
        </w:rPr>
        <w:t>a</w:t>
      </w:r>
      <w:r w:rsidRPr="00FC14D3">
        <w:rPr>
          <w:rFonts w:ascii="Arial" w:hAnsi="Arial" w:cs="Arial"/>
          <w:spacing w:val="-12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sz w:val="20"/>
          <w:szCs w:val="20"/>
        </w:rPr>
        <w:t>zároveň</w:t>
      </w:r>
      <w:r w:rsidRPr="00FC14D3">
        <w:rPr>
          <w:rFonts w:ascii="Arial" w:hAnsi="Arial" w:cs="Arial"/>
          <w:spacing w:val="-12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sz w:val="20"/>
          <w:szCs w:val="20"/>
        </w:rPr>
        <w:t>uchádzač,</w:t>
      </w:r>
      <w:r w:rsidRPr="00FC14D3">
        <w:rPr>
          <w:rFonts w:ascii="Arial" w:hAnsi="Arial" w:cs="Arial"/>
          <w:spacing w:val="-12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sz w:val="20"/>
          <w:szCs w:val="20"/>
        </w:rPr>
        <w:t>ktorý</w:t>
      </w:r>
      <w:r w:rsidRPr="00FC14D3">
        <w:rPr>
          <w:rFonts w:ascii="Arial" w:hAnsi="Arial" w:cs="Arial"/>
          <w:spacing w:val="-11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sz w:val="20"/>
          <w:szCs w:val="20"/>
        </w:rPr>
        <w:t>predloží</w:t>
      </w:r>
      <w:r w:rsidRPr="00FC14D3">
        <w:rPr>
          <w:rFonts w:ascii="Arial" w:hAnsi="Arial" w:cs="Arial"/>
          <w:spacing w:val="33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sz w:val="20"/>
          <w:szCs w:val="20"/>
        </w:rPr>
        <w:t>originál</w:t>
      </w:r>
      <w:r w:rsidRPr="00FC14D3">
        <w:rPr>
          <w:rFonts w:ascii="Arial" w:hAnsi="Arial" w:cs="Arial"/>
          <w:spacing w:val="30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sz w:val="20"/>
          <w:szCs w:val="20"/>
        </w:rPr>
        <w:t>bankovej</w:t>
      </w:r>
      <w:r w:rsidRPr="00FC14D3">
        <w:rPr>
          <w:rFonts w:ascii="Arial" w:hAnsi="Arial" w:cs="Arial"/>
          <w:spacing w:val="-12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sz w:val="20"/>
          <w:szCs w:val="20"/>
        </w:rPr>
        <w:t>záruky</w:t>
      </w:r>
      <w:r w:rsidRPr="00FC14D3">
        <w:rPr>
          <w:rFonts w:ascii="Arial" w:hAnsi="Arial" w:cs="Arial"/>
          <w:spacing w:val="-10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sz w:val="20"/>
          <w:szCs w:val="20"/>
        </w:rPr>
        <w:t>v</w:t>
      </w:r>
      <w:r w:rsidRPr="00FC14D3">
        <w:rPr>
          <w:rFonts w:ascii="Arial" w:hAnsi="Arial" w:cs="Arial"/>
          <w:spacing w:val="-12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sz w:val="20"/>
          <w:szCs w:val="20"/>
        </w:rPr>
        <w:t>listinnej</w:t>
      </w:r>
      <w:r w:rsidRPr="00FC14D3">
        <w:rPr>
          <w:rFonts w:ascii="Arial" w:hAnsi="Arial" w:cs="Arial"/>
          <w:spacing w:val="-12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sz w:val="20"/>
          <w:szCs w:val="20"/>
        </w:rPr>
        <w:t>podobe</w:t>
      </w:r>
      <w:r w:rsidRPr="00FC14D3">
        <w:rPr>
          <w:rFonts w:ascii="Arial" w:hAnsi="Arial" w:cs="Arial"/>
          <w:spacing w:val="-12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sz w:val="20"/>
          <w:szCs w:val="20"/>
        </w:rPr>
        <w:t>je povinný</w:t>
      </w:r>
      <w:r w:rsidRPr="00FC14D3">
        <w:rPr>
          <w:rFonts w:ascii="Arial" w:hAnsi="Arial" w:cs="Arial"/>
          <w:spacing w:val="-12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sz w:val="20"/>
          <w:szCs w:val="20"/>
        </w:rPr>
        <w:t>ho</w:t>
      </w:r>
      <w:r w:rsidRPr="00FC14D3">
        <w:rPr>
          <w:rFonts w:ascii="Arial" w:hAnsi="Arial" w:cs="Arial"/>
          <w:spacing w:val="-12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sz w:val="20"/>
          <w:szCs w:val="20"/>
        </w:rPr>
        <w:t>doručiť</w:t>
      </w:r>
      <w:r w:rsidRPr="00FC14D3">
        <w:rPr>
          <w:rFonts w:ascii="Arial" w:hAnsi="Arial" w:cs="Arial"/>
          <w:spacing w:val="-12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sz w:val="20"/>
          <w:szCs w:val="20"/>
        </w:rPr>
        <w:t>na</w:t>
      </w:r>
      <w:r w:rsidRPr="00FC14D3">
        <w:rPr>
          <w:rFonts w:ascii="Arial" w:hAnsi="Arial" w:cs="Arial"/>
          <w:spacing w:val="-12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sz w:val="20"/>
          <w:szCs w:val="20"/>
        </w:rPr>
        <w:t>adresu</w:t>
      </w:r>
      <w:r w:rsidRPr="00FC14D3">
        <w:rPr>
          <w:rFonts w:ascii="Arial" w:hAnsi="Arial" w:cs="Arial"/>
          <w:spacing w:val="-12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sz w:val="20"/>
          <w:szCs w:val="20"/>
        </w:rPr>
        <w:t>vyhlasovateľa</w:t>
      </w:r>
      <w:r w:rsidRPr="00FC14D3">
        <w:rPr>
          <w:rFonts w:ascii="Arial" w:hAnsi="Arial" w:cs="Arial"/>
          <w:spacing w:val="-12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sz w:val="20"/>
          <w:szCs w:val="20"/>
        </w:rPr>
        <w:t>v</w:t>
      </w:r>
      <w:r w:rsidRPr="00FC14D3">
        <w:rPr>
          <w:rFonts w:ascii="Arial" w:hAnsi="Arial" w:cs="Arial"/>
          <w:spacing w:val="-11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sz w:val="20"/>
          <w:szCs w:val="20"/>
        </w:rPr>
        <w:t>lehote</w:t>
      </w:r>
      <w:r w:rsidRPr="00FC14D3">
        <w:rPr>
          <w:rFonts w:ascii="Arial" w:hAnsi="Arial" w:cs="Arial"/>
          <w:spacing w:val="-11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sz w:val="20"/>
          <w:szCs w:val="20"/>
        </w:rPr>
        <w:t>na</w:t>
      </w:r>
      <w:r w:rsidRPr="00FC14D3">
        <w:rPr>
          <w:rFonts w:ascii="Arial" w:hAnsi="Arial" w:cs="Arial"/>
          <w:spacing w:val="-12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sz w:val="20"/>
          <w:szCs w:val="20"/>
        </w:rPr>
        <w:t>predkladanie</w:t>
      </w:r>
      <w:r w:rsidRPr="00FC14D3">
        <w:rPr>
          <w:rFonts w:ascii="Arial" w:hAnsi="Arial" w:cs="Arial"/>
          <w:spacing w:val="-12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sz w:val="20"/>
          <w:szCs w:val="20"/>
        </w:rPr>
        <w:t>ponúk.</w:t>
      </w:r>
    </w:p>
    <w:p w14:paraId="0C52B6E5" w14:textId="77777777" w:rsidR="004514E6" w:rsidRPr="00FC14D3" w:rsidRDefault="00000000">
      <w:pPr>
        <w:pStyle w:val="Odsekzoznamu"/>
        <w:numPr>
          <w:ilvl w:val="3"/>
          <w:numId w:val="7"/>
        </w:numPr>
        <w:tabs>
          <w:tab w:val="left" w:pos="1723"/>
        </w:tabs>
        <w:spacing w:before="131" w:line="223" w:lineRule="auto"/>
        <w:ind w:right="288"/>
        <w:rPr>
          <w:rFonts w:ascii="Arial" w:hAnsi="Arial" w:cs="Arial"/>
          <w:sz w:val="20"/>
          <w:szCs w:val="20"/>
        </w:rPr>
      </w:pPr>
      <w:r w:rsidRPr="00FC14D3">
        <w:rPr>
          <w:rFonts w:ascii="Arial" w:hAnsi="Arial" w:cs="Arial"/>
          <w:spacing w:val="-2"/>
          <w:sz w:val="20"/>
          <w:szCs w:val="20"/>
        </w:rPr>
        <w:t>Doba</w:t>
      </w:r>
      <w:r w:rsidRPr="00FC14D3">
        <w:rPr>
          <w:rFonts w:ascii="Arial" w:hAnsi="Arial" w:cs="Arial"/>
          <w:spacing w:val="-10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sz w:val="20"/>
          <w:szCs w:val="20"/>
        </w:rPr>
        <w:t>platnosti</w:t>
      </w:r>
      <w:r w:rsidRPr="00FC14D3">
        <w:rPr>
          <w:rFonts w:ascii="Arial" w:hAnsi="Arial" w:cs="Arial"/>
          <w:spacing w:val="-8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sz w:val="20"/>
          <w:szCs w:val="20"/>
        </w:rPr>
        <w:t>a</w:t>
      </w:r>
      <w:r w:rsidRPr="00FC14D3">
        <w:rPr>
          <w:rFonts w:ascii="Arial" w:hAnsi="Arial" w:cs="Arial"/>
          <w:spacing w:val="-12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sz w:val="20"/>
          <w:szCs w:val="20"/>
        </w:rPr>
        <w:t>účinnosti</w:t>
      </w:r>
      <w:r w:rsidRPr="00FC14D3">
        <w:rPr>
          <w:rFonts w:ascii="Arial" w:hAnsi="Arial" w:cs="Arial"/>
          <w:spacing w:val="-7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sz w:val="20"/>
          <w:szCs w:val="20"/>
        </w:rPr>
        <w:t>bankovej</w:t>
      </w:r>
      <w:r w:rsidRPr="00FC14D3">
        <w:rPr>
          <w:rFonts w:ascii="Arial" w:hAnsi="Arial" w:cs="Arial"/>
          <w:spacing w:val="-7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sz w:val="20"/>
          <w:szCs w:val="20"/>
        </w:rPr>
        <w:t>záruky</w:t>
      </w:r>
      <w:r w:rsidRPr="00FC14D3">
        <w:rPr>
          <w:rFonts w:ascii="Arial" w:hAnsi="Arial" w:cs="Arial"/>
          <w:spacing w:val="-7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sz w:val="20"/>
          <w:szCs w:val="20"/>
        </w:rPr>
        <w:t>musí</w:t>
      </w:r>
      <w:r w:rsidRPr="00FC14D3">
        <w:rPr>
          <w:rFonts w:ascii="Arial" w:hAnsi="Arial" w:cs="Arial"/>
          <w:spacing w:val="-8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sz w:val="20"/>
          <w:szCs w:val="20"/>
        </w:rPr>
        <w:t>byť</w:t>
      </w:r>
      <w:r w:rsidRPr="00FC14D3">
        <w:rPr>
          <w:rFonts w:ascii="Arial" w:hAnsi="Arial" w:cs="Arial"/>
          <w:spacing w:val="-8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sz w:val="20"/>
          <w:szCs w:val="20"/>
        </w:rPr>
        <w:t>najmenej</w:t>
      </w:r>
      <w:r w:rsidRPr="00FC14D3">
        <w:rPr>
          <w:rFonts w:ascii="Arial" w:hAnsi="Arial" w:cs="Arial"/>
          <w:spacing w:val="-7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sz w:val="20"/>
          <w:szCs w:val="20"/>
        </w:rPr>
        <w:t>počas</w:t>
      </w:r>
      <w:r w:rsidRPr="00FC14D3">
        <w:rPr>
          <w:rFonts w:ascii="Arial" w:hAnsi="Arial" w:cs="Arial"/>
          <w:spacing w:val="-8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sz w:val="20"/>
          <w:szCs w:val="20"/>
        </w:rPr>
        <w:t>celej</w:t>
      </w:r>
      <w:r w:rsidRPr="00FC14D3">
        <w:rPr>
          <w:rFonts w:ascii="Arial" w:hAnsi="Arial" w:cs="Arial"/>
          <w:spacing w:val="-7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sz w:val="20"/>
          <w:szCs w:val="20"/>
        </w:rPr>
        <w:t>lehoty</w:t>
      </w:r>
      <w:r w:rsidRPr="00FC14D3">
        <w:rPr>
          <w:rFonts w:ascii="Arial" w:hAnsi="Arial" w:cs="Arial"/>
          <w:spacing w:val="-7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sz w:val="20"/>
          <w:szCs w:val="20"/>
        </w:rPr>
        <w:t>viazanosti ponúk.</w:t>
      </w:r>
    </w:p>
    <w:p w14:paraId="5C3F2EF4" w14:textId="77777777" w:rsidR="004514E6" w:rsidRPr="00FC14D3" w:rsidRDefault="004514E6">
      <w:pPr>
        <w:pStyle w:val="Zkladntext"/>
        <w:spacing w:before="13"/>
        <w:rPr>
          <w:rFonts w:ascii="Arial" w:hAnsi="Arial" w:cs="Arial"/>
          <w:sz w:val="20"/>
          <w:szCs w:val="20"/>
        </w:rPr>
      </w:pPr>
    </w:p>
    <w:p w14:paraId="7EF93694" w14:textId="77777777" w:rsidR="004514E6" w:rsidRPr="00FC14D3" w:rsidRDefault="00000000">
      <w:pPr>
        <w:pStyle w:val="Odsekzoznamu"/>
        <w:numPr>
          <w:ilvl w:val="1"/>
          <w:numId w:val="7"/>
        </w:numPr>
        <w:tabs>
          <w:tab w:val="left" w:pos="849"/>
        </w:tabs>
        <w:rPr>
          <w:rFonts w:ascii="Arial" w:hAnsi="Arial" w:cs="Arial"/>
          <w:sz w:val="20"/>
          <w:szCs w:val="20"/>
        </w:rPr>
      </w:pPr>
      <w:r w:rsidRPr="00FC14D3">
        <w:rPr>
          <w:rFonts w:ascii="Arial" w:hAnsi="Arial" w:cs="Arial"/>
          <w:sz w:val="20"/>
          <w:szCs w:val="20"/>
        </w:rPr>
        <w:t>Podmienky</w:t>
      </w:r>
      <w:r w:rsidRPr="00FC14D3">
        <w:rPr>
          <w:rFonts w:ascii="Arial" w:hAnsi="Arial" w:cs="Arial"/>
          <w:spacing w:val="-15"/>
          <w:sz w:val="20"/>
          <w:szCs w:val="20"/>
        </w:rPr>
        <w:t xml:space="preserve"> </w:t>
      </w:r>
      <w:r w:rsidRPr="00FC14D3">
        <w:rPr>
          <w:rFonts w:ascii="Arial" w:hAnsi="Arial" w:cs="Arial"/>
          <w:sz w:val="20"/>
          <w:szCs w:val="20"/>
        </w:rPr>
        <w:t>vrátenia</w:t>
      </w:r>
      <w:r w:rsidRPr="00FC14D3">
        <w:rPr>
          <w:rFonts w:ascii="Arial" w:hAnsi="Arial" w:cs="Arial"/>
          <w:spacing w:val="-12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sz w:val="20"/>
          <w:szCs w:val="20"/>
        </w:rPr>
        <w:t>zábezpeky:</w:t>
      </w:r>
    </w:p>
    <w:p w14:paraId="39AFDA34" w14:textId="4F996E74" w:rsidR="004514E6" w:rsidRPr="00FC14D3" w:rsidRDefault="00000000">
      <w:pPr>
        <w:pStyle w:val="Odsekzoznamu"/>
        <w:numPr>
          <w:ilvl w:val="2"/>
          <w:numId w:val="7"/>
        </w:numPr>
        <w:tabs>
          <w:tab w:val="left" w:pos="1276"/>
        </w:tabs>
        <w:spacing w:before="155"/>
        <w:ind w:hanging="427"/>
        <w:rPr>
          <w:rFonts w:ascii="Arial" w:hAnsi="Arial" w:cs="Arial"/>
          <w:sz w:val="20"/>
          <w:szCs w:val="20"/>
        </w:rPr>
      </w:pPr>
      <w:r w:rsidRPr="00FC14D3">
        <w:rPr>
          <w:rFonts w:ascii="Arial" w:hAnsi="Arial" w:cs="Arial"/>
          <w:w w:val="90"/>
          <w:sz w:val="20"/>
          <w:szCs w:val="20"/>
        </w:rPr>
        <w:t>Ak</w:t>
      </w:r>
      <w:r w:rsidRPr="00FC14D3">
        <w:rPr>
          <w:rFonts w:ascii="Arial" w:hAnsi="Arial" w:cs="Arial"/>
          <w:spacing w:val="5"/>
          <w:sz w:val="20"/>
          <w:szCs w:val="20"/>
        </w:rPr>
        <w:t xml:space="preserve"> </w:t>
      </w:r>
      <w:r w:rsidRPr="00FC14D3">
        <w:rPr>
          <w:rFonts w:ascii="Arial" w:hAnsi="Arial" w:cs="Arial"/>
          <w:w w:val="90"/>
          <w:sz w:val="20"/>
          <w:szCs w:val="20"/>
        </w:rPr>
        <w:t>bola</w:t>
      </w:r>
      <w:r w:rsidRPr="00FC14D3">
        <w:rPr>
          <w:rFonts w:ascii="Arial" w:hAnsi="Arial" w:cs="Arial"/>
          <w:spacing w:val="5"/>
          <w:sz w:val="20"/>
          <w:szCs w:val="20"/>
        </w:rPr>
        <w:t xml:space="preserve"> </w:t>
      </w:r>
      <w:r w:rsidRPr="00FC14D3">
        <w:rPr>
          <w:rFonts w:ascii="Arial" w:hAnsi="Arial" w:cs="Arial"/>
          <w:w w:val="90"/>
          <w:sz w:val="20"/>
          <w:szCs w:val="20"/>
        </w:rPr>
        <w:t>zábezpeka</w:t>
      </w:r>
      <w:r w:rsidRPr="00FC14D3">
        <w:rPr>
          <w:rFonts w:ascii="Arial" w:hAnsi="Arial" w:cs="Arial"/>
          <w:spacing w:val="5"/>
          <w:sz w:val="20"/>
          <w:szCs w:val="20"/>
        </w:rPr>
        <w:t xml:space="preserve"> </w:t>
      </w:r>
      <w:r w:rsidRPr="00FC14D3">
        <w:rPr>
          <w:rFonts w:ascii="Arial" w:hAnsi="Arial" w:cs="Arial"/>
          <w:w w:val="90"/>
          <w:sz w:val="20"/>
          <w:szCs w:val="20"/>
        </w:rPr>
        <w:t>zložená</w:t>
      </w:r>
      <w:r w:rsidRPr="00FC14D3">
        <w:rPr>
          <w:rFonts w:ascii="Arial" w:hAnsi="Arial" w:cs="Arial"/>
          <w:spacing w:val="6"/>
          <w:sz w:val="20"/>
          <w:szCs w:val="20"/>
        </w:rPr>
        <w:t xml:space="preserve"> </w:t>
      </w:r>
      <w:r w:rsidRPr="00FC14D3">
        <w:rPr>
          <w:rFonts w:ascii="Arial" w:hAnsi="Arial" w:cs="Arial"/>
          <w:w w:val="90"/>
          <w:sz w:val="20"/>
          <w:szCs w:val="20"/>
        </w:rPr>
        <w:t>na</w:t>
      </w:r>
      <w:r w:rsidRPr="00FC14D3">
        <w:rPr>
          <w:rFonts w:ascii="Arial" w:hAnsi="Arial" w:cs="Arial"/>
          <w:spacing w:val="7"/>
          <w:sz w:val="20"/>
          <w:szCs w:val="20"/>
        </w:rPr>
        <w:t xml:space="preserve"> </w:t>
      </w:r>
      <w:r w:rsidRPr="00FC14D3">
        <w:rPr>
          <w:rFonts w:ascii="Arial" w:hAnsi="Arial" w:cs="Arial"/>
          <w:w w:val="90"/>
          <w:sz w:val="20"/>
          <w:szCs w:val="20"/>
        </w:rPr>
        <w:t>účet</w:t>
      </w:r>
      <w:r w:rsidRPr="00FC14D3">
        <w:rPr>
          <w:rFonts w:ascii="Arial" w:hAnsi="Arial" w:cs="Arial"/>
          <w:spacing w:val="4"/>
          <w:sz w:val="20"/>
          <w:szCs w:val="20"/>
        </w:rPr>
        <w:t xml:space="preserve"> </w:t>
      </w:r>
      <w:r w:rsidRPr="00FC14D3">
        <w:rPr>
          <w:rFonts w:ascii="Arial" w:hAnsi="Arial" w:cs="Arial"/>
          <w:w w:val="90"/>
          <w:sz w:val="20"/>
          <w:szCs w:val="20"/>
        </w:rPr>
        <w:t>v</w:t>
      </w:r>
      <w:r w:rsidRPr="00FC14D3">
        <w:rPr>
          <w:rFonts w:ascii="Arial" w:hAnsi="Arial" w:cs="Arial"/>
          <w:spacing w:val="6"/>
          <w:sz w:val="20"/>
          <w:szCs w:val="20"/>
        </w:rPr>
        <w:t xml:space="preserve"> </w:t>
      </w:r>
      <w:r w:rsidRPr="00FC14D3">
        <w:rPr>
          <w:rFonts w:ascii="Arial" w:hAnsi="Arial" w:cs="Arial"/>
          <w:w w:val="90"/>
          <w:sz w:val="20"/>
          <w:szCs w:val="20"/>
        </w:rPr>
        <w:t>banke</w:t>
      </w:r>
      <w:r w:rsidRPr="00FC14D3">
        <w:rPr>
          <w:rFonts w:ascii="Arial" w:hAnsi="Arial" w:cs="Arial"/>
          <w:spacing w:val="7"/>
          <w:sz w:val="20"/>
          <w:szCs w:val="20"/>
        </w:rPr>
        <w:t xml:space="preserve"> </w:t>
      </w:r>
      <w:r w:rsidRPr="00FC14D3">
        <w:rPr>
          <w:rFonts w:ascii="Arial" w:hAnsi="Arial" w:cs="Arial"/>
          <w:w w:val="90"/>
          <w:sz w:val="20"/>
          <w:szCs w:val="20"/>
        </w:rPr>
        <w:t>alebo</w:t>
      </w:r>
      <w:r w:rsidRPr="00FC14D3">
        <w:rPr>
          <w:rFonts w:ascii="Arial" w:hAnsi="Arial" w:cs="Arial"/>
          <w:spacing w:val="7"/>
          <w:sz w:val="20"/>
          <w:szCs w:val="20"/>
        </w:rPr>
        <w:t xml:space="preserve"> </w:t>
      </w:r>
      <w:r w:rsidRPr="00FC14D3">
        <w:rPr>
          <w:rFonts w:ascii="Arial" w:hAnsi="Arial" w:cs="Arial"/>
          <w:w w:val="90"/>
          <w:sz w:val="20"/>
          <w:szCs w:val="20"/>
        </w:rPr>
        <w:t>v</w:t>
      </w:r>
      <w:r w:rsidRPr="00FC14D3">
        <w:rPr>
          <w:rFonts w:ascii="Arial" w:hAnsi="Arial" w:cs="Arial"/>
          <w:spacing w:val="6"/>
          <w:sz w:val="20"/>
          <w:szCs w:val="20"/>
        </w:rPr>
        <w:t xml:space="preserve"> </w:t>
      </w:r>
      <w:r w:rsidRPr="00FC14D3">
        <w:rPr>
          <w:rFonts w:ascii="Arial" w:hAnsi="Arial" w:cs="Arial"/>
          <w:w w:val="90"/>
          <w:sz w:val="20"/>
          <w:szCs w:val="20"/>
        </w:rPr>
        <w:t>pobočke</w:t>
      </w:r>
      <w:r w:rsidRPr="00FC14D3">
        <w:rPr>
          <w:rFonts w:ascii="Arial" w:hAnsi="Arial" w:cs="Arial"/>
          <w:spacing w:val="5"/>
          <w:sz w:val="20"/>
          <w:szCs w:val="20"/>
        </w:rPr>
        <w:t xml:space="preserve"> </w:t>
      </w:r>
      <w:r w:rsidRPr="00FC14D3">
        <w:rPr>
          <w:rFonts w:ascii="Arial" w:hAnsi="Arial" w:cs="Arial"/>
          <w:w w:val="90"/>
          <w:sz w:val="20"/>
          <w:szCs w:val="20"/>
        </w:rPr>
        <w:t>zahraničnej</w:t>
      </w:r>
      <w:r w:rsidRPr="00FC14D3">
        <w:rPr>
          <w:rFonts w:ascii="Arial" w:hAnsi="Arial" w:cs="Arial"/>
          <w:spacing w:val="10"/>
          <w:sz w:val="20"/>
          <w:szCs w:val="20"/>
        </w:rPr>
        <w:t xml:space="preserve"> </w:t>
      </w:r>
      <w:r w:rsidRPr="00FC14D3">
        <w:rPr>
          <w:rFonts w:ascii="Arial" w:hAnsi="Arial" w:cs="Arial"/>
          <w:w w:val="90"/>
          <w:sz w:val="20"/>
          <w:szCs w:val="20"/>
        </w:rPr>
        <w:t>banky,</w:t>
      </w:r>
      <w:r w:rsidRPr="00FC14D3">
        <w:rPr>
          <w:rFonts w:ascii="Arial" w:hAnsi="Arial" w:cs="Arial"/>
          <w:spacing w:val="4"/>
          <w:sz w:val="20"/>
          <w:szCs w:val="20"/>
        </w:rPr>
        <w:t xml:space="preserve"> </w:t>
      </w:r>
      <w:r w:rsidRPr="00FC14D3">
        <w:rPr>
          <w:rFonts w:ascii="Arial" w:hAnsi="Arial" w:cs="Arial"/>
          <w:w w:val="90"/>
          <w:sz w:val="20"/>
          <w:szCs w:val="20"/>
        </w:rPr>
        <w:t>vyhlasovateľ</w:t>
      </w:r>
      <w:r w:rsidRPr="00FC14D3">
        <w:rPr>
          <w:rFonts w:ascii="Arial" w:hAnsi="Arial" w:cs="Arial"/>
          <w:spacing w:val="4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w w:val="90"/>
          <w:sz w:val="20"/>
          <w:szCs w:val="20"/>
        </w:rPr>
        <w:t>vráti</w:t>
      </w:r>
      <w:r w:rsidR="00FC14D3">
        <w:rPr>
          <w:rFonts w:ascii="Arial" w:hAnsi="Arial" w:cs="Arial"/>
          <w:spacing w:val="-2"/>
          <w:w w:val="90"/>
          <w:sz w:val="20"/>
          <w:szCs w:val="20"/>
        </w:rPr>
        <w:t xml:space="preserve"> </w:t>
      </w:r>
      <w:r w:rsidR="00FC14D3" w:rsidRPr="00FC14D3">
        <w:rPr>
          <w:rFonts w:ascii="Arial" w:hAnsi="Arial" w:cs="Arial"/>
          <w:spacing w:val="-2"/>
          <w:w w:val="90"/>
          <w:sz w:val="20"/>
          <w:szCs w:val="20"/>
        </w:rPr>
        <w:t>zábezpeku uchádzačom aj s úrokmi, ak ich banka alebo pobočka zahraničnej banky poskytuje</w:t>
      </w:r>
    </w:p>
    <w:p w14:paraId="2A52E245" w14:textId="77777777" w:rsidR="004514E6" w:rsidRPr="00226271" w:rsidRDefault="004514E6" w:rsidP="00226271">
      <w:pPr>
        <w:rPr>
          <w:rFonts w:ascii="Arial" w:hAnsi="Arial" w:cs="Arial"/>
          <w:sz w:val="20"/>
          <w:szCs w:val="20"/>
        </w:rPr>
        <w:sectPr w:rsidR="004514E6" w:rsidRPr="00226271">
          <w:headerReference w:type="default" r:id="rId7"/>
          <w:footerReference w:type="default" r:id="rId8"/>
          <w:pgSz w:w="11910" w:h="16840"/>
          <w:pgMar w:top="960" w:right="850" w:bottom="1980" w:left="850" w:header="715" w:footer="1794" w:gutter="0"/>
          <w:cols w:space="708"/>
        </w:sectPr>
      </w:pPr>
    </w:p>
    <w:p w14:paraId="6C47E7DC" w14:textId="77777777" w:rsidR="004514E6" w:rsidRPr="00FC14D3" w:rsidRDefault="004514E6">
      <w:pPr>
        <w:pStyle w:val="Zkladntext"/>
        <w:spacing w:before="208"/>
        <w:rPr>
          <w:rFonts w:ascii="Arial" w:hAnsi="Arial" w:cs="Arial"/>
          <w:sz w:val="20"/>
          <w:szCs w:val="20"/>
        </w:rPr>
      </w:pPr>
    </w:p>
    <w:p w14:paraId="1D96C47B" w14:textId="77777777" w:rsidR="004514E6" w:rsidRPr="00FC14D3" w:rsidRDefault="00000000">
      <w:pPr>
        <w:ind w:left="849"/>
        <w:rPr>
          <w:rFonts w:ascii="Arial" w:hAnsi="Arial" w:cs="Arial"/>
          <w:sz w:val="20"/>
          <w:szCs w:val="20"/>
        </w:rPr>
      </w:pPr>
      <w:r w:rsidRPr="00FC14D3">
        <w:rPr>
          <w:rFonts w:ascii="Arial" w:hAnsi="Arial" w:cs="Arial"/>
          <w:sz w:val="20"/>
          <w:szCs w:val="20"/>
          <w:u w:val="single"/>
        </w:rPr>
        <w:t>Vrátenie</w:t>
      </w:r>
      <w:r w:rsidRPr="00FC14D3">
        <w:rPr>
          <w:rFonts w:ascii="Arial" w:hAnsi="Arial" w:cs="Arial"/>
          <w:spacing w:val="-11"/>
          <w:sz w:val="20"/>
          <w:szCs w:val="20"/>
          <w:u w:val="single"/>
        </w:rPr>
        <w:t xml:space="preserve"> </w:t>
      </w:r>
      <w:r w:rsidRPr="00FC14D3">
        <w:rPr>
          <w:rFonts w:ascii="Arial" w:hAnsi="Arial" w:cs="Arial"/>
          <w:sz w:val="20"/>
          <w:szCs w:val="20"/>
          <w:u w:val="single"/>
        </w:rPr>
        <w:t>zábezpeky</w:t>
      </w:r>
      <w:r w:rsidRPr="00FC14D3">
        <w:rPr>
          <w:rFonts w:ascii="Arial" w:hAnsi="Arial" w:cs="Arial"/>
          <w:spacing w:val="-10"/>
          <w:sz w:val="20"/>
          <w:szCs w:val="20"/>
          <w:u w:val="single"/>
        </w:rPr>
        <w:t xml:space="preserve"> </w:t>
      </w:r>
      <w:r w:rsidRPr="00FC14D3">
        <w:rPr>
          <w:rFonts w:ascii="Arial" w:hAnsi="Arial" w:cs="Arial"/>
          <w:sz w:val="20"/>
          <w:szCs w:val="20"/>
          <w:u w:val="single"/>
        </w:rPr>
        <w:t>úspešnému</w:t>
      </w:r>
      <w:r w:rsidRPr="00FC14D3">
        <w:rPr>
          <w:rFonts w:ascii="Arial" w:hAnsi="Arial" w:cs="Arial"/>
          <w:spacing w:val="-11"/>
          <w:sz w:val="20"/>
          <w:szCs w:val="20"/>
          <w:u w:val="single"/>
        </w:rPr>
        <w:t xml:space="preserve"> </w:t>
      </w:r>
      <w:r w:rsidRPr="00FC14D3">
        <w:rPr>
          <w:rFonts w:ascii="Arial" w:hAnsi="Arial" w:cs="Arial"/>
          <w:spacing w:val="-2"/>
          <w:sz w:val="20"/>
          <w:szCs w:val="20"/>
          <w:u w:val="single"/>
        </w:rPr>
        <w:t>uchádzačovi:</w:t>
      </w:r>
    </w:p>
    <w:p w14:paraId="3BFC6957" w14:textId="77777777" w:rsidR="004514E6" w:rsidRPr="00FC14D3" w:rsidRDefault="00000000">
      <w:pPr>
        <w:pStyle w:val="Odsekzoznamu"/>
        <w:numPr>
          <w:ilvl w:val="0"/>
          <w:numId w:val="6"/>
        </w:numPr>
        <w:tabs>
          <w:tab w:val="left" w:pos="1564"/>
        </w:tabs>
        <w:spacing w:before="121"/>
        <w:ind w:right="283"/>
        <w:jc w:val="both"/>
        <w:rPr>
          <w:rFonts w:ascii="Arial" w:hAnsi="Arial" w:cs="Arial"/>
          <w:sz w:val="20"/>
          <w:szCs w:val="20"/>
        </w:rPr>
      </w:pPr>
      <w:r w:rsidRPr="00FC14D3">
        <w:rPr>
          <w:rFonts w:ascii="Arial" w:hAnsi="Arial" w:cs="Arial"/>
          <w:sz w:val="20"/>
          <w:szCs w:val="20"/>
        </w:rPr>
        <w:t xml:space="preserve">Vyhlasovateľ uvoľní alebo vráti úspešnému uchádzačovi zábezpeku do desiatich (10) </w:t>
      </w:r>
      <w:r w:rsidRPr="00FC14D3">
        <w:rPr>
          <w:rFonts w:ascii="Arial" w:hAnsi="Arial" w:cs="Arial"/>
          <w:spacing w:val="-2"/>
          <w:sz w:val="20"/>
          <w:szCs w:val="20"/>
        </w:rPr>
        <w:t>pracovných</w:t>
      </w:r>
      <w:r w:rsidRPr="00FC14D3">
        <w:rPr>
          <w:rFonts w:ascii="Arial" w:hAnsi="Arial" w:cs="Arial"/>
          <w:spacing w:val="-10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sz w:val="20"/>
          <w:szCs w:val="20"/>
        </w:rPr>
        <w:t>dní</w:t>
      </w:r>
      <w:r w:rsidRPr="00FC14D3">
        <w:rPr>
          <w:rFonts w:ascii="Arial" w:hAnsi="Arial" w:cs="Arial"/>
          <w:spacing w:val="-7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sz w:val="20"/>
          <w:szCs w:val="20"/>
        </w:rPr>
        <w:t>odo</w:t>
      </w:r>
      <w:r w:rsidRPr="00FC14D3">
        <w:rPr>
          <w:rFonts w:ascii="Arial" w:hAnsi="Arial" w:cs="Arial"/>
          <w:spacing w:val="-8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sz w:val="20"/>
          <w:szCs w:val="20"/>
        </w:rPr>
        <w:t>dňa</w:t>
      </w:r>
      <w:r w:rsidRPr="00FC14D3">
        <w:rPr>
          <w:rFonts w:ascii="Arial" w:hAnsi="Arial" w:cs="Arial"/>
          <w:spacing w:val="-8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sz w:val="20"/>
          <w:szCs w:val="20"/>
        </w:rPr>
        <w:t>uplynutia</w:t>
      </w:r>
      <w:r w:rsidRPr="00FC14D3">
        <w:rPr>
          <w:rFonts w:ascii="Arial" w:hAnsi="Arial" w:cs="Arial"/>
          <w:spacing w:val="-8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sz w:val="20"/>
          <w:szCs w:val="20"/>
        </w:rPr>
        <w:t>lehoty</w:t>
      </w:r>
      <w:r w:rsidRPr="00FC14D3">
        <w:rPr>
          <w:rFonts w:ascii="Arial" w:hAnsi="Arial" w:cs="Arial"/>
          <w:spacing w:val="-9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sz w:val="20"/>
          <w:szCs w:val="20"/>
        </w:rPr>
        <w:t>viazanosti</w:t>
      </w:r>
      <w:r w:rsidRPr="00FC14D3">
        <w:rPr>
          <w:rFonts w:ascii="Arial" w:hAnsi="Arial" w:cs="Arial"/>
          <w:spacing w:val="-11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sz w:val="20"/>
          <w:szCs w:val="20"/>
        </w:rPr>
        <w:t>ponúk,</w:t>
      </w:r>
      <w:r w:rsidRPr="00FC14D3">
        <w:rPr>
          <w:rFonts w:ascii="Arial" w:hAnsi="Arial" w:cs="Arial"/>
          <w:spacing w:val="-10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sz w:val="20"/>
          <w:szCs w:val="20"/>
        </w:rPr>
        <w:t>resp.</w:t>
      </w:r>
      <w:r w:rsidRPr="00FC14D3">
        <w:rPr>
          <w:rFonts w:ascii="Arial" w:hAnsi="Arial" w:cs="Arial"/>
          <w:spacing w:val="-10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sz w:val="20"/>
          <w:szCs w:val="20"/>
        </w:rPr>
        <w:t>do</w:t>
      </w:r>
      <w:r w:rsidRPr="00FC14D3">
        <w:rPr>
          <w:rFonts w:ascii="Arial" w:hAnsi="Arial" w:cs="Arial"/>
          <w:spacing w:val="-8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sz w:val="20"/>
          <w:szCs w:val="20"/>
        </w:rPr>
        <w:t>10</w:t>
      </w:r>
      <w:r w:rsidRPr="00FC14D3">
        <w:rPr>
          <w:rFonts w:ascii="Arial" w:hAnsi="Arial" w:cs="Arial"/>
          <w:spacing w:val="-10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sz w:val="20"/>
          <w:szCs w:val="20"/>
        </w:rPr>
        <w:t>pracovných</w:t>
      </w:r>
      <w:r w:rsidRPr="00FC14D3">
        <w:rPr>
          <w:rFonts w:ascii="Arial" w:hAnsi="Arial" w:cs="Arial"/>
          <w:spacing w:val="-10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sz w:val="20"/>
          <w:szCs w:val="20"/>
        </w:rPr>
        <w:t>dní</w:t>
      </w:r>
      <w:r w:rsidRPr="00FC14D3">
        <w:rPr>
          <w:rFonts w:ascii="Arial" w:hAnsi="Arial" w:cs="Arial"/>
          <w:spacing w:val="-10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sz w:val="20"/>
          <w:szCs w:val="20"/>
        </w:rPr>
        <w:t>odo</w:t>
      </w:r>
      <w:r w:rsidRPr="00FC14D3">
        <w:rPr>
          <w:rFonts w:ascii="Arial" w:hAnsi="Arial" w:cs="Arial"/>
          <w:spacing w:val="-10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sz w:val="20"/>
          <w:szCs w:val="20"/>
        </w:rPr>
        <w:t>dňa rozhodnutia</w:t>
      </w:r>
      <w:r w:rsidRPr="00FC14D3">
        <w:rPr>
          <w:rFonts w:ascii="Arial" w:hAnsi="Arial" w:cs="Arial"/>
          <w:spacing w:val="-12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sz w:val="20"/>
          <w:szCs w:val="20"/>
        </w:rPr>
        <w:t>o</w:t>
      </w:r>
      <w:r w:rsidRPr="00FC14D3">
        <w:rPr>
          <w:rFonts w:ascii="Arial" w:hAnsi="Arial" w:cs="Arial"/>
          <w:spacing w:val="-12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sz w:val="20"/>
          <w:szCs w:val="20"/>
        </w:rPr>
        <w:t>neprijatí</w:t>
      </w:r>
      <w:r w:rsidRPr="00FC14D3">
        <w:rPr>
          <w:rFonts w:ascii="Arial" w:hAnsi="Arial" w:cs="Arial"/>
          <w:spacing w:val="-12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sz w:val="20"/>
          <w:szCs w:val="20"/>
        </w:rPr>
        <w:t>ponuky</w:t>
      </w:r>
      <w:r w:rsidRPr="00FC14D3">
        <w:rPr>
          <w:rFonts w:ascii="Arial" w:hAnsi="Arial" w:cs="Arial"/>
          <w:spacing w:val="-12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sz w:val="20"/>
          <w:szCs w:val="20"/>
        </w:rPr>
        <w:t>predloženej</w:t>
      </w:r>
      <w:r w:rsidRPr="00FC14D3">
        <w:rPr>
          <w:rFonts w:ascii="Arial" w:hAnsi="Arial" w:cs="Arial"/>
          <w:spacing w:val="-12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sz w:val="20"/>
          <w:szCs w:val="20"/>
        </w:rPr>
        <w:t>úspešným</w:t>
      </w:r>
      <w:r w:rsidRPr="00FC14D3">
        <w:rPr>
          <w:rFonts w:ascii="Arial" w:hAnsi="Arial" w:cs="Arial"/>
          <w:spacing w:val="-12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sz w:val="20"/>
          <w:szCs w:val="20"/>
        </w:rPr>
        <w:t>uchádzačom.</w:t>
      </w:r>
      <w:r w:rsidRPr="00FC14D3">
        <w:rPr>
          <w:rFonts w:ascii="Arial" w:hAnsi="Arial" w:cs="Arial"/>
          <w:spacing w:val="-12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sz w:val="20"/>
          <w:szCs w:val="20"/>
        </w:rPr>
        <w:t>Lehota</w:t>
      </w:r>
      <w:r w:rsidRPr="00FC14D3">
        <w:rPr>
          <w:rFonts w:ascii="Arial" w:hAnsi="Arial" w:cs="Arial"/>
          <w:spacing w:val="-12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sz w:val="20"/>
          <w:szCs w:val="20"/>
        </w:rPr>
        <w:t>viazanosti</w:t>
      </w:r>
      <w:r w:rsidRPr="00FC14D3">
        <w:rPr>
          <w:rFonts w:ascii="Arial" w:hAnsi="Arial" w:cs="Arial"/>
          <w:spacing w:val="-12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sz w:val="20"/>
          <w:szCs w:val="20"/>
        </w:rPr>
        <w:t>ponúk</w:t>
      </w:r>
      <w:r w:rsidRPr="00FC14D3">
        <w:rPr>
          <w:rFonts w:ascii="Arial" w:hAnsi="Arial" w:cs="Arial"/>
          <w:spacing w:val="-11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sz w:val="20"/>
          <w:szCs w:val="20"/>
        </w:rPr>
        <w:t xml:space="preserve">je </w:t>
      </w:r>
      <w:r w:rsidRPr="00FC14D3">
        <w:rPr>
          <w:rFonts w:ascii="Arial" w:hAnsi="Arial" w:cs="Arial"/>
          <w:sz w:val="20"/>
          <w:szCs w:val="20"/>
        </w:rPr>
        <w:t>do</w:t>
      </w:r>
      <w:r w:rsidRPr="00FC14D3">
        <w:rPr>
          <w:rFonts w:ascii="Arial" w:hAnsi="Arial" w:cs="Arial"/>
          <w:spacing w:val="-14"/>
          <w:sz w:val="20"/>
          <w:szCs w:val="20"/>
        </w:rPr>
        <w:t xml:space="preserve"> </w:t>
      </w:r>
      <w:r w:rsidRPr="00FC14D3">
        <w:rPr>
          <w:rFonts w:ascii="Arial" w:hAnsi="Arial" w:cs="Arial"/>
          <w:sz w:val="20"/>
          <w:szCs w:val="20"/>
        </w:rPr>
        <w:t>dňa</w:t>
      </w:r>
      <w:r w:rsidRPr="00FC14D3">
        <w:rPr>
          <w:rFonts w:ascii="Arial" w:hAnsi="Arial" w:cs="Arial"/>
          <w:spacing w:val="-14"/>
          <w:sz w:val="20"/>
          <w:szCs w:val="20"/>
        </w:rPr>
        <w:t xml:space="preserve"> </w:t>
      </w:r>
      <w:r w:rsidRPr="00FC14D3">
        <w:rPr>
          <w:rFonts w:ascii="Arial" w:hAnsi="Arial" w:cs="Arial"/>
          <w:sz w:val="20"/>
          <w:szCs w:val="20"/>
        </w:rPr>
        <w:t>uverejnenia</w:t>
      </w:r>
      <w:r w:rsidRPr="00FC14D3">
        <w:rPr>
          <w:rFonts w:ascii="Arial" w:hAnsi="Arial" w:cs="Arial"/>
          <w:spacing w:val="-14"/>
          <w:sz w:val="20"/>
          <w:szCs w:val="20"/>
        </w:rPr>
        <w:t xml:space="preserve"> </w:t>
      </w:r>
      <w:r w:rsidRPr="00FC14D3">
        <w:rPr>
          <w:rFonts w:ascii="Arial" w:hAnsi="Arial" w:cs="Arial"/>
          <w:sz w:val="20"/>
          <w:szCs w:val="20"/>
        </w:rPr>
        <w:t>zmluvy</w:t>
      </w:r>
      <w:r w:rsidRPr="00FC14D3">
        <w:rPr>
          <w:rFonts w:ascii="Arial" w:hAnsi="Arial" w:cs="Arial"/>
          <w:spacing w:val="-14"/>
          <w:sz w:val="20"/>
          <w:szCs w:val="20"/>
        </w:rPr>
        <w:t xml:space="preserve"> </w:t>
      </w:r>
      <w:r w:rsidRPr="00FC14D3">
        <w:rPr>
          <w:rFonts w:ascii="Arial" w:hAnsi="Arial" w:cs="Arial"/>
          <w:sz w:val="20"/>
          <w:szCs w:val="20"/>
        </w:rPr>
        <w:t>uzatvorenej</w:t>
      </w:r>
      <w:r w:rsidRPr="00FC14D3">
        <w:rPr>
          <w:rFonts w:ascii="Arial" w:hAnsi="Arial" w:cs="Arial"/>
          <w:spacing w:val="-14"/>
          <w:sz w:val="20"/>
          <w:szCs w:val="20"/>
        </w:rPr>
        <w:t xml:space="preserve"> </w:t>
      </w:r>
      <w:r w:rsidRPr="00FC14D3">
        <w:rPr>
          <w:rFonts w:ascii="Arial" w:hAnsi="Arial" w:cs="Arial"/>
          <w:sz w:val="20"/>
          <w:szCs w:val="20"/>
        </w:rPr>
        <w:t>s</w:t>
      </w:r>
      <w:r w:rsidRPr="00FC14D3">
        <w:rPr>
          <w:rFonts w:ascii="Arial" w:hAnsi="Arial" w:cs="Arial"/>
          <w:spacing w:val="-14"/>
          <w:sz w:val="20"/>
          <w:szCs w:val="20"/>
        </w:rPr>
        <w:t xml:space="preserve"> </w:t>
      </w:r>
      <w:r w:rsidRPr="00FC14D3">
        <w:rPr>
          <w:rFonts w:ascii="Arial" w:hAnsi="Arial" w:cs="Arial"/>
          <w:sz w:val="20"/>
          <w:szCs w:val="20"/>
        </w:rPr>
        <w:t>úspešným</w:t>
      </w:r>
      <w:r w:rsidRPr="00FC14D3">
        <w:rPr>
          <w:rFonts w:ascii="Arial" w:hAnsi="Arial" w:cs="Arial"/>
          <w:spacing w:val="-14"/>
          <w:sz w:val="20"/>
          <w:szCs w:val="20"/>
        </w:rPr>
        <w:t xml:space="preserve"> </w:t>
      </w:r>
      <w:r w:rsidRPr="00FC14D3">
        <w:rPr>
          <w:rFonts w:ascii="Arial" w:hAnsi="Arial" w:cs="Arial"/>
          <w:sz w:val="20"/>
          <w:szCs w:val="20"/>
        </w:rPr>
        <w:t>uchádzačom</w:t>
      </w:r>
      <w:r w:rsidRPr="00FC14D3">
        <w:rPr>
          <w:rFonts w:ascii="Arial" w:hAnsi="Arial" w:cs="Arial"/>
          <w:spacing w:val="-14"/>
          <w:sz w:val="20"/>
          <w:szCs w:val="20"/>
        </w:rPr>
        <w:t xml:space="preserve"> </w:t>
      </w:r>
      <w:r w:rsidRPr="00FC14D3">
        <w:rPr>
          <w:rFonts w:ascii="Arial" w:hAnsi="Arial" w:cs="Arial"/>
          <w:sz w:val="20"/>
          <w:szCs w:val="20"/>
        </w:rPr>
        <w:t>v</w:t>
      </w:r>
      <w:r w:rsidRPr="00FC14D3">
        <w:rPr>
          <w:rFonts w:ascii="Arial" w:hAnsi="Arial" w:cs="Arial"/>
          <w:spacing w:val="-14"/>
          <w:sz w:val="20"/>
          <w:szCs w:val="20"/>
        </w:rPr>
        <w:t xml:space="preserve"> </w:t>
      </w:r>
      <w:r w:rsidRPr="00FC14D3">
        <w:rPr>
          <w:rFonts w:ascii="Arial" w:hAnsi="Arial" w:cs="Arial"/>
          <w:sz w:val="20"/>
          <w:szCs w:val="20"/>
        </w:rPr>
        <w:t>Centrálnom</w:t>
      </w:r>
      <w:r w:rsidRPr="00FC14D3">
        <w:rPr>
          <w:rFonts w:ascii="Arial" w:hAnsi="Arial" w:cs="Arial"/>
          <w:spacing w:val="-13"/>
          <w:sz w:val="20"/>
          <w:szCs w:val="20"/>
        </w:rPr>
        <w:t xml:space="preserve"> </w:t>
      </w:r>
      <w:r w:rsidRPr="00FC14D3">
        <w:rPr>
          <w:rFonts w:ascii="Arial" w:hAnsi="Arial" w:cs="Arial"/>
          <w:sz w:val="20"/>
          <w:szCs w:val="20"/>
        </w:rPr>
        <w:t>registri</w:t>
      </w:r>
      <w:r w:rsidRPr="00FC14D3">
        <w:rPr>
          <w:rFonts w:ascii="Arial" w:hAnsi="Arial" w:cs="Arial"/>
          <w:spacing w:val="-14"/>
          <w:sz w:val="20"/>
          <w:szCs w:val="20"/>
        </w:rPr>
        <w:t xml:space="preserve"> </w:t>
      </w:r>
      <w:r w:rsidRPr="00FC14D3">
        <w:rPr>
          <w:rFonts w:ascii="Arial" w:hAnsi="Arial" w:cs="Arial"/>
          <w:sz w:val="20"/>
          <w:szCs w:val="20"/>
        </w:rPr>
        <w:t>zmlúv.</w:t>
      </w:r>
    </w:p>
    <w:p w14:paraId="5D621375" w14:textId="77777777" w:rsidR="004514E6" w:rsidRPr="00FC14D3" w:rsidRDefault="00000000">
      <w:pPr>
        <w:pStyle w:val="Odsekzoznamu"/>
        <w:numPr>
          <w:ilvl w:val="0"/>
          <w:numId w:val="6"/>
        </w:numPr>
        <w:tabs>
          <w:tab w:val="left" w:pos="1564"/>
        </w:tabs>
        <w:spacing w:before="118"/>
        <w:ind w:right="283"/>
        <w:jc w:val="both"/>
        <w:rPr>
          <w:rFonts w:ascii="Arial" w:hAnsi="Arial" w:cs="Arial"/>
          <w:sz w:val="20"/>
          <w:szCs w:val="20"/>
        </w:rPr>
      </w:pPr>
      <w:r w:rsidRPr="00FC14D3">
        <w:rPr>
          <w:rFonts w:ascii="Arial" w:hAnsi="Arial" w:cs="Arial"/>
          <w:sz w:val="20"/>
          <w:szCs w:val="20"/>
        </w:rPr>
        <w:t>Vyhlasovateľ uvoľní alebo vráti úspešnému uchádzačovi zábezpeku do</w:t>
      </w:r>
      <w:r w:rsidRPr="00FC14D3">
        <w:rPr>
          <w:rFonts w:ascii="Arial" w:hAnsi="Arial" w:cs="Arial"/>
          <w:spacing w:val="-14"/>
          <w:sz w:val="20"/>
          <w:szCs w:val="20"/>
        </w:rPr>
        <w:t xml:space="preserve"> </w:t>
      </w:r>
      <w:r w:rsidRPr="00FC14D3">
        <w:rPr>
          <w:rFonts w:ascii="Arial" w:hAnsi="Arial" w:cs="Arial"/>
          <w:sz w:val="20"/>
          <w:szCs w:val="20"/>
        </w:rPr>
        <w:t>desiatich (10) pracovných dní odo dňa uzavretia Zmluvy o dielo.</w:t>
      </w:r>
    </w:p>
    <w:p w14:paraId="16915C14" w14:textId="77777777" w:rsidR="004514E6" w:rsidRPr="00FC14D3" w:rsidRDefault="00000000">
      <w:pPr>
        <w:spacing w:before="120"/>
        <w:ind w:left="1003"/>
        <w:rPr>
          <w:rFonts w:ascii="Arial" w:hAnsi="Arial" w:cs="Arial"/>
          <w:sz w:val="20"/>
          <w:szCs w:val="20"/>
        </w:rPr>
      </w:pPr>
      <w:r w:rsidRPr="00FC14D3">
        <w:rPr>
          <w:rFonts w:ascii="Arial" w:hAnsi="Arial" w:cs="Arial"/>
          <w:sz w:val="20"/>
          <w:szCs w:val="20"/>
          <w:u w:val="single"/>
        </w:rPr>
        <w:t>Vrátenia</w:t>
      </w:r>
      <w:r w:rsidRPr="00FC14D3">
        <w:rPr>
          <w:rFonts w:ascii="Arial" w:hAnsi="Arial" w:cs="Arial"/>
          <w:spacing w:val="-11"/>
          <w:sz w:val="20"/>
          <w:szCs w:val="20"/>
          <w:u w:val="single"/>
        </w:rPr>
        <w:t xml:space="preserve"> </w:t>
      </w:r>
      <w:r w:rsidRPr="00FC14D3">
        <w:rPr>
          <w:rFonts w:ascii="Arial" w:hAnsi="Arial" w:cs="Arial"/>
          <w:sz w:val="20"/>
          <w:szCs w:val="20"/>
          <w:u w:val="single"/>
        </w:rPr>
        <w:t>zábezpeky</w:t>
      </w:r>
      <w:r w:rsidRPr="00FC14D3">
        <w:rPr>
          <w:rFonts w:ascii="Arial" w:hAnsi="Arial" w:cs="Arial"/>
          <w:spacing w:val="-12"/>
          <w:sz w:val="20"/>
          <w:szCs w:val="20"/>
          <w:u w:val="single"/>
        </w:rPr>
        <w:t xml:space="preserve"> </w:t>
      </w:r>
      <w:r w:rsidRPr="00FC14D3">
        <w:rPr>
          <w:rFonts w:ascii="Arial" w:hAnsi="Arial" w:cs="Arial"/>
          <w:sz w:val="20"/>
          <w:szCs w:val="20"/>
          <w:u w:val="single"/>
        </w:rPr>
        <w:t>neúspešným</w:t>
      </w:r>
      <w:r w:rsidRPr="00FC14D3">
        <w:rPr>
          <w:rFonts w:ascii="Arial" w:hAnsi="Arial" w:cs="Arial"/>
          <w:spacing w:val="-13"/>
          <w:sz w:val="20"/>
          <w:szCs w:val="20"/>
          <w:u w:val="single"/>
        </w:rPr>
        <w:t xml:space="preserve"> </w:t>
      </w:r>
      <w:r w:rsidRPr="00FC14D3">
        <w:rPr>
          <w:rFonts w:ascii="Arial" w:hAnsi="Arial" w:cs="Arial"/>
          <w:spacing w:val="-2"/>
          <w:sz w:val="20"/>
          <w:szCs w:val="20"/>
          <w:u w:val="single"/>
        </w:rPr>
        <w:t>uchádzačom</w:t>
      </w:r>
    </w:p>
    <w:p w14:paraId="6186264F" w14:textId="77777777" w:rsidR="004514E6" w:rsidRPr="00FC14D3" w:rsidRDefault="00000000">
      <w:pPr>
        <w:pStyle w:val="Odsekzoznamu"/>
        <w:numPr>
          <w:ilvl w:val="0"/>
          <w:numId w:val="6"/>
        </w:numPr>
        <w:tabs>
          <w:tab w:val="left" w:pos="1564"/>
        </w:tabs>
        <w:spacing w:before="118"/>
        <w:ind w:right="291"/>
        <w:jc w:val="both"/>
        <w:rPr>
          <w:rFonts w:ascii="Arial" w:hAnsi="Arial" w:cs="Arial"/>
          <w:sz w:val="20"/>
          <w:szCs w:val="20"/>
        </w:rPr>
      </w:pPr>
      <w:r w:rsidRPr="00FC14D3">
        <w:rPr>
          <w:rFonts w:ascii="Arial" w:hAnsi="Arial" w:cs="Arial"/>
          <w:spacing w:val="-4"/>
          <w:sz w:val="20"/>
          <w:szCs w:val="20"/>
        </w:rPr>
        <w:t>Vyhlasovateľ uvoľní alebo vráti uchádzačovi zábezpeku do desiatich (10) pracovných dní odo dňa</w:t>
      </w:r>
      <w:r w:rsidRPr="00FC14D3">
        <w:rPr>
          <w:rFonts w:ascii="Arial" w:hAnsi="Arial" w:cs="Arial"/>
          <w:spacing w:val="-10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4"/>
          <w:sz w:val="20"/>
          <w:szCs w:val="20"/>
        </w:rPr>
        <w:t>zrušenia</w:t>
      </w:r>
      <w:r w:rsidRPr="00FC14D3">
        <w:rPr>
          <w:rFonts w:ascii="Arial" w:hAnsi="Arial" w:cs="Arial"/>
          <w:spacing w:val="-8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4"/>
          <w:sz w:val="20"/>
          <w:szCs w:val="20"/>
        </w:rPr>
        <w:t>obchodnej</w:t>
      </w:r>
      <w:r w:rsidRPr="00FC14D3">
        <w:rPr>
          <w:rFonts w:ascii="Arial" w:hAnsi="Arial" w:cs="Arial"/>
          <w:spacing w:val="-10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4"/>
          <w:sz w:val="20"/>
          <w:szCs w:val="20"/>
        </w:rPr>
        <w:t>verejnej</w:t>
      </w:r>
      <w:r w:rsidRPr="00FC14D3">
        <w:rPr>
          <w:rFonts w:ascii="Arial" w:hAnsi="Arial" w:cs="Arial"/>
          <w:spacing w:val="-9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4"/>
          <w:sz w:val="20"/>
          <w:szCs w:val="20"/>
        </w:rPr>
        <w:t>súťaže;</w:t>
      </w:r>
    </w:p>
    <w:p w14:paraId="727883A1" w14:textId="693120FC" w:rsidR="004514E6" w:rsidRPr="00FC14D3" w:rsidRDefault="00000000">
      <w:pPr>
        <w:pStyle w:val="Odsekzoznamu"/>
        <w:numPr>
          <w:ilvl w:val="0"/>
          <w:numId w:val="6"/>
        </w:numPr>
        <w:tabs>
          <w:tab w:val="left" w:pos="1564"/>
        </w:tabs>
        <w:spacing w:before="120"/>
        <w:ind w:right="282"/>
        <w:jc w:val="both"/>
        <w:rPr>
          <w:rFonts w:ascii="Arial" w:hAnsi="Arial" w:cs="Arial"/>
          <w:sz w:val="20"/>
          <w:szCs w:val="20"/>
        </w:rPr>
      </w:pPr>
      <w:r w:rsidRPr="00FC14D3">
        <w:rPr>
          <w:rFonts w:ascii="Arial" w:hAnsi="Arial" w:cs="Arial"/>
          <w:spacing w:val="-2"/>
          <w:sz w:val="20"/>
          <w:szCs w:val="20"/>
        </w:rPr>
        <w:t>Vyhlasovateľ</w:t>
      </w:r>
      <w:r w:rsidRPr="00FC14D3">
        <w:rPr>
          <w:rFonts w:ascii="Arial" w:hAnsi="Arial" w:cs="Arial"/>
          <w:spacing w:val="-12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sz w:val="20"/>
          <w:szCs w:val="20"/>
        </w:rPr>
        <w:t>uvoľní</w:t>
      </w:r>
      <w:r w:rsidRPr="00FC14D3">
        <w:rPr>
          <w:rFonts w:ascii="Arial" w:hAnsi="Arial" w:cs="Arial"/>
          <w:spacing w:val="-12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sz w:val="20"/>
          <w:szCs w:val="20"/>
        </w:rPr>
        <w:t>alebo</w:t>
      </w:r>
      <w:r w:rsidRPr="00FC14D3">
        <w:rPr>
          <w:rFonts w:ascii="Arial" w:hAnsi="Arial" w:cs="Arial"/>
          <w:spacing w:val="-12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sz w:val="20"/>
          <w:szCs w:val="20"/>
        </w:rPr>
        <w:t>vráti</w:t>
      </w:r>
      <w:r w:rsidRPr="00FC14D3">
        <w:rPr>
          <w:rFonts w:ascii="Arial" w:hAnsi="Arial" w:cs="Arial"/>
          <w:spacing w:val="-12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sz w:val="20"/>
          <w:szCs w:val="20"/>
        </w:rPr>
        <w:t>uchádzačovi</w:t>
      </w:r>
      <w:r w:rsidRPr="00FC14D3">
        <w:rPr>
          <w:rFonts w:ascii="Arial" w:hAnsi="Arial" w:cs="Arial"/>
          <w:spacing w:val="-12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sz w:val="20"/>
          <w:szCs w:val="20"/>
        </w:rPr>
        <w:t>zábezpeku</w:t>
      </w:r>
      <w:r w:rsidRPr="00FC14D3">
        <w:rPr>
          <w:rFonts w:ascii="Arial" w:hAnsi="Arial" w:cs="Arial"/>
          <w:spacing w:val="-12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sz w:val="20"/>
          <w:szCs w:val="20"/>
        </w:rPr>
        <w:t>do</w:t>
      </w:r>
      <w:r w:rsidRPr="00FC14D3">
        <w:rPr>
          <w:rFonts w:ascii="Arial" w:hAnsi="Arial" w:cs="Arial"/>
          <w:spacing w:val="-12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sz w:val="20"/>
          <w:szCs w:val="20"/>
        </w:rPr>
        <w:t>desiatich</w:t>
      </w:r>
      <w:r w:rsidRPr="00FC14D3">
        <w:rPr>
          <w:rFonts w:ascii="Arial" w:hAnsi="Arial" w:cs="Arial"/>
          <w:spacing w:val="-12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sz w:val="20"/>
          <w:szCs w:val="20"/>
        </w:rPr>
        <w:t>(10)</w:t>
      </w:r>
      <w:r w:rsidRPr="00FC14D3">
        <w:rPr>
          <w:rFonts w:ascii="Arial" w:hAnsi="Arial" w:cs="Arial"/>
          <w:spacing w:val="-12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sz w:val="20"/>
          <w:szCs w:val="20"/>
        </w:rPr>
        <w:t>pracovných</w:t>
      </w:r>
      <w:r w:rsidRPr="00FC14D3">
        <w:rPr>
          <w:rFonts w:ascii="Arial" w:hAnsi="Arial" w:cs="Arial"/>
          <w:spacing w:val="-11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sz w:val="20"/>
          <w:szCs w:val="20"/>
        </w:rPr>
        <w:t>dní</w:t>
      </w:r>
      <w:r w:rsidRPr="00FC14D3">
        <w:rPr>
          <w:rFonts w:ascii="Arial" w:hAnsi="Arial" w:cs="Arial"/>
          <w:spacing w:val="-12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sz w:val="20"/>
          <w:szCs w:val="20"/>
        </w:rPr>
        <w:t xml:space="preserve">odo </w:t>
      </w:r>
      <w:r w:rsidRPr="00FC14D3">
        <w:rPr>
          <w:rFonts w:ascii="Arial" w:hAnsi="Arial" w:cs="Arial"/>
          <w:w w:val="90"/>
          <w:sz w:val="20"/>
          <w:szCs w:val="20"/>
        </w:rPr>
        <w:t>dňa</w:t>
      </w:r>
      <w:r w:rsidRPr="00FC14D3">
        <w:rPr>
          <w:rFonts w:ascii="Arial" w:hAnsi="Arial" w:cs="Arial"/>
          <w:sz w:val="20"/>
          <w:szCs w:val="20"/>
        </w:rPr>
        <w:t xml:space="preserve"> </w:t>
      </w:r>
      <w:r w:rsidRPr="00FC14D3">
        <w:rPr>
          <w:rFonts w:ascii="Arial" w:hAnsi="Arial" w:cs="Arial"/>
          <w:w w:val="90"/>
          <w:sz w:val="20"/>
          <w:szCs w:val="20"/>
        </w:rPr>
        <w:t>oznámenia</w:t>
      </w:r>
      <w:r w:rsidRPr="00FC14D3">
        <w:rPr>
          <w:rFonts w:ascii="Arial" w:hAnsi="Arial" w:cs="Arial"/>
          <w:sz w:val="20"/>
          <w:szCs w:val="20"/>
        </w:rPr>
        <w:t xml:space="preserve"> </w:t>
      </w:r>
      <w:r w:rsidRPr="00FC14D3">
        <w:rPr>
          <w:rFonts w:ascii="Arial" w:hAnsi="Arial" w:cs="Arial"/>
          <w:w w:val="90"/>
          <w:sz w:val="20"/>
          <w:szCs w:val="20"/>
        </w:rPr>
        <w:t>o</w:t>
      </w:r>
      <w:r w:rsidRPr="00FC14D3">
        <w:rPr>
          <w:rFonts w:ascii="Arial" w:hAnsi="Arial" w:cs="Arial"/>
          <w:spacing w:val="15"/>
          <w:sz w:val="20"/>
          <w:szCs w:val="20"/>
        </w:rPr>
        <w:t xml:space="preserve"> </w:t>
      </w:r>
      <w:r w:rsidRPr="00FC14D3">
        <w:rPr>
          <w:rFonts w:ascii="Arial" w:hAnsi="Arial" w:cs="Arial"/>
          <w:w w:val="90"/>
          <w:sz w:val="20"/>
          <w:szCs w:val="20"/>
        </w:rPr>
        <w:t>vylúčení,</w:t>
      </w:r>
      <w:r w:rsidRPr="00FC14D3">
        <w:rPr>
          <w:rFonts w:ascii="Arial" w:hAnsi="Arial" w:cs="Arial"/>
          <w:sz w:val="20"/>
          <w:szCs w:val="20"/>
        </w:rPr>
        <w:t xml:space="preserve"> </w:t>
      </w:r>
      <w:r w:rsidRPr="00FC14D3">
        <w:rPr>
          <w:rFonts w:ascii="Arial" w:hAnsi="Arial" w:cs="Arial"/>
          <w:w w:val="90"/>
          <w:sz w:val="20"/>
          <w:szCs w:val="20"/>
        </w:rPr>
        <w:t>ak</w:t>
      </w:r>
      <w:r w:rsidRPr="00FC14D3">
        <w:rPr>
          <w:rFonts w:ascii="Arial" w:hAnsi="Arial" w:cs="Arial"/>
          <w:sz w:val="20"/>
          <w:szCs w:val="20"/>
        </w:rPr>
        <w:t xml:space="preserve"> </w:t>
      </w:r>
      <w:r w:rsidRPr="00FC14D3">
        <w:rPr>
          <w:rFonts w:ascii="Arial" w:hAnsi="Arial" w:cs="Arial"/>
          <w:w w:val="90"/>
          <w:sz w:val="20"/>
          <w:szCs w:val="20"/>
        </w:rPr>
        <w:t>uchádzač</w:t>
      </w:r>
      <w:r w:rsidRPr="00FC14D3">
        <w:rPr>
          <w:rFonts w:ascii="Arial" w:hAnsi="Arial" w:cs="Arial"/>
          <w:spacing w:val="17"/>
          <w:sz w:val="20"/>
          <w:szCs w:val="20"/>
        </w:rPr>
        <w:t xml:space="preserve"> </w:t>
      </w:r>
      <w:r w:rsidRPr="00FC14D3">
        <w:rPr>
          <w:rFonts w:ascii="Arial" w:hAnsi="Arial" w:cs="Arial"/>
          <w:w w:val="90"/>
          <w:sz w:val="20"/>
          <w:szCs w:val="20"/>
        </w:rPr>
        <w:t>nesplnil</w:t>
      </w:r>
      <w:r w:rsidRPr="00FC14D3">
        <w:rPr>
          <w:rFonts w:ascii="Arial" w:hAnsi="Arial" w:cs="Arial"/>
          <w:sz w:val="20"/>
          <w:szCs w:val="20"/>
        </w:rPr>
        <w:t xml:space="preserve"> </w:t>
      </w:r>
      <w:r w:rsidRPr="00FC14D3">
        <w:rPr>
          <w:rFonts w:ascii="Arial" w:hAnsi="Arial" w:cs="Arial"/>
          <w:w w:val="90"/>
          <w:sz w:val="20"/>
          <w:szCs w:val="20"/>
        </w:rPr>
        <w:t>podmienky</w:t>
      </w:r>
      <w:r w:rsidRPr="00FC14D3">
        <w:rPr>
          <w:rFonts w:ascii="Arial" w:hAnsi="Arial" w:cs="Arial"/>
          <w:sz w:val="20"/>
          <w:szCs w:val="20"/>
        </w:rPr>
        <w:t xml:space="preserve"> </w:t>
      </w:r>
      <w:r w:rsidRPr="00FC14D3">
        <w:rPr>
          <w:rFonts w:ascii="Arial" w:hAnsi="Arial" w:cs="Arial"/>
          <w:w w:val="90"/>
          <w:sz w:val="20"/>
          <w:szCs w:val="20"/>
        </w:rPr>
        <w:t>účasti</w:t>
      </w:r>
      <w:r w:rsidRPr="00FC14D3">
        <w:rPr>
          <w:rFonts w:ascii="Arial" w:hAnsi="Arial" w:cs="Arial"/>
          <w:sz w:val="20"/>
          <w:szCs w:val="20"/>
        </w:rPr>
        <w:t xml:space="preserve"> </w:t>
      </w:r>
      <w:r w:rsidRPr="00FC14D3">
        <w:rPr>
          <w:rFonts w:ascii="Arial" w:hAnsi="Arial" w:cs="Arial"/>
          <w:w w:val="90"/>
          <w:sz w:val="20"/>
          <w:szCs w:val="20"/>
        </w:rPr>
        <w:t>v</w:t>
      </w:r>
      <w:r w:rsidRPr="00FC14D3">
        <w:rPr>
          <w:rFonts w:ascii="Arial" w:hAnsi="Arial" w:cs="Arial"/>
          <w:spacing w:val="18"/>
          <w:sz w:val="20"/>
          <w:szCs w:val="20"/>
        </w:rPr>
        <w:t xml:space="preserve"> </w:t>
      </w:r>
      <w:r w:rsidRPr="00FC14D3">
        <w:rPr>
          <w:rFonts w:ascii="Arial" w:hAnsi="Arial" w:cs="Arial"/>
          <w:w w:val="90"/>
          <w:sz w:val="20"/>
          <w:szCs w:val="20"/>
        </w:rPr>
        <w:t>obchodnej</w:t>
      </w:r>
      <w:r w:rsidRPr="00FC14D3">
        <w:rPr>
          <w:rFonts w:ascii="Arial" w:hAnsi="Arial" w:cs="Arial"/>
          <w:sz w:val="20"/>
          <w:szCs w:val="20"/>
        </w:rPr>
        <w:t xml:space="preserve"> </w:t>
      </w:r>
      <w:r w:rsidRPr="00FC14D3">
        <w:rPr>
          <w:rFonts w:ascii="Arial" w:hAnsi="Arial" w:cs="Arial"/>
          <w:w w:val="90"/>
          <w:sz w:val="20"/>
          <w:szCs w:val="20"/>
        </w:rPr>
        <w:t>verejnej</w:t>
      </w:r>
      <w:r w:rsidRPr="00FC14D3">
        <w:rPr>
          <w:rFonts w:ascii="Arial" w:hAnsi="Arial" w:cs="Arial"/>
          <w:sz w:val="20"/>
          <w:szCs w:val="20"/>
        </w:rPr>
        <w:t xml:space="preserve"> </w:t>
      </w:r>
      <w:r w:rsidRPr="00FC14D3">
        <w:rPr>
          <w:rFonts w:ascii="Arial" w:hAnsi="Arial" w:cs="Arial"/>
          <w:w w:val="90"/>
          <w:sz w:val="20"/>
          <w:szCs w:val="20"/>
        </w:rPr>
        <w:t>súťaži</w:t>
      </w:r>
      <w:r w:rsidRPr="00FC14D3">
        <w:rPr>
          <w:rFonts w:ascii="Arial" w:hAnsi="Arial" w:cs="Arial"/>
          <w:spacing w:val="40"/>
          <w:sz w:val="20"/>
          <w:szCs w:val="20"/>
        </w:rPr>
        <w:t xml:space="preserve"> </w:t>
      </w:r>
      <w:r w:rsidR="00FC14D3">
        <w:rPr>
          <w:rFonts w:ascii="Arial" w:hAnsi="Arial" w:cs="Arial"/>
          <w:spacing w:val="40"/>
          <w:sz w:val="20"/>
          <w:szCs w:val="20"/>
        </w:rPr>
        <w:br/>
      </w:r>
      <w:r w:rsidRPr="00FC14D3">
        <w:rPr>
          <w:rFonts w:ascii="Arial" w:hAnsi="Arial" w:cs="Arial"/>
          <w:sz w:val="20"/>
          <w:szCs w:val="20"/>
        </w:rPr>
        <w:t>a Vyhlasovateľ ho vylúčil z</w:t>
      </w:r>
      <w:r w:rsidRPr="00FC14D3">
        <w:rPr>
          <w:rFonts w:ascii="Arial" w:hAnsi="Arial" w:cs="Arial"/>
          <w:spacing w:val="-14"/>
          <w:sz w:val="20"/>
          <w:szCs w:val="20"/>
        </w:rPr>
        <w:t xml:space="preserve"> </w:t>
      </w:r>
      <w:r w:rsidRPr="00FC14D3">
        <w:rPr>
          <w:rFonts w:ascii="Arial" w:hAnsi="Arial" w:cs="Arial"/>
          <w:sz w:val="20"/>
          <w:szCs w:val="20"/>
        </w:rPr>
        <w:t xml:space="preserve">obchodnej verejnej súťaže pre nesplnenie kvalifikačných </w:t>
      </w:r>
      <w:r w:rsidRPr="00FC14D3">
        <w:rPr>
          <w:rFonts w:ascii="Arial" w:hAnsi="Arial" w:cs="Arial"/>
          <w:spacing w:val="-2"/>
          <w:sz w:val="20"/>
          <w:szCs w:val="20"/>
        </w:rPr>
        <w:t>predpokladov.</w:t>
      </w:r>
    </w:p>
    <w:p w14:paraId="145EBD03" w14:textId="77777777" w:rsidR="004514E6" w:rsidRPr="00FC14D3" w:rsidRDefault="004514E6">
      <w:pPr>
        <w:pStyle w:val="Zkladntext"/>
        <w:spacing w:before="9"/>
        <w:rPr>
          <w:rFonts w:ascii="Arial" w:hAnsi="Arial" w:cs="Arial"/>
          <w:sz w:val="20"/>
          <w:szCs w:val="20"/>
        </w:rPr>
      </w:pPr>
    </w:p>
    <w:p w14:paraId="1185E9F2" w14:textId="77777777" w:rsidR="004514E6" w:rsidRPr="00FC14D3" w:rsidRDefault="00000000">
      <w:pPr>
        <w:pStyle w:val="Odsekzoznamu"/>
        <w:numPr>
          <w:ilvl w:val="1"/>
          <w:numId w:val="7"/>
        </w:numPr>
        <w:tabs>
          <w:tab w:val="left" w:pos="566"/>
        </w:tabs>
        <w:ind w:left="566" w:right="3916" w:hanging="566"/>
        <w:jc w:val="right"/>
        <w:rPr>
          <w:rFonts w:ascii="Arial" w:hAnsi="Arial" w:cs="Arial"/>
          <w:sz w:val="20"/>
          <w:szCs w:val="20"/>
        </w:rPr>
      </w:pPr>
      <w:r w:rsidRPr="00FC14D3">
        <w:rPr>
          <w:rFonts w:ascii="Arial" w:hAnsi="Arial" w:cs="Arial"/>
          <w:spacing w:val="-4"/>
          <w:sz w:val="20"/>
          <w:szCs w:val="20"/>
        </w:rPr>
        <w:t>Zábezpeka prepadne</w:t>
      </w:r>
      <w:r w:rsidRPr="00FC14D3">
        <w:rPr>
          <w:rFonts w:ascii="Arial" w:hAnsi="Arial" w:cs="Arial"/>
          <w:spacing w:val="-5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4"/>
          <w:sz w:val="20"/>
          <w:szCs w:val="20"/>
        </w:rPr>
        <w:t>v prospech</w:t>
      </w:r>
      <w:r w:rsidRPr="00FC14D3">
        <w:rPr>
          <w:rFonts w:ascii="Arial" w:hAnsi="Arial" w:cs="Arial"/>
          <w:spacing w:val="-5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4"/>
          <w:sz w:val="20"/>
          <w:szCs w:val="20"/>
        </w:rPr>
        <w:t>vyhlasovateľa,</w:t>
      </w:r>
      <w:r w:rsidRPr="00FC14D3">
        <w:rPr>
          <w:rFonts w:ascii="Arial" w:hAnsi="Arial" w:cs="Arial"/>
          <w:spacing w:val="1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4"/>
          <w:sz w:val="20"/>
          <w:szCs w:val="20"/>
        </w:rPr>
        <w:t>ak</w:t>
      </w:r>
      <w:r w:rsidRPr="00FC14D3">
        <w:rPr>
          <w:rFonts w:ascii="Arial" w:hAnsi="Arial" w:cs="Arial"/>
          <w:spacing w:val="-3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4"/>
          <w:sz w:val="20"/>
          <w:szCs w:val="20"/>
        </w:rPr>
        <w:t>uchádzač</w:t>
      </w:r>
    </w:p>
    <w:p w14:paraId="596C91D3" w14:textId="77777777" w:rsidR="004514E6" w:rsidRPr="00FC14D3" w:rsidRDefault="00000000">
      <w:pPr>
        <w:pStyle w:val="Odsekzoznamu"/>
        <w:numPr>
          <w:ilvl w:val="2"/>
          <w:numId w:val="7"/>
        </w:numPr>
        <w:tabs>
          <w:tab w:val="left" w:pos="427"/>
        </w:tabs>
        <w:spacing w:before="120"/>
        <w:ind w:left="427" w:right="3896" w:hanging="427"/>
        <w:jc w:val="right"/>
        <w:rPr>
          <w:rFonts w:ascii="Arial" w:hAnsi="Arial" w:cs="Arial"/>
          <w:sz w:val="20"/>
          <w:szCs w:val="20"/>
        </w:rPr>
      </w:pPr>
      <w:r w:rsidRPr="00FC14D3">
        <w:rPr>
          <w:rFonts w:ascii="Arial" w:hAnsi="Arial" w:cs="Arial"/>
          <w:sz w:val="20"/>
          <w:szCs w:val="20"/>
        </w:rPr>
        <w:t>odstúpi</w:t>
      </w:r>
      <w:r w:rsidRPr="00FC14D3">
        <w:rPr>
          <w:rFonts w:ascii="Arial" w:hAnsi="Arial" w:cs="Arial"/>
          <w:spacing w:val="-9"/>
          <w:sz w:val="20"/>
          <w:szCs w:val="20"/>
        </w:rPr>
        <w:t xml:space="preserve"> </w:t>
      </w:r>
      <w:r w:rsidRPr="00FC14D3">
        <w:rPr>
          <w:rFonts w:ascii="Arial" w:hAnsi="Arial" w:cs="Arial"/>
          <w:sz w:val="20"/>
          <w:szCs w:val="20"/>
        </w:rPr>
        <w:t>od</w:t>
      </w:r>
      <w:r w:rsidRPr="00FC14D3">
        <w:rPr>
          <w:rFonts w:ascii="Arial" w:hAnsi="Arial" w:cs="Arial"/>
          <w:spacing w:val="-7"/>
          <w:sz w:val="20"/>
          <w:szCs w:val="20"/>
        </w:rPr>
        <w:t xml:space="preserve"> </w:t>
      </w:r>
      <w:r w:rsidRPr="00FC14D3">
        <w:rPr>
          <w:rFonts w:ascii="Arial" w:hAnsi="Arial" w:cs="Arial"/>
          <w:sz w:val="20"/>
          <w:szCs w:val="20"/>
        </w:rPr>
        <w:t>svojej</w:t>
      </w:r>
      <w:r w:rsidRPr="00FC14D3">
        <w:rPr>
          <w:rFonts w:ascii="Arial" w:hAnsi="Arial" w:cs="Arial"/>
          <w:spacing w:val="-7"/>
          <w:sz w:val="20"/>
          <w:szCs w:val="20"/>
        </w:rPr>
        <w:t xml:space="preserve"> </w:t>
      </w:r>
      <w:r w:rsidRPr="00FC14D3">
        <w:rPr>
          <w:rFonts w:ascii="Arial" w:hAnsi="Arial" w:cs="Arial"/>
          <w:sz w:val="20"/>
          <w:szCs w:val="20"/>
        </w:rPr>
        <w:t>ponuky</w:t>
      </w:r>
      <w:r w:rsidRPr="00FC14D3">
        <w:rPr>
          <w:rFonts w:ascii="Arial" w:hAnsi="Arial" w:cs="Arial"/>
          <w:spacing w:val="-6"/>
          <w:sz w:val="20"/>
          <w:szCs w:val="20"/>
        </w:rPr>
        <w:t xml:space="preserve"> </w:t>
      </w:r>
      <w:r w:rsidRPr="00FC14D3">
        <w:rPr>
          <w:rFonts w:ascii="Arial" w:hAnsi="Arial" w:cs="Arial"/>
          <w:sz w:val="20"/>
          <w:szCs w:val="20"/>
        </w:rPr>
        <w:t>v</w:t>
      </w:r>
      <w:r w:rsidRPr="00FC14D3">
        <w:rPr>
          <w:rFonts w:ascii="Arial" w:hAnsi="Arial" w:cs="Arial"/>
          <w:spacing w:val="-7"/>
          <w:sz w:val="20"/>
          <w:szCs w:val="20"/>
        </w:rPr>
        <w:t xml:space="preserve"> </w:t>
      </w:r>
      <w:r w:rsidRPr="00FC14D3">
        <w:rPr>
          <w:rFonts w:ascii="Arial" w:hAnsi="Arial" w:cs="Arial"/>
          <w:sz w:val="20"/>
          <w:szCs w:val="20"/>
        </w:rPr>
        <w:t>lehote</w:t>
      </w:r>
      <w:r w:rsidRPr="00FC14D3">
        <w:rPr>
          <w:rFonts w:ascii="Arial" w:hAnsi="Arial" w:cs="Arial"/>
          <w:spacing w:val="-7"/>
          <w:sz w:val="20"/>
          <w:szCs w:val="20"/>
        </w:rPr>
        <w:t xml:space="preserve"> </w:t>
      </w:r>
      <w:r w:rsidRPr="00FC14D3">
        <w:rPr>
          <w:rFonts w:ascii="Arial" w:hAnsi="Arial" w:cs="Arial"/>
          <w:sz w:val="20"/>
          <w:szCs w:val="20"/>
        </w:rPr>
        <w:t>viazanosti</w:t>
      </w:r>
      <w:r w:rsidRPr="00FC14D3">
        <w:rPr>
          <w:rFonts w:ascii="Arial" w:hAnsi="Arial" w:cs="Arial"/>
          <w:spacing w:val="-7"/>
          <w:sz w:val="20"/>
          <w:szCs w:val="20"/>
        </w:rPr>
        <w:t xml:space="preserve"> </w:t>
      </w:r>
      <w:r w:rsidRPr="00FC14D3">
        <w:rPr>
          <w:rFonts w:ascii="Arial" w:hAnsi="Arial" w:cs="Arial"/>
          <w:sz w:val="20"/>
          <w:szCs w:val="20"/>
        </w:rPr>
        <w:t>ponúk</w:t>
      </w:r>
      <w:r w:rsidRPr="00FC14D3">
        <w:rPr>
          <w:rFonts w:ascii="Arial" w:hAnsi="Arial" w:cs="Arial"/>
          <w:spacing w:val="-7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2"/>
          <w:sz w:val="20"/>
          <w:szCs w:val="20"/>
        </w:rPr>
        <w:t>alebo</w:t>
      </w:r>
    </w:p>
    <w:p w14:paraId="35232C3C" w14:textId="77777777" w:rsidR="004514E6" w:rsidRPr="00FC14D3" w:rsidRDefault="00000000">
      <w:pPr>
        <w:pStyle w:val="Odsekzoznamu"/>
        <w:numPr>
          <w:ilvl w:val="2"/>
          <w:numId w:val="7"/>
        </w:numPr>
        <w:tabs>
          <w:tab w:val="left" w:pos="1274"/>
          <w:tab w:val="left" w:pos="1276"/>
        </w:tabs>
        <w:spacing w:before="120"/>
        <w:ind w:right="279"/>
        <w:jc w:val="both"/>
        <w:rPr>
          <w:rFonts w:ascii="Arial" w:hAnsi="Arial" w:cs="Arial"/>
          <w:sz w:val="20"/>
          <w:szCs w:val="20"/>
        </w:rPr>
      </w:pPr>
      <w:r w:rsidRPr="00FC14D3">
        <w:rPr>
          <w:rFonts w:ascii="Arial" w:hAnsi="Arial" w:cs="Arial"/>
          <w:sz w:val="20"/>
          <w:szCs w:val="20"/>
        </w:rPr>
        <w:t>neposkytne</w:t>
      </w:r>
      <w:r w:rsidRPr="00FC14D3">
        <w:rPr>
          <w:rFonts w:ascii="Arial" w:hAnsi="Arial" w:cs="Arial"/>
          <w:spacing w:val="-7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4"/>
          <w:sz w:val="20"/>
          <w:szCs w:val="20"/>
        </w:rPr>
        <w:t>súčinnosť alebo odmietne uzavrieť Zmluvu. V</w:t>
      </w:r>
      <w:r w:rsidRPr="00FC14D3">
        <w:rPr>
          <w:rFonts w:ascii="Arial" w:hAnsi="Arial" w:cs="Arial"/>
          <w:spacing w:val="-10"/>
          <w:sz w:val="20"/>
          <w:szCs w:val="20"/>
        </w:rPr>
        <w:t xml:space="preserve"> </w:t>
      </w:r>
      <w:r w:rsidRPr="00FC14D3">
        <w:rPr>
          <w:rFonts w:ascii="Arial" w:hAnsi="Arial" w:cs="Arial"/>
          <w:spacing w:val="-4"/>
          <w:sz w:val="20"/>
          <w:szCs w:val="20"/>
        </w:rPr>
        <w:t xml:space="preserve">prípade predĺženia lehoty viazanosti </w:t>
      </w:r>
      <w:r w:rsidRPr="00FC14D3">
        <w:rPr>
          <w:rFonts w:ascii="Arial" w:hAnsi="Arial" w:cs="Arial"/>
          <w:sz w:val="20"/>
          <w:szCs w:val="20"/>
        </w:rPr>
        <w:t>ponúk</w:t>
      </w:r>
      <w:r w:rsidRPr="00FC14D3">
        <w:rPr>
          <w:rFonts w:ascii="Arial" w:hAnsi="Arial" w:cs="Arial"/>
          <w:spacing w:val="-14"/>
          <w:sz w:val="20"/>
          <w:szCs w:val="20"/>
        </w:rPr>
        <w:t xml:space="preserve"> </w:t>
      </w:r>
      <w:r w:rsidRPr="00FC14D3">
        <w:rPr>
          <w:rFonts w:ascii="Arial" w:hAnsi="Arial" w:cs="Arial"/>
          <w:sz w:val="20"/>
          <w:szCs w:val="20"/>
        </w:rPr>
        <w:t>je</w:t>
      </w:r>
      <w:r w:rsidRPr="00FC14D3">
        <w:rPr>
          <w:rFonts w:ascii="Arial" w:hAnsi="Arial" w:cs="Arial"/>
          <w:spacing w:val="-14"/>
          <w:sz w:val="20"/>
          <w:szCs w:val="20"/>
        </w:rPr>
        <w:t xml:space="preserve"> </w:t>
      </w:r>
      <w:r w:rsidRPr="00FC14D3">
        <w:rPr>
          <w:rFonts w:ascii="Arial" w:hAnsi="Arial" w:cs="Arial"/>
          <w:sz w:val="20"/>
          <w:szCs w:val="20"/>
        </w:rPr>
        <w:t>uchádzač</w:t>
      </w:r>
      <w:r w:rsidRPr="00FC14D3">
        <w:rPr>
          <w:rFonts w:ascii="Arial" w:hAnsi="Arial" w:cs="Arial"/>
          <w:spacing w:val="-14"/>
          <w:sz w:val="20"/>
          <w:szCs w:val="20"/>
        </w:rPr>
        <w:t xml:space="preserve"> </w:t>
      </w:r>
      <w:r w:rsidRPr="00FC14D3">
        <w:rPr>
          <w:rFonts w:ascii="Arial" w:hAnsi="Arial" w:cs="Arial"/>
          <w:sz w:val="20"/>
          <w:szCs w:val="20"/>
        </w:rPr>
        <w:t>povinný</w:t>
      </w:r>
      <w:r w:rsidRPr="00FC14D3">
        <w:rPr>
          <w:rFonts w:ascii="Arial" w:hAnsi="Arial" w:cs="Arial"/>
          <w:spacing w:val="-14"/>
          <w:sz w:val="20"/>
          <w:szCs w:val="20"/>
        </w:rPr>
        <w:t xml:space="preserve"> </w:t>
      </w:r>
      <w:r w:rsidRPr="00FC14D3">
        <w:rPr>
          <w:rFonts w:ascii="Arial" w:hAnsi="Arial" w:cs="Arial"/>
          <w:sz w:val="20"/>
          <w:szCs w:val="20"/>
        </w:rPr>
        <w:t>zabezpečiť</w:t>
      </w:r>
      <w:r w:rsidRPr="00FC14D3">
        <w:rPr>
          <w:rFonts w:ascii="Arial" w:hAnsi="Arial" w:cs="Arial"/>
          <w:spacing w:val="-14"/>
          <w:sz w:val="20"/>
          <w:szCs w:val="20"/>
        </w:rPr>
        <w:t xml:space="preserve"> </w:t>
      </w:r>
      <w:r w:rsidRPr="00FC14D3">
        <w:rPr>
          <w:rFonts w:ascii="Arial" w:hAnsi="Arial" w:cs="Arial"/>
          <w:w w:val="112"/>
          <w:sz w:val="20"/>
          <w:szCs w:val="20"/>
        </w:rPr>
        <w:t>pred</w:t>
      </w:r>
      <w:r w:rsidRPr="00FC14D3">
        <w:rPr>
          <w:rFonts w:ascii="Arial" w:hAnsi="Arial" w:cs="Arial"/>
          <w:w w:val="35"/>
          <w:sz w:val="20"/>
          <w:szCs w:val="20"/>
        </w:rPr>
        <w:t>ĺ</w:t>
      </w:r>
      <w:r w:rsidRPr="00FC14D3">
        <w:rPr>
          <w:rFonts w:ascii="Arial" w:hAnsi="Arial" w:cs="Arial"/>
          <w:w w:val="62"/>
          <w:sz w:val="20"/>
          <w:szCs w:val="20"/>
        </w:rPr>
        <w:t>ž</w:t>
      </w:r>
      <w:r w:rsidRPr="00FC14D3">
        <w:rPr>
          <w:rFonts w:ascii="Arial" w:hAnsi="Arial" w:cs="Arial"/>
          <w:w w:val="112"/>
          <w:sz w:val="20"/>
          <w:szCs w:val="20"/>
        </w:rPr>
        <w:t>enie</w:t>
      </w:r>
      <w:r w:rsidRPr="00FC14D3">
        <w:rPr>
          <w:rFonts w:ascii="Arial" w:hAnsi="Arial" w:cs="Arial"/>
          <w:spacing w:val="-13"/>
          <w:w w:val="99"/>
          <w:sz w:val="20"/>
          <w:szCs w:val="20"/>
        </w:rPr>
        <w:t xml:space="preserve"> </w:t>
      </w:r>
      <w:r w:rsidRPr="00FC14D3">
        <w:rPr>
          <w:rFonts w:ascii="Arial" w:hAnsi="Arial" w:cs="Arial"/>
          <w:sz w:val="20"/>
          <w:szCs w:val="20"/>
        </w:rPr>
        <w:t>lehoty</w:t>
      </w:r>
      <w:r w:rsidRPr="00FC14D3">
        <w:rPr>
          <w:rFonts w:ascii="Arial" w:hAnsi="Arial" w:cs="Arial"/>
          <w:spacing w:val="-14"/>
          <w:sz w:val="20"/>
          <w:szCs w:val="20"/>
        </w:rPr>
        <w:t xml:space="preserve"> </w:t>
      </w:r>
      <w:r w:rsidRPr="00FC14D3">
        <w:rPr>
          <w:rFonts w:ascii="Arial" w:hAnsi="Arial" w:cs="Arial"/>
          <w:sz w:val="20"/>
          <w:szCs w:val="20"/>
        </w:rPr>
        <w:t>platnosti</w:t>
      </w:r>
      <w:r w:rsidRPr="00FC14D3">
        <w:rPr>
          <w:rFonts w:ascii="Arial" w:hAnsi="Arial" w:cs="Arial"/>
          <w:spacing w:val="-14"/>
          <w:sz w:val="20"/>
          <w:szCs w:val="20"/>
        </w:rPr>
        <w:t xml:space="preserve"> </w:t>
      </w:r>
      <w:r w:rsidRPr="00FC14D3">
        <w:rPr>
          <w:rFonts w:ascii="Arial" w:hAnsi="Arial" w:cs="Arial"/>
          <w:sz w:val="20"/>
          <w:szCs w:val="20"/>
        </w:rPr>
        <w:t>zábezpeky</w:t>
      </w:r>
      <w:r w:rsidRPr="00FC14D3">
        <w:rPr>
          <w:rFonts w:ascii="Arial" w:hAnsi="Arial" w:cs="Arial"/>
          <w:spacing w:val="-14"/>
          <w:sz w:val="20"/>
          <w:szCs w:val="20"/>
        </w:rPr>
        <w:t xml:space="preserve"> </w:t>
      </w:r>
      <w:r w:rsidRPr="00FC14D3">
        <w:rPr>
          <w:rFonts w:ascii="Arial" w:hAnsi="Arial" w:cs="Arial"/>
          <w:sz w:val="20"/>
          <w:szCs w:val="20"/>
        </w:rPr>
        <w:t>až</w:t>
      </w:r>
      <w:r w:rsidRPr="00FC14D3">
        <w:rPr>
          <w:rFonts w:ascii="Arial" w:hAnsi="Arial" w:cs="Arial"/>
          <w:spacing w:val="-14"/>
          <w:sz w:val="20"/>
          <w:szCs w:val="20"/>
        </w:rPr>
        <w:t xml:space="preserve"> </w:t>
      </w:r>
      <w:r w:rsidRPr="00FC14D3">
        <w:rPr>
          <w:rFonts w:ascii="Arial" w:hAnsi="Arial" w:cs="Arial"/>
          <w:sz w:val="20"/>
          <w:szCs w:val="20"/>
        </w:rPr>
        <w:t>do</w:t>
      </w:r>
      <w:r w:rsidRPr="00FC14D3">
        <w:rPr>
          <w:rFonts w:ascii="Arial" w:hAnsi="Arial" w:cs="Arial"/>
          <w:spacing w:val="-14"/>
          <w:sz w:val="20"/>
          <w:szCs w:val="20"/>
        </w:rPr>
        <w:t xml:space="preserve"> </w:t>
      </w:r>
      <w:r w:rsidRPr="00FC14D3">
        <w:rPr>
          <w:rFonts w:ascii="Arial" w:hAnsi="Arial" w:cs="Arial"/>
          <w:sz w:val="20"/>
          <w:szCs w:val="20"/>
        </w:rPr>
        <w:t>uplynutia predĺženej lehoty viazanosti ponúk uchádzačov a doklad o</w:t>
      </w:r>
      <w:r w:rsidRPr="00FC14D3">
        <w:rPr>
          <w:rFonts w:ascii="Arial" w:hAnsi="Arial" w:cs="Arial"/>
          <w:spacing w:val="-14"/>
          <w:sz w:val="20"/>
          <w:szCs w:val="20"/>
        </w:rPr>
        <w:t xml:space="preserve"> </w:t>
      </w:r>
      <w:r w:rsidRPr="00FC14D3">
        <w:rPr>
          <w:rFonts w:ascii="Arial" w:hAnsi="Arial" w:cs="Arial"/>
          <w:sz w:val="20"/>
          <w:szCs w:val="20"/>
        </w:rPr>
        <w:t xml:space="preserve">tom bezodkladne doručiť </w:t>
      </w:r>
      <w:r w:rsidRPr="00FC14D3">
        <w:rPr>
          <w:rFonts w:ascii="Arial" w:hAnsi="Arial" w:cs="Arial"/>
          <w:spacing w:val="-2"/>
          <w:sz w:val="20"/>
          <w:szCs w:val="20"/>
        </w:rPr>
        <w:t>vyhlasovateľovi.</w:t>
      </w:r>
    </w:p>
    <w:sectPr w:rsidR="004514E6" w:rsidRPr="00FC14D3">
      <w:headerReference w:type="default" r:id="rId9"/>
      <w:footerReference w:type="default" r:id="rId10"/>
      <w:pgSz w:w="11910" w:h="16840"/>
      <w:pgMar w:top="960" w:right="850" w:bottom="280" w:left="850" w:header="715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F04DA" w14:textId="77777777" w:rsidR="005A06B3" w:rsidRDefault="005A06B3">
      <w:r>
        <w:separator/>
      </w:r>
    </w:p>
  </w:endnote>
  <w:endnote w:type="continuationSeparator" w:id="0">
    <w:p w14:paraId="3EF4CA5C" w14:textId="77777777" w:rsidR="005A06B3" w:rsidRDefault="005A06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F90FA" w14:textId="4FB5D110" w:rsidR="004514E6" w:rsidRDefault="004514E6">
    <w:pPr>
      <w:pStyle w:val="Zkladntext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2D119" w14:textId="77777777" w:rsidR="004514E6" w:rsidRDefault="004514E6">
    <w:pPr>
      <w:pStyle w:val="Zkladn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1AC3F9" w14:textId="77777777" w:rsidR="005A06B3" w:rsidRDefault="005A06B3">
      <w:r>
        <w:separator/>
      </w:r>
    </w:p>
  </w:footnote>
  <w:footnote w:type="continuationSeparator" w:id="0">
    <w:p w14:paraId="49237956" w14:textId="77777777" w:rsidR="005A06B3" w:rsidRDefault="005A06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6F8AC" w14:textId="77777777" w:rsidR="004514E6" w:rsidRDefault="00000000">
    <w:pPr>
      <w:pStyle w:val="Zkladn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73088" behindDoc="1" locked="0" layoutInCell="1" allowOverlap="1" wp14:anchorId="7447F663" wp14:editId="07C41EAB">
              <wp:simplePos x="0" y="0"/>
              <wp:positionH relativeFrom="page">
                <wp:posOffset>3695827</wp:posOffset>
              </wp:positionH>
              <wp:positionV relativeFrom="page">
                <wp:posOffset>441017</wp:posOffset>
              </wp:positionV>
              <wp:extent cx="3159125" cy="182245"/>
              <wp:effectExtent l="0" t="0" r="0" b="0"/>
              <wp:wrapNone/>
              <wp:docPr id="51" name="Textbox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59125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B467D66" w14:textId="00F22A9C" w:rsidR="004514E6" w:rsidRPr="00FC14D3" w:rsidRDefault="00000000" w:rsidP="00FC14D3">
                          <w:pPr>
                            <w:spacing w:before="13"/>
                            <w:ind w:left="20"/>
                            <w:jc w:val="right"/>
                            <w:rPr>
                              <w:rFonts w:ascii="Arial" w:hAnsi="Arial"/>
                              <w:i/>
                              <w:sz w:val="18"/>
                              <w:szCs w:val="18"/>
                            </w:rPr>
                          </w:pPr>
                          <w:r w:rsidRPr="00FC14D3">
                            <w:rPr>
                              <w:rFonts w:ascii="Arial" w:hAnsi="Arial"/>
                              <w:i/>
                              <w:sz w:val="18"/>
                              <w:szCs w:val="18"/>
                            </w:rPr>
                            <w:t>Príloha</w:t>
                          </w:r>
                          <w:r w:rsidRPr="00FC14D3">
                            <w:rPr>
                              <w:rFonts w:ascii="Arial" w:hAnsi="Arial"/>
                              <w:i/>
                              <w:spacing w:val="-4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14D3">
                            <w:rPr>
                              <w:rFonts w:ascii="Arial" w:hAnsi="Arial"/>
                              <w:i/>
                              <w:sz w:val="18"/>
                              <w:szCs w:val="18"/>
                            </w:rPr>
                            <w:t xml:space="preserve">č. </w:t>
                          </w:r>
                          <w:r w:rsidR="00FC14D3" w:rsidRPr="00FC14D3">
                            <w:rPr>
                              <w:rFonts w:ascii="Arial" w:hAnsi="Arial"/>
                              <w:i/>
                              <w:sz w:val="18"/>
                              <w:szCs w:val="18"/>
                            </w:rPr>
                            <w:t xml:space="preserve">4 </w:t>
                          </w:r>
                          <w:r w:rsidRPr="00FC14D3">
                            <w:rPr>
                              <w:rFonts w:ascii="Arial" w:hAnsi="Arial"/>
                              <w:i/>
                              <w:sz w:val="18"/>
                              <w:szCs w:val="18"/>
                            </w:rPr>
                            <w:t>k</w:t>
                          </w:r>
                          <w:r w:rsidRPr="00FC14D3">
                            <w:rPr>
                              <w:rFonts w:ascii="Arial" w:hAnsi="Arial"/>
                              <w:i/>
                              <w:spacing w:val="-4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14D3">
                            <w:rPr>
                              <w:rFonts w:ascii="Arial" w:hAnsi="Arial"/>
                              <w:i/>
                              <w:sz w:val="18"/>
                              <w:szCs w:val="18"/>
                            </w:rPr>
                            <w:t>Výzve</w:t>
                          </w:r>
                          <w:r w:rsidRPr="00FC14D3">
                            <w:rPr>
                              <w:rFonts w:ascii="Arial" w:hAnsi="Arial"/>
                              <w:i/>
                              <w:spacing w:val="-3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14D3">
                            <w:rPr>
                              <w:rFonts w:ascii="Arial" w:hAnsi="Arial"/>
                              <w:i/>
                              <w:sz w:val="18"/>
                              <w:szCs w:val="18"/>
                            </w:rPr>
                            <w:t>na</w:t>
                          </w:r>
                          <w:r w:rsidRPr="00FC14D3">
                            <w:rPr>
                              <w:rFonts w:ascii="Arial" w:hAnsi="Arial"/>
                              <w:i/>
                              <w:spacing w:val="-5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14D3">
                            <w:rPr>
                              <w:rFonts w:ascii="Arial" w:hAnsi="Arial"/>
                              <w:i/>
                              <w:sz w:val="18"/>
                              <w:szCs w:val="18"/>
                            </w:rPr>
                            <w:t>účasť</w:t>
                          </w:r>
                          <w:r w:rsidRPr="00FC14D3">
                            <w:rPr>
                              <w:rFonts w:ascii="Arial" w:hAnsi="Arial"/>
                              <w:i/>
                              <w:spacing w:val="-4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14D3">
                            <w:rPr>
                              <w:rFonts w:ascii="Arial" w:hAnsi="Arial"/>
                              <w:i/>
                              <w:sz w:val="18"/>
                              <w:szCs w:val="18"/>
                            </w:rPr>
                            <w:t>v</w:t>
                          </w:r>
                          <w:r w:rsidRPr="00FC14D3">
                            <w:rPr>
                              <w:rFonts w:ascii="Arial" w:hAnsi="Arial"/>
                              <w:i/>
                              <w:spacing w:val="-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14D3">
                            <w:rPr>
                              <w:rFonts w:ascii="Arial" w:hAnsi="Arial"/>
                              <w:i/>
                              <w:sz w:val="18"/>
                              <w:szCs w:val="18"/>
                            </w:rPr>
                            <w:t>elektronickej</w:t>
                          </w:r>
                          <w:r w:rsidRPr="00FC14D3">
                            <w:rPr>
                              <w:rFonts w:ascii="Arial" w:hAnsi="Arial"/>
                              <w:i/>
                              <w:spacing w:val="-3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14D3">
                            <w:rPr>
                              <w:rFonts w:ascii="Arial" w:hAnsi="Arial"/>
                              <w:i/>
                              <w:spacing w:val="-2"/>
                              <w:sz w:val="18"/>
                              <w:szCs w:val="18"/>
                            </w:rPr>
                            <w:t>aukcii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47F663" id="_x0000_t202" coordsize="21600,21600" o:spt="202" path="m,l,21600r21600,l21600,xe">
              <v:stroke joinstyle="miter"/>
              <v:path gradientshapeok="t" o:connecttype="rect"/>
            </v:shapetype>
            <v:shape id="Textbox 51" o:spid="_x0000_s1026" type="#_x0000_t202" style="position:absolute;margin-left:291pt;margin-top:34.75pt;width:248.75pt;height:14.35pt;z-index:-251643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" filled="f" stroked="f">
              <v:textbox inset="0,0,0,0">
                <w:txbxContent>
                  <w:p w14:paraId="4B467D66" w14:textId="00F22A9C" w:rsidR="004514E6" w:rsidRPr="00FC14D3" w:rsidRDefault="00000000" w:rsidP="00FC14D3">
                    <w:pPr>
                      <w:spacing w:before="13"/>
                      <w:ind w:left="20"/>
                      <w:jc w:val="right"/>
                      <w:rPr>
                        <w:rFonts w:ascii="Arial" w:hAnsi="Arial"/>
                        <w:i/>
                        <w:sz w:val="18"/>
                        <w:szCs w:val="18"/>
                      </w:rPr>
                    </w:pPr>
                    <w:r w:rsidRPr="00FC14D3">
                      <w:rPr>
                        <w:rFonts w:ascii="Arial" w:hAnsi="Arial"/>
                        <w:i/>
                        <w:sz w:val="18"/>
                        <w:szCs w:val="18"/>
                      </w:rPr>
                      <w:t>Príloha</w:t>
                    </w:r>
                    <w:r w:rsidRPr="00FC14D3">
                      <w:rPr>
                        <w:rFonts w:ascii="Arial" w:hAnsi="Arial"/>
                        <w:i/>
                        <w:spacing w:val="-4"/>
                        <w:sz w:val="18"/>
                        <w:szCs w:val="18"/>
                      </w:rPr>
                      <w:t xml:space="preserve"> </w:t>
                    </w:r>
                    <w:r w:rsidRPr="00FC14D3">
                      <w:rPr>
                        <w:rFonts w:ascii="Arial" w:hAnsi="Arial"/>
                        <w:i/>
                        <w:sz w:val="18"/>
                        <w:szCs w:val="18"/>
                      </w:rPr>
                      <w:t xml:space="preserve">č. </w:t>
                    </w:r>
                    <w:r w:rsidR="00FC14D3" w:rsidRPr="00FC14D3">
                      <w:rPr>
                        <w:rFonts w:ascii="Arial" w:hAnsi="Arial"/>
                        <w:i/>
                        <w:sz w:val="18"/>
                        <w:szCs w:val="18"/>
                      </w:rPr>
                      <w:t xml:space="preserve">4 </w:t>
                    </w:r>
                    <w:r w:rsidRPr="00FC14D3">
                      <w:rPr>
                        <w:rFonts w:ascii="Arial" w:hAnsi="Arial"/>
                        <w:i/>
                        <w:sz w:val="18"/>
                        <w:szCs w:val="18"/>
                      </w:rPr>
                      <w:t>k</w:t>
                    </w:r>
                    <w:r w:rsidRPr="00FC14D3">
                      <w:rPr>
                        <w:rFonts w:ascii="Arial" w:hAnsi="Arial"/>
                        <w:i/>
                        <w:spacing w:val="-4"/>
                        <w:sz w:val="18"/>
                        <w:szCs w:val="18"/>
                      </w:rPr>
                      <w:t xml:space="preserve"> </w:t>
                    </w:r>
                    <w:r w:rsidRPr="00FC14D3">
                      <w:rPr>
                        <w:rFonts w:ascii="Arial" w:hAnsi="Arial"/>
                        <w:i/>
                        <w:sz w:val="18"/>
                        <w:szCs w:val="18"/>
                      </w:rPr>
                      <w:t>Výzve</w:t>
                    </w:r>
                    <w:r w:rsidRPr="00FC14D3">
                      <w:rPr>
                        <w:rFonts w:ascii="Arial" w:hAnsi="Arial"/>
                        <w:i/>
                        <w:spacing w:val="-3"/>
                        <w:sz w:val="18"/>
                        <w:szCs w:val="18"/>
                      </w:rPr>
                      <w:t xml:space="preserve"> </w:t>
                    </w:r>
                    <w:r w:rsidRPr="00FC14D3">
                      <w:rPr>
                        <w:rFonts w:ascii="Arial" w:hAnsi="Arial"/>
                        <w:i/>
                        <w:sz w:val="18"/>
                        <w:szCs w:val="18"/>
                      </w:rPr>
                      <w:t>na</w:t>
                    </w:r>
                    <w:r w:rsidRPr="00FC14D3">
                      <w:rPr>
                        <w:rFonts w:ascii="Arial" w:hAnsi="Arial"/>
                        <w:i/>
                        <w:spacing w:val="-5"/>
                        <w:sz w:val="18"/>
                        <w:szCs w:val="18"/>
                      </w:rPr>
                      <w:t xml:space="preserve"> </w:t>
                    </w:r>
                    <w:r w:rsidRPr="00FC14D3">
                      <w:rPr>
                        <w:rFonts w:ascii="Arial" w:hAnsi="Arial"/>
                        <w:i/>
                        <w:sz w:val="18"/>
                        <w:szCs w:val="18"/>
                      </w:rPr>
                      <w:t>účasť</w:t>
                    </w:r>
                    <w:r w:rsidRPr="00FC14D3">
                      <w:rPr>
                        <w:rFonts w:ascii="Arial" w:hAnsi="Arial"/>
                        <w:i/>
                        <w:spacing w:val="-4"/>
                        <w:sz w:val="18"/>
                        <w:szCs w:val="18"/>
                      </w:rPr>
                      <w:t xml:space="preserve"> </w:t>
                    </w:r>
                    <w:r w:rsidRPr="00FC14D3">
                      <w:rPr>
                        <w:rFonts w:ascii="Arial" w:hAnsi="Arial"/>
                        <w:i/>
                        <w:sz w:val="18"/>
                        <w:szCs w:val="18"/>
                      </w:rPr>
                      <w:t>v</w:t>
                    </w:r>
                    <w:r w:rsidRPr="00FC14D3">
                      <w:rPr>
                        <w:rFonts w:ascii="Arial" w:hAnsi="Arial"/>
                        <w:i/>
                        <w:spacing w:val="-1"/>
                        <w:sz w:val="18"/>
                        <w:szCs w:val="18"/>
                      </w:rPr>
                      <w:t xml:space="preserve"> </w:t>
                    </w:r>
                    <w:r w:rsidRPr="00FC14D3">
                      <w:rPr>
                        <w:rFonts w:ascii="Arial" w:hAnsi="Arial"/>
                        <w:i/>
                        <w:sz w:val="18"/>
                        <w:szCs w:val="18"/>
                      </w:rPr>
                      <w:t>elektronickej</w:t>
                    </w:r>
                    <w:r w:rsidRPr="00FC14D3">
                      <w:rPr>
                        <w:rFonts w:ascii="Arial" w:hAnsi="Arial"/>
                        <w:i/>
                        <w:spacing w:val="-3"/>
                        <w:sz w:val="18"/>
                        <w:szCs w:val="18"/>
                      </w:rPr>
                      <w:t xml:space="preserve"> </w:t>
                    </w:r>
                    <w:r w:rsidRPr="00FC14D3">
                      <w:rPr>
                        <w:rFonts w:ascii="Arial" w:hAnsi="Arial"/>
                        <w:i/>
                        <w:spacing w:val="-2"/>
                        <w:sz w:val="18"/>
                        <w:szCs w:val="18"/>
                      </w:rPr>
                      <w:t>aukcii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498EE" w14:textId="40EE50DB" w:rsidR="004514E6" w:rsidRPr="00226271" w:rsidRDefault="00226271" w:rsidP="00226271">
    <w:pPr>
      <w:spacing w:before="13"/>
      <w:ind w:left="20"/>
      <w:jc w:val="right"/>
      <w:rPr>
        <w:rFonts w:ascii="Arial" w:hAnsi="Arial"/>
        <w:i/>
        <w:sz w:val="18"/>
        <w:szCs w:val="18"/>
      </w:rPr>
    </w:pPr>
    <w:r w:rsidRPr="00FC14D3">
      <w:rPr>
        <w:rFonts w:ascii="Arial" w:hAnsi="Arial"/>
        <w:i/>
        <w:sz w:val="18"/>
        <w:szCs w:val="18"/>
      </w:rPr>
      <w:t>Príloha</w:t>
    </w:r>
    <w:r w:rsidRPr="00FC14D3">
      <w:rPr>
        <w:rFonts w:ascii="Arial" w:hAnsi="Arial"/>
        <w:i/>
        <w:spacing w:val="-4"/>
        <w:sz w:val="18"/>
        <w:szCs w:val="18"/>
      </w:rPr>
      <w:t xml:space="preserve"> </w:t>
    </w:r>
    <w:r w:rsidRPr="00FC14D3">
      <w:rPr>
        <w:rFonts w:ascii="Arial" w:hAnsi="Arial"/>
        <w:i/>
        <w:sz w:val="18"/>
        <w:szCs w:val="18"/>
      </w:rPr>
      <w:t>č. 4 k</w:t>
    </w:r>
    <w:r w:rsidRPr="00FC14D3">
      <w:rPr>
        <w:rFonts w:ascii="Arial" w:hAnsi="Arial"/>
        <w:i/>
        <w:spacing w:val="-4"/>
        <w:sz w:val="18"/>
        <w:szCs w:val="18"/>
      </w:rPr>
      <w:t xml:space="preserve"> </w:t>
    </w:r>
    <w:r w:rsidRPr="00FC14D3">
      <w:rPr>
        <w:rFonts w:ascii="Arial" w:hAnsi="Arial"/>
        <w:i/>
        <w:sz w:val="18"/>
        <w:szCs w:val="18"/>
      </w:rPr>
      <w:t>Výzve</w:t>
    </w:r>
    <w:r w:rsidRPr="00FC14D3">
      <w:rPr>
        <w:rFonts w:ascii="Arial" w:hAnsi="Arial"/>
        <w:i/>
        <w:spacing w:val="-3"/>
        <w:sz w:val="18"/>
        <w:szCs w:val="18"/>
      </w:rPr>
      <w:t xml:space="preserve"> </w:t>
    </w:r>
    <w:r w:rsidRPr="00FC14D3">
      <w:rPr>
        <w:rFonts w:ascii="Arial" w:hAnsi="Arial"/>
        <w:i/>
        <w:sz w:val="18"/>
        <w:szCs w:val="18"/>
      </w:rPr>
      <w:t>na</w:t>
    </w:r>
    <w:r w:rsidRPr="00FC14D3">
      <w:rPr>
        <w:rFonts w:ascii="Arial" w:hAnsi="Arial"/>
        <w:i/>
        <w:spacing w:val="-5"/>
        <w:sz w:val="18"/>
        <w:szCs w:val="18"/>
      </w:rPr>
      <w:t xml:space="preserve"> </w:t>
    </w:r>
    <w:r w:rsidRPr="00FC14D3">
      <w:rPr>
        <w:rFonts w:ascii="Arial" w:hAnsi="Arial"/>
        <w:i/>
        <w:sz w:val="18"/>
        <w:szCs w:val="18"/>
      </w:rPr>
      <w:t>účasť</w:t>
    </w:r>
    <w:r w:rsidRPr="00FC14D3">
      <w:rPr>
        <w:rFonts w:ascii="Arial" w:hAnsi="Arial"/>
        <w:i/>
        <w:spacing w:val="-4"/>
        <w:sz w:val="18"/>
        <w:szCs w:val="18"/>
      </w:rPr>
      <w:t xml:space="preserve"> </w:t>
    </w:r>
    <w:r w:rsidRPr="00FC14D3">
      <w:rPr>
        <w:rFonts w:ascii="Arial" w:hAnsi="Arial"/>
        <w:i/>
        <w:sz w:val="18"/>
        <w:szCs w:val="18"/>
      </w:rPr>
      <w:t>v</w:t>
    </w:r>
    <w:r w:rsidRPr="00FC14D3">
      <w:rPr>
        <w:rFonts w:ascii="Arial" w:hAnsi="Arial"/>
        <w:i/>
        <w:spacing w:val="-1"/>
        <w:sz w:val="18"/>
        <w:szCs w:val="18"/>
      </w:rPr>
      <w:t xml:space="preserve"> </w:t>
    </w:r>
    <w:r w:rsidRPr="00FC14D3">
      <w:rPr>
        <w:rFonts w:ascii="Arial" w:hAnsi="Arial"/>
        <w:i/>
        <w:sz w:val="18"/>
        <w:szCs w:val="18"/>
      </w:rPr>
      <w:t>elektronickej</w:t>
    </w:r>
    <w:r w:rsidRPr="00FC14D3">
      <w:rPr>
        <w:rFonts w:ascii="Arial" w:hAnsi="Arial"/>
        <w:i/>
        <w:spacing w:val="-3"/>
        <w:sz w:val="18"/>
        <w:szCs w:val="18"/>
      </w:rPr>
      <w:t xml:space="preserve"> </w:t>
    </w:r>
    <w:r w:rsidRPr="00FC14D3">
      <w:rPr>
        <w:rFonts w:ascii="Arial" w:hAnsi="Arial"/>
        <w:i/>
        <w:spacing w:val="-2"/>
        <w:sz w:val="18"/>
        <w:szCs w:val="18"/>
      </w:rPr>
      <w:t>aukcii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9560A5"/>
    <w:multiLevelType w:val="hybridMultilevel"/>
    <w:tmpl w:val="EC4EF53C"/>
    <w:lvl w:ilvl="0" w:tplc="853E416C">
      <w:numFmt w:val="bullet"/>
      <w:lvlText w:val="-"/>
      <w:lvlJc w:val="left"/>
      <w:pPr>
        <w:ind w:left="1288" w:hanging="34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sk-SK" w:eastAsia="en-US" w:bidi="ar-SA"/>
      </w:rPr>
    </w:lvl>
    <w:lvl w:ilvl="1" w:tplc="5F56FE5C">
      <w:numFmt w:val="bullet"/>
      <w:lvlText w:val="•"/>
      <w:lvlJc w:val="left"/>
      <w:pPr>
        <w:ind w:left="2172" w:hanging="348"/>
      </w:pPr>
      <w:rPr>
        <w:rFonts w:hint="default"/>
        <w:lang w:val="sk-SK" w:eastAsia="en-US" w:bidi="ar-SA"/>
      </w:rPr>
    </w:lvl>
    <w:lvl w:ilvl="2" w:tplc="BB4012D4">
      <w:numFmt w:val="bullet"/>
      <w:lvlText w:val="•"/>
      <w:lvlJc w:val="left"/>
      <w:pPr>
        <w:ind w:left="3065" w:hanging="348"/>
      </w:pPr>
      <w:rPr>
        <w:rFonts w:hint="default"/>
        <w:lang w:val="sk-SK" w:eastAsia="en-US" w:bidi="ar-SA"/>
      </w:rPr>
    </w:lvl>
    <w:lvl w:ilvl="3" w:tplc="C02853F4">
      <w:numFmt w:val="bullet"/>
      <w:lvlText w:val="•"/>
      <w:lvlJc w:val="left"/>
      <w:pPr>
        <w:ind w:left="3957" w:hanging="348"/>
      </w:pPr>
      <w:rPr>
        <w:rFonts w:hint="default"/>
        <w:lang w:val="sk-SK" w:eastAsia="en-US" w:bidi="ar-SA"/>
      </w:rPr>
    </w:lvl>
    <w:lvl w:ilvl="4" w:tplc="270C3D2E">
      <w:numFmt w:val="bullet"/>
      <w:lvlText w:val="•"/>
      <w:lvlJc w:val="left"/>
      <w:pPr>
        <w:ind w:left="4850" w:hanging="348"/>
      </w:pPr>
      <w:rPr>
        <w:rFonts w:hint="default"/>
        <w:lang w:val="sk-SK" w:eastAsia="en-US" w:bidi="ar-SA"/>
      </w:rPr>
    </w:lvl>
    <w:lvl w:ilvl="5" w:tplc="66FE83D8">
      <w:numFmt w:val="bullet"/>
      <w:lvlText w:val="•"/>
      <w:lvlJc w:val="left"/>
      <w:pPr>
        <w:ind w:left="5743" w:hanging="348"/>
      </w:pPr>
      <w:rPr>
        <w:rFonts w:hint="default"/>
        <w:lang w:val="sk-SK" w:eastAsia="en-US" w:bidi="ar-SA"/>
      </w:rPr>
    </w:lvl>
    <w:lvl w:ilvl="6" w:tplc="9FA4E162">
      <w:numFmt w:val="bullet"/>
      <w:lvlText w:val="•"/>
      <w:lvlJc w:val="left"/>
      <w:pPr>
        <w:ind w:left="6635" w:hanging="348"/>
      </w:pPr>
      <w:rPr>
        <w:rFonts w:hint="default"/>
        <w:lang w:val="sk-SK" w:eastAsia="en-US" w:bidi="ar-SA"/>
      </w:rPr>
    </w:lvl>
    <w:lvl w:ilvl="7" w:tplc="137858BE">
      <w:numFmt w:val="bullet"/>
      <w:lvlText w:val="•"/>
      <w:lvlJc w:val="left"/>
      <w:pPr>
        <w:ind w:left="7528" w:hanging="348"/>
      </w:pPr>
      <w:rPr>
        <w:rFonts w:hint="default"/>
        <w:lang w:val="sk-SK" w:eastAsia="en-US" w:bidi="ar-SA"/>
      </w:rPr>
    </w:lvl>
    <w:lvl w:ilvl="8" w:tplc="E30E1720">
      <w:numFmt w:val="bullet"/>
      <w:lvlText w:val="•"/>
      <w:lvlJc w:val="left"/>
      <w:pPr>
        <w:ind w:left="8421" w:hanging="348"/>
      </w:pPr>
      <w:rPr>
        <w:rFonts w:hint="default"/>
        <w:lang w:val="sk-SK" w:eastAsia="en-US" w:bidi="ar-SA"/>
      </w:rPr>
    </w:lvl>
  </w:abstractNum>
  <w:abstractNum w:abstractNumId="1" w15:restartNumberingAfterBreak="0">
    <w:nsid w:val="20504C42"/>
    <w:multiLevelType w:val="hybridMultilevel"/>
    <w:tmpl w:val="8E3AD70A"/>
    <w:lvl w:ilvl="0" w:tplc="27A8CA38">
      <w:numFmt w:val="bullet"/>
      <w:lvlText w:val="-"/>
      <w:lvlJc w:val="left"/>
      <w:pPr>
        <w:ind w:left="145" w:hanging="146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sk-SK" w:eastAsia="en-US" w:bidi="ar-SA"/>
      </w:rPr>
    </w:lvl>
    <w:lvl w:ilvl="1" w:tplc="7FCC3A14">
      <w:numFmt w:val="bullet"/>
      <w:lvlText w:val="•"/>
      <w:lvlJc w:val="left"/>
      <w:pPr>
        <w:ind w:left="1146" w:hanging="146"/>
      </w:pPr>
      <w:rPr>
        <w:rFonts w:hint="default"/>
        <w:lang w:val="sk-SK" w:eastAsia="en-US" w:bidi="ar-SA"/>
      </w:rPr>
    </w:lvl>
    <w:lvl w:ilvl="2" w:tplc="5EB83520">
      <w:numFmt w:val="bullet"/>
      <w:lvlText w:val="•"/>
      <w:lvlJc w:val="left"/>
      <w:pPr>
        <w:ind w:left="2153" w:hanging="146"/>
      </w:pPr>
      <w:rPr>
        <w:rFonts w:hint="default"/>
        <w:lang w:val="sk-SK" w:eastAsia="en-US" w:bidi="ar-SA"/>
      </w:rPr>
    </w:lvl>
    <w:lvl w:ilvl="3" w:tplc="621C3EF2">
      <w:numFmt w:val="bullet"/>
      <w:lvlText w:val="•"/>
      <w:lvlJc w:val="left"/>
      <w:pPr>
        <w:ind w:left="3159" w:hanging="146"/>
      </w:pPr>
      <w:rPr>
        <w:rFonts w:hint="default"/>
        <w:lang w:val="sk-SK" w:eastAsia="en-US" w:bidi="ar-SA"/>
      </w:rPr>
    </w:lvl>
    <w:lvl w:ilvl="4" w:tplc="508C8B7E">
      <w:numFmt w:val="bullet"/>
      <w:lvlText w:val="•"/>
      <w:lvlJc w:val="left"/>
      <w:pPr>
        <w:ind w:left="4166" w:hanging="146"/>
      </w:pPr>
      <w:rPr>
        <w:rFonts w:hint="default"/>
        <w:lang w:val="sk-SK" w:eastAsia="en-US" w:bidi="ar-SA"/>
      </w:rPr>
    </w:lvl>
    <w:lvl w:ilvl="5" w:tplc="F6E09552">
      <w:numFmt w:val="bullet"/>
      <w:lvlText w:val="•"/>
      <w:lvlJc w:val="left"/>
      <w:pPr>
        <w:ind w:left="5173" w:hanging="146"/>
      </w:pPr>
      <w:rPr>
        <w:rFonts w:hint="default"/>
        <w:lang w:val="sk-SK" w:eastAsia="en-US" w:bidi="ar-SA"/>
      </w:rPr>
    </w:lvl>
    <w:lvl w:ilvl="6" w:tplc="D5EC808C">
      <w:numFmt w:val="bullet"/>
      <w:lvlText w:val="•"/>
      <w:lvlJc w:val="left"/>
      <w:pPr>
        <w:ind w:left="6179" w:hanging="146"/>
      </w:pPr>
      <w:rPr>
        <w:rFonts w:hint="default"/>
        <w:lang w:val="sk-SK" w:eastAsia="en-US" w:bidi="ar-SA"/>
      </w:rPr>
    </w:lvl>
    <w:lvl w:ilvl="7" w:tplc="E3E0A770">
      <w:numFmt w:val="bullet"/>
      <w:lvlText w:val="•"/>
      <w:lvlJc w:val="left"/>
      <w:pPr>
        <w:ind w:left="7186" w:hanging="146"/>
      </w:pPr>
      <w:rPr>
        <w:rFonts w:hint="default"/>
        <w:lang w:val="sk-SK" w:eastAsia="en-US" w:bidi="ar-SA"/>
      </w:rPr>
    </w:lvl>
    <w:lvl w:ilvl="8" w:tplc="F1E816C4">
      <w:numFmt w:val="bullet"/>
      <w:lvlText w:val="•"/>
      <w:lvlJc w:val="left"/>
      <w:pPr>
        <w:ind w:left="8193" w:hanging="146"/>
      </w:pPr>
      <w:rPr>
        <w:rFonts w:hint="default"/>
        <w:lang w:val="sk-SK" w:eastAsia="en-US" w:bidi="ar-SA"/>
      </w:rPr>
    </w:lvl>
  </w:abstractNum>
  <w:abstractNum w:abstractNumId="2" w15:restartNumberingAfterBreak="0">
    <w:nsid w:val="35EC5564"/>
    <w:multiLevelType w:val="multilevel"/>
    <w:tmpl w:val="422E5B90"/>
    <w:lvl w:ilvl="0">
      <w:start w:val="1"/>
      <w:numFmt w:val="decimal"/>
      <w:lvlText w:val="%1."/>
      <w:lvlJc w:val="left"/>
      <w:pPr>
        <w:ind w:left="254" w:hanging="255"/>
      </w:pPr>
      <w:rPr>
        <w:rFonts w:ascii="Verdana" w:eastAsia="Verdana" w:hAnsi="Verdana" w:cs="Verdana" w:hint="default"/>
        <w:b/>
        <w:bCs/>
        <w:i w:val="0"/>
        <w:iCs w:val="0"/>
        <w:spacing w:val="-1"/>
        <w:w w:val="100"/>
        <w:sz w:val="18"/>
        <w:szCs w:val="18"/>
        <w:lang w:val="sk-SK" w:eastAsia="en-US" w:bidi="ar-SA"/>
      </w:rPr>
    </w:lvl>
    <w:lvl w:ilvl="1">
      <w:start w:val="1"/>
      <w:numFmt w:val="decimal"/>
      <w:lvlText w:val="%1.%2."/>
      <w:lvlJc w:val="left"/>
      <w:pPr>
        <w:ind w:left="0" w:hanging="424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sk-SK" w:eastAsia="en-US" w:bidi="ar-SA"/>
      </w:rPr>
    </w:lvl>
    <w:lvl w:ilvl="2">
      <w:numFmt w:val="bullet"/>
      <w:lvlText w:val="-"/>
      <w:lvlJc w:val="left"/>
      <w:pPr>
        <w:ind w:left="0" w:hanging="146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sk-SK" w:eastAsia="en-US" w:bidi="ar-SA"/>
      </w:rPr>
    </w:lvl>
    <w:lvl w:ilvl="3">
      <w:numFmt w:val="bullet"/>
      <w:lvlText w:val="•"/>
      <w:lvlJc w:val="left"/>
      <w:pPr>
        <w:ind w:left="2470" w:hanging="146"/>
      </w:pPr>
      <w:rPr>
        <w:rFonts w:hint="default"/>
        <w:lang w:val="sk-SK" w:eastAsia="en-US" w:bidi="ar-SA"/>
      </w:rPr>
    </w:lvl>
    <w:lvl w:ilvl="4">
      <w:numFmt w:val="bullet"/>
      <w:lvlText w:val="•"/>
      <w:lvlJc w:val="left"/>
      <w:pPr>
        <w:ind w:left="3575" w:hanging="146"/>
      </w:pPr>
      <w:rPr>
        <w:rFonts w:hint="default"/>
        <w:lang w:val="sk-SK" w:eastAsia="en-US" w:bidi="ar-SA"/>
      </w:rPr>
    </w:lvl>
    <w:lvl w:ilvl="5">
      <w:numFmt w:val="bullet"/>
      <w:lvlText w:val="•"/>
      <w:lvlJc w:val="left"/>
      <w:pPr>
        <w:ind w:left="4680" w:hanging="146"/>
      </w:pPr>
      <w:rPr>
        <w:rFonts w:hint="default"/>
        <w:lang w:val="sk-SK" w:eastAsia="en-US" w:bidi="ar-SA"/>
      </w:rPr>
    </w:lvl>
    <w:lvl w:ilvl="6">
      <w:numFmt w:val="bullet"/>
      <w:lvlText w:val="•"/>
      <w:lvlJc w:val="left"/>
      <w:pPr>
        <w:ind w:left="5785" w:hanging="146"/>
      </w:pPr>
      <w:rPr>
        <w:rFonts w:hint="default"/>
        <w:lang w:val="sk-SK" w:eastAsia="en-US" w:bidi="ar-SA"/>
      </w:rPr>
    </w:lvl>
    <w:lvl w:ilvl="7">
      <w:numFmt w:val="bullet"/>
      <w:lvlText w:val="•"/>
      <w:lvlJc w:val="left"/>
      <w:pPr>
        <w:ind w:left="6890" w:hanging="146"/>
      </w:pPr>
      <w:rPr>
        <w:rFonts w:hint="default"/>
        <w:lang w:val="sk-SK" w:eastAsia="en-US" w:bidi="ar-SA"/>
      </w:rPr>
    </w:lvl>
    <w:lvl w:ilvl="8">
      <w:numFmt w:val="bullet"/>
      <w:lvlText w:val="•"/>
      <w:lvlJc w:val="left"/>
      <w:pPr>
        <w:ind w:left="7996" w:hanging="146"/>
      </w:pPr>
      <w:rPr>
        <w:rFonts w:hint="default"/>
        <w:lang w:val="sk-SK" w:eastAsia="en-US" w:bidi="ar-SA"/>
      </w:rPr>
    </w:lvl>
  </w:abstractNum>
  <w:abstractNum w:abstractNumId="3" w15:restartNumberingAfterBreak="0">
    <w:nsid w:val="3C6A70FA"/>
    <w:multiLevelType w:val="hybridMultilevel"/>
    <w:tmpl w:val="CBFE461A"/>
    <w:lvl w:ilvl="0" w:tplc="E1F29724">
      <w:numFmt w:val="bullet"/>
      <w:lvlText w:val=""/>
      <w:lvlJc w:val="left"/>
      <w:pPr>
        <w:ind w:left="1288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sk-SK" w:eastAsia="en-US" w:bidi="ar-SA"/>
      </w:rPr>
    </w:lvl>
    <w:lvl w:ilvl="1" w:tplc="BE2A01E8">
      <w:numFmt w:val="bullet"/>
      <w:lvlText w:val="•"/>
      <w:lvlJc w:val="left"/>
      <w:pPr>
        <w:ind w:left="2172" w:hanging="348"/>
      </w:pPr>
      <w:rPr>
        <w:rFonts w:hint="default"/>
        <w:lang w:val="sk-SK" w:eastAsia="en-US" w:bidi="ar-SA"/>
      </w:rPr>
    </w:lvl>
    <w:lvl w:ilvl="2" w:tplc="6D4428B2">
      <w:numFmt w:val="bullet"/>
      <w:lvlText w:val="•"/>
      <w:lvlJc w:val="left"/>
      <w:pPr>
        <w:ind w:left="3065" w:hanging="348"/>
      </w:pPr>
      <w:rPr>
        <w:rFonts w:hint="default"/>
        <w:lang w:val="sk-SK" w:eastAsia="en-US" w:bidi="ar-SA"/>
      </w:rPr>
    </w:lvl>
    <w:lvl w:ilvl="3" w:tplc="9EF0CCC8">
      <w:numFmt w:val="bullet"/>
      <w:lvlText w:val="•"/>
      <w:lvlJc w:val="left"/>
      <w:pPr>
        <w:ind w:left="3957" w:hanging="348"/>
      </w:pPr>
      <w:rPr>
        <w:rFonts w:hint="default"/>
        <w:lang w:val="sk-SK" w:eastAsia="en-US" w:bidi="ar-SA"/>
      </w:rPr>
    </w:lvl>
    <w:lvl w:ilvl="4" w:tplc="AA7A9594">
      <w:numFmt w:val="bullet"/>
      <w:lvlText w:val="•"/>
      <w:lvlJc w:val="left"/>
      <w:pPr>
        <w:ind w:left="4850" w:hanging="348"/>
      </w:pPr>
      <w:rPr>
        <w:rFonts w:hint="default"/>
        <w:lang w:val="sk-SK" w:eastAsia="en-US" w:bidi="ar-SA"/>
      </w:rPr>
    </w:lvl>
    <w:lvl w:ilvl="5" w:tplc="B8D8C08A">
      <w:numFmt w:val="bullet"/>
      <w:lvlText w:val="•"/>
      <w:lvlJc w:val="left"/>
      <w:pPr>
        <w:ind w:left="5743" w:hanging="348"/>
      </w:pPr>
      <w:rPr>
        <w:rFonts w:hint="default"/>
        <w:lang w:val="sk-SK" w:eastAsia="en-US" w:bidi="ar-SA"/>
      </w:rPr>
    </w:lvl>
    <w:lvl w:ilvl="6" w:tplc="0820F2C8">
      <w:numFmt w:val="bullet"/>
      <w:lvlText w:val="•"/>
      <w:lvlJc w:val="left"/>
      <w:pPr>
        <w:ind w:left="6635" w:hanging="348"/>
      </w:pPr>
      <w:rPr>
        <w:rFonts w:hint="default"/>
        <w:lang w:val="sk-SK" w:eastAsia="en-US" w:bidi="ar-SA"/>
      </w:rPr>
    </w:lvl>
    <w:lvl w:ilvl="7" w:tplc="756E610E">
      <w:numFmt w:val="bullet"/>
      <w:lvlText w:val="•"/>
      <w:lvlJc w:val="left"/>
      <w:pPr>
        <w:ind w:left="7528" w:hanging="348"/>
      </w:pPr>
      <w:rPr>
        <w:rFonts w:hint="default"/>
        <w:lang w:val="sk-SK" w:eastAsia="en-US" w:bidi="ar-SA"/>
      </w:rPr>
    </w:lvl>
    <w:lvl w:ilvl="8" w:tplc="D4DC8214">
      <w:numFmt w:val="bullet"/>
      <w:lvlText w:val="•"/>
      <w:lvlJc w:val="left"/>
      <w:pPr>
        <w:ind w:left="8421" w:hanging="348"/>
      </w:pPr>
      <w:rPr>
        <w:rFonts w:hint="default"/>
        <w:lang w:val="sk-SK" w:eastAsia="en-US" w:bidi="ar-SA"/>
      </w:rPr>
    </w:lvl>
  </w:abstractNum>
  <w:abstractNum w:abstractNumId="4" w15:restartNumberingAfterBreak="0">
    <w:nsid w:val="407C0FB2"/>
    <w:multiLevelType w:val="hybridMultilevel"/>
    <w:tmpl w:val="B130199A"/>
    <w:lvl w:ilvl="0" w:tplc="A8041A5E">
      <w:start w:val="1"/>
      <w:numFmt w:val="decimal"/>
      <w:lvlText w:val="%1."/>
      <w:lvlJc w:val="left"/>
      <w:pPr>
        <w:ind w:left="993" w:hanging="425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sk-SK" w:eastAsia="en-US" w:bidi="ar-SA"/>
      </w:rPr>
    </w:lvl>
    <w:lvl w:ilvl="1" w:tplc="FCA86B90">
      <w:numFmt w:val="bullet"/>
      <w:lvlText w:val="•"/>
      <w:lvlJc w:val="left"/>
      <w:pPr>
        <w:ind w:left="1920" w:hanging="425"/>
      </w:pPr>
      <w:rPr>
        <w:rFonts w:hint="default"/>
        <w:lang w:val="sk-SK" w:eastAsia="en-US" w:bidi="ar-SA"/>
      </w:rPr>
    </w:lvl>
    <w:lvl w:ilvl="2" w:tplc="E7CABF42">
      <w:numFmt w:val="bullet"/>
      <w:lvlText w:val="•"/>
      <w:lvlJc w:val="left"/>
      <w:pPr>
        <w:ind w:left="2841" w:hanging="425"/>
      </w:pPr>
      <w:rPr>
        <w:rFonts w:hint="default"/>
        <w:lang w:val="sk-SK" w:eastAsia="en-US" w:bidi="ar-SA"/>
      </w:rPr>
    </w:lvl>
    <w:lvl w:ilvl="3" w:tplc="DE701CBA">
      <w:numFmt w:val="bullet"/>
      <w:lvlText w:val="•"/>
      <w:lvlJc w:val="left"/>
      <w:pPr>
        <w:ind w:left="3761" w:hanging="425"/>
      </w:pPr>
      <w:rPr>
        <w:rFonts w:hint="default"/>
        <w:lang w:val="sk-SK" w:eastAsia="en-US" w:bidi="ar-SA"/>
      </w:rPr>
    </w:lvl>
    <w:lvl w:ilvl="4" w:tplc="9312BD20">
      <w:numFmt w:val="bullet"/>
      <w:lvlText w:val="•"/>
      <w:lvlJc w:val="left"/>
      <w:pPr>
        <w:ind w:left="4682" w:hanging="425"/>
      </w:pPr>
      <w:rPr>
        <w:rFonts w:hint="default"/>
        <w:lang w:val="sk-SK" w:eastAsia="en-US" w:bidi="ar-SA"/>
      </w:rPr>
    </w:lvl>
    <w:lvl w:ilvl="5" w:tplc="F7CCEF0C">
      <w:numFmt w:val="bullet"/>
      <w:lvlText w:val="•"/>
      <w:lvlJc w:val="left"/>
      <w:pPr>
        <w:ind w:left="5603" w:hanging="425"/>
      </w:pPr>
      <w:rPr>
        <w:rFonts w:hint="default"/>
        <w:lang w:val="sk-SK" w:eastAsia="en-US" w:bidi="ar-SA"/>
      </w:rPr>
    </w:lvl>
    <w:lvl w:ilvl="6" w:tplc="21A87BC8">
      <w:numFmt w:val="bullet"/>
      <w:lvlText w:val="•"/>
      <w:lvlJc w:val="left"/>
      <w:pPr>
        <w:ind w:left="6523" w:hanging="425"/>
      </w:pPr>
      <w:rPr>
        <w:rFonts w:hint="default"/>
        <w:lang w:val="sk-SK" w:eastAsia="en-US" w:bidi="ar-SA"/>
      </w:rPr>
    </w:lvl>
    <w:lvl w:ilvl="7" w:tplc="1FA44C9C">
      <w:numFmt w:val="bullet"/>
      <w:lvlText w:val="•"/>
      <w:lvlJc w:val="left"/>
      <w:pPr>
        <w:ind w:left="7444" w:hanging="425"/>
      </w:pPr>
      <w:rPr>
        <w:rFonts w:hint="default"/>
        <w:lang w:val="sk-SK" w:eastAsia="en-US" w:bidi="ar-SA"/>
      </w:rPr>
    </w:lvl>
    <w:lvl w:ilvl="8" w:tplc="57B067B8">
      <w:numFmt w:val="bullet"/>
      <w:lvlText w:val="•"/>
      <w:lvlJc w:val="left"/>
      <w:pPr>
        <w:ind w:left="8365" w:hanging="425"/>
      </w:pPr>
      <w:rPr>
        <w:rFonts w:hint="default"/>
        <w:lang w:val="sk-SK" w:eastAsia="en-US" w:bidi="ar-SA"/>
      </w:rPr>
    </w:lvl>
  </w:abstractNum>
  <w:abstractNum w:abstractNumId="5" w15:restartNumberingAfterBreak="0">
    <w:nsid w:val="41CD1DF8"/>
    <w:multiLevelType w:val="hybridMultilevel"/>
    <w:tmpl w:val="EBF6D958"/>
    <w:lvl w:ilvl="0" w:tplc="85BE288E">
      <w:numFmt w:val="bullet"/>
      <w:lvlText w:val=""/>
      <w:lvlJc w:val="left"/>
      <w:pPr>
        <w:ind w:left="1135" w:hanging="5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sk-SK" w:eastAsia="en-US" w:bidi="ar-SA"/>
      </w:rPr>
    </w:lvl>
    <w:lvl w:ilvl="1" w:tplc="36D04AFE">
      <w:numFmt w:val="bullet"/>
      <w:lvlText w:val="•"/>
      <w:lvlJc w:val="left"/>
      <w:pPr>
        <w:ind w:left="2046" w:hanging="567"/>
      </w:pPr>
      <w:rPr>
        <w:rFonts w:hint="default"/>
        <w:lang w:val="sk-SK" w:eastAsia="en-US" w:bidi="ar-SA"/>
      </w:rPr>
    </w:lvl>
    <w:lvl w:ilvl="2" w:tplc="73EA63C6">
      <w:numFmt w:val="bullet"/>
      <w:lvlText w:val="•"/>
      <w:lvlJc w:val="left"/>
      <w:pPr>
        <w:ind w:left="2953" w:hanging="567"/>
      </w:pPr>
      <w:rPr>
        <w:rFonts w:hint="default"/>
        <w:lang w:val="sk-SK" w:eastAsia="en-US" w:bidi="ar-SA"/>
      </w:rPr>
    </w:lvl>
    <w:lvl w:ilvl="3" w:tplc="1F009F78">
      <w:numFmt w:val="bullet"/>
      <w:lvlText w:val="•"/>
      <w:lvlJc w:val="left"/>
      <w:pPr>
        <w:ind w:left="3859" w:hanging="567"/>
      </w:pPr>
      <w:rPr>
        <w:rFonts w:hint="default"/>
        <w:lang w:val="sk-SK" w:eastAsia="en-US" w:bidi="ar-SA"/>
      </w:rPr>
    </w:lvl>
    <w:lvl w:ilvl="4" w:tplc="5D14305C">
      <w:numFmt w:val="bullet"/>
      <w:lvlText w:val="•"/>
      <w:lvlJc w:val="left"/>
      <w:pPr>
        <w:ind w:left="4766" w:hanging="567"/>
      </w:pPr>
      <w:rPr>
        <w:rFonts w:hint="default"/>
        <w:lang w:val="sk-SK" w:eastAsia="en-US" w:bidi="ar-SA"/>
      </w:rPr>
    </w:lvl>
    <w:lvl w:ilvl="5" w:tplc="AFF25B3C">
      <w:numFmt w:val="bullet"/>
      <w:lvlText w:val="•"/>
      <w:lvlJc w:val="left"/>
      <w:pPr>
        <w:ind w:left="5673" w:hanging="567"/>
      </w:pPr>
      <w:rPr>
        <w:rFonts w:hint="default"/>
        <w:lang w:val="sk-SK" w:eastAsia="en-US" w:bidi="ar-SA"/>
      </w:rPr>
    </w:lvl>
    <w:lvl w:ilvl="6" w:tplc="633082B2">
      <w:numFmt w:val="bullet"/>
      <w:lvlText w:val="•"/>
      <w:lvlJc w:val="left"/>
      <w:pPr>
        <w:ind w:left="6579" w:hanging="567"/>
      </w:pPr>
      <w:rPr>
        <w:rFonts w:hint="default"/>
        <w:lang w:val="sk-SK" w:eastAsia="en-US" w:bidi="ar-SA"/>
      </w:rPr>
    </w:lvl>
    <w:lvl w:ilvl="7" w:tplc="73E6ADEA">
      <w:numFmt w:val="bullet"/>
      <w:lvlText w:val="•"/>
      <w:lvlJc w:val="left"/>
      <w:pPr>
        <w:ind w:left="7486" w:hanging="567"/>
      </w:pPr>
      <w:rPr>
        <w:rFonts w:hint="default"/>
        <w:lang w:val="sk-SK" w:eastAsia="en-US" w:bidi="ar-SA"/>
      </w:rPr>
    </w:lvl>
    <w:lvl w:ilvl="8" w:tplc="66FE9D24">
      <w:numFmt w:val="bullet"/>
      <w:lvlText w:val="•"/>
      <w:lvlJc w:val="left"/>
      <w:pPr>
        <w:ind w:left="8393" w:hanging="567"/>
      </w:pPr>
      <w:rPr>
        <w:rFonts w:hint="default"/>
        <w:lang w:val="sk-SK" w:eastAsia="en-US" w:bidi="ar-SA"/>
      </w:rPr>
    </w:lvl>
  </w:abstractNum>
  <w:abstractNum w:abstractNumId="6" w15:restartNumberingAfterBreak="0">
    <w:nsid w:val="489543D1"/>
    <w:multiLevelType w:val="hybridMultilevel"/>
    <w:tmpl w:val="C0EEEDDC"/>
    <w:lvl w:ilvl="0" w:tplc="8F24F71C">
      <w:numFmt w:val="bullet"/>
      <w:lvlText w:val="-"/>
      <w:lvlJc w:val="left"/>
      <w:pPr>
        <w:ind w:left="1564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sk-SK" w:eastAsia="en-US" w:bidi="ar-SA"/>
      </w:rPr>
    </w:lvl>
    <w:lvl w:ilvl="1" w:tplc="76E23664">
      <w:numFmt w:val="bullet"/>
      <w:lvlText w:val="•"/>
      <w:lvlJc w:val="left"/>
      <w:pPr>
        <w:ind w:left="2424" w:hanging="358"/>
      </w:pPr>
      <w:rPr>
        <w:rFonts w:hint="default"/>
        <w:lang w:val="sk-SK" w:eastAsia="en-US" w:bidi="ar-SA"/>
      </w:rPr>
    </w:lvl>
    <w:lvl w:ilvl="2" w:tplc="25047802">
      <w:numFmt w:val="bullet"/>
      <w:lvlText w:val="•"/>
      <w:lvlJc w:val="left"/>
      <w:pPr>
        <w:ind w:left="3289" w:hanging="358"/>
      </w:pPr>
      <w:rPr>
        <w:rFonts w:hint="default"/>
        <w:lang w:val="sk-SK" w:eastAsia="en-US" w:bidi="ar-SA"/>
      </w:rPr>
    </w:lvl>
    <w:lvl w:ilvl="3" w:tplc="7236F3BA">
      <w:numFmt w:val="bullet"/>
      <w:lvlText w:val="•"/>
      <w:lvlJc w:val="left"/>
      <w:pPr>
        <w:ind w:left="4153" w:hanging="358"/>
      </w:pPr>
      <w:rPr>
        <w:rFonts w:hint="default"/>
        <w:lang w:val="sk-SK" w:eastAsia="en-US" w:bidi="ar-SA"/>
      </w:rPr>
    </w:lvl>
    <w:lvl w:ilvl="4" w:tplc="ECEA4FAC">
      <w:numFmt w:val="bullet"/>
      <w:lvlText w:val="•"/>
      <w:lvlJc w:val="left"/>
      <w:pPr>
        <w:ind w:left="5018" w:hanging="358"/>
      </w:pPr>
      <w:rPr>
        <w:rFonts w:hint="default"/>
        <w:lang w:val="sk-SK" w:eastAsia="en-US" w:bidi="ar-SA"/>
      </w:rPr>
    </w:lvl>
    <w:lvl w:ilvl="5" w:tplc="D338B8EA">
      <w:numFmt w:val="bullet"/>
      <w:lvlText w:val="•"/>
      <w:lvlJc w:val="left"/>
      <w:pPr>
        <w:ind w:left="5883" w:hanging="358"/>
      </w:pPr>
      <w:rPr>
        <w:rFonts w:hint="default"/>
        <w:lang w:val="sk-SK" w:eastAsia="en-US" w:bidi="ar-SA"/>
      </w:rPr>
    </w:lvl>
    <w:lvl w:ilvl="6" w:tplc="9E8039F8">
      <w:numFmt w:val="bullet"/>
      <w:lvlText w:val="•"/>
      <w:lvlJc w:val="left"/>
      <w:pPr>
        <w:ind w:left="6747" w:hanging="358"/>
      </w:pPr>
      <w:rPr>
        <w:rFonts w:hint="default"/>
        <w:lang w:val="sk-SK" w:eastAsia="en-US" w:bidi="ar-SA"/>
      </w:rPr>
    </w:lvl>
    <w:lvl w:ilvl="7" w:tplc="50E00422">
      <w:numFmt w:val="bullet"/>
      <w:lvlText w:val="•"/>
      <w:lvlJc w:val="left"/>
      <w:pPr>
        <w:ind w:left="7612" w:hanging="358"/>
      </w:pPr>
      <w:rPr>
        <w:rFonts w:hint="default"/>
        <w:lang w:val="sk-SK" w:eastAsia="en-US" w:bidi="ar-SA"/>
      </w:rPr>
    </w:lvl>
    <w:lvl w:ilvl="8" w:tplc="D41849DC">
      <w:numFmt w:val="bullet"/>
      <w:lvlText w:val="•"/>
      <w:lvlJc w:val="left"/>
      <w:pPr>
        <w:ind w:left="8477" w:hanging="358"/>
      </w:pPr>
      <w:rPr>
        <w:rFonts w:hint="default"/>
        <w:lang w:val="sk-SK" w:eastAsia="en-US" w:bidi="ar-SA"/>
      </w:rPr>
    </w:lvl>
  </w:abstractNum>
  <w:abstractNum w:abstractNumId="7" w15:restartNumberingAfterBreak="0">
    <w:nsid w:val="58BE4A64"/>
    <w:multiLevelType w:val="hybridMultilevel"/>
    <w:tmpl w:val="292CF32C"/>
    <w:lvl w:ilvl="0" w:tplc="874CDAB6">
      <w:start w:val="6"/>
      <w:numFmt w:val="lowerLetter"/>
      <w:lvlText w:val="%1)"/>
      <w:lvlJc w:val="left"/>
      <w:pPr>
        <w:ind w:left="568" w:hanging="18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sk-SK" w:eastAsia="en-US" w:bidi="ar-SA"/>
      </w:rPr>
    </w:lvl>
    <w:lvl w:ilvl="1" w:tplc="307C8FC0">
      <w:numFmt w:val="bullet"/>
      <w:lvlText w:val=""/>
      <w:lvlJc w:val="left"/>
      <w:pPr>
        <w:ind w:left="128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sk-SK" w:eastAsia="en-US" w:bidi="ar-SA"/>
      </w:rPr>
    </w:lvl>
    <w:lvl w:ilvl="2" w:tplc="1C1004B6">
      <w:numFmt w:val="bullet"/>
      <w:lvlText w:val="•"/>
      <w:lvlJc w:val="left"/>
      <w:pPr>
        <w:ind w:left="2271" w:hanging="360"/>
      </w:pPr>
      <w:rPr>
        <w:rFonts w:hint="default"/>
        <w:lang w:val="sk-SK" w:eastAsia="en-US" w:bidi="ar-SA"/>
      </w:rPr>
    </w:lvl>
    <w:lvl w:ilvl="3" w:tplc="19484E4C">
      <w:numFmt w:val="bullet"/>
      <w:lvlText w:val="•"/>
      <w:lvlJc w:val="left"/>
      <w:pPr>
        <w:ind w:left="3263" w:hanging="360"/>
      </w:pPr>
      <w:rPr>
        <w:rFonts w:hint="default"/>
        <w:lang w:val="sk-SK" w:eastAsia="en-US" w:bidi="ar-SA"/>
      </w:rPr>
    </w:lvl>
    <w:lvl w:ilvl="4" w:tplc="32B6B5D6">
      <w:numFmt w:val="bullet"/>
      <w:lvlText w:val="•"/>
      <w:lvlJc w:val="left"/>
      <w:pPr>
        <w:ind w:left="4255" w:hanging="360"/>
      </w:pPr>
      <w:rPr>
        <w:rFonts w:hint="default"/>
        <w:lang w:val="sk-SK" w:eastAsia="en-US" w:bidi="ar-SA"/>
      </w:rPr>
    </w:lvl>
    <w:lvl w:ilvl="5" w:tplc="7D2A3A72">
      <w:numFmt w:val="bullet"/>
      <w:lvlText w:val="•"/>
      <w:lvlJc w:val="left"/>
      <w:pPr>
        <w:ind w:left="5247" w:hanging="360"/>
      </w:pPr>
      <w:rPr>
        <w:rFonts w:hint="default"/>
        <w:lang w:val="sk-SK" w:eastAsia="en-US" w:bidi="ar-SA"/>
      </w:rPr>
    </w:lvl>
    <w:lvl w:ilvl="6" w:tplc="B6103232">
      <w:numFmt w:val="bullet"/>
      <w:lvlText w:val="•"/>
      <w:lvlJc w:val="left"/>
      <w:pPr>
        <w:ind w:left="6239" w:hanging="360"/>
      </w:pPr>
      <w:rPr>
        <w:rFonts w:hint="default"/>
        <w:lang w:val="sk-SK" w:eastAsia="en-US" w:bidi="ar-SA"/>
      </w:rPr>
    </w:lvl>
    <w:lvl w:ilvl="7" w:tplc="15F83F66">
      <w:numFmt w:val="bullet"/>
      <w:lvlText w:val="•"/>
      <w:lvlJc w:val="left"/>
      <w:pPr>
        <w:ind w:left="7230" w:hanging="360"/>
      </w:pPr>
      <w:rPr>
        <w:rFonts w:hint="default"/>
        <w:lang w:val="sk-SK" w:eastAsia="en-US" w:bidi="ar-SA"/>
      </w:rPr>
    </w:lvl>
    <w:lvl w:ilvl="8" w:tplc="A4A86002">
      <w:numFmt w:val="bullet"/>
      <w:lvlText w:val="•"/>
      <w:lvlJc w:val="left"/>
      <w:pPr>
        <w:ind w:left="8222" w:hanging="360"/>
      </w:pPr>
      <w:rPr>
        <w:rFonts w:hint="default"/>
        <w:lang w:val="sk-SK" w:eastAsia="en-US" w:bidi="ar-SA"/>
      </w:rPr>
    </w:lvl>
  </w:abstractNum>
  <w:abstractNum w:abstractNumId="8" w15:restartNumberingAfterBreak="0">
    <w:nsid w:val="5E570210"/>
    <w:multiLevelType w:val="hybridMultilevel"/>
    <w:tmpl w:val="93DC0B58"/>
    <w:lvl w:ilvl="0" w:tplc="B4A25AD6">
      <w:start w:val="1"/>
      <w:numFmt w:val="lowerLetter"/>
      <w:lvlText w:val="%1)"/>
      <w:lvlJc w:val="left"/>
      <w:pPr>
        <w:ind w:left="0" w:hanging="191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6"/>
        <w:szCs w:val="16"/>
        <w:lang w:val="sk-SK" w:eastAsia="en-US" w:bidi="ar-SA"/>
      </w:rPr>
    </w:lvl>
    <w:lvl w:ilvl="1" w:tplc="4378AB7E">
      <w:numFmt w:val="bullet"/>
      <w:lvlText w:val="•"/>
      <w:lvlJc w:val="left"/>
      <w:pPr>
        <w:ind w:left="1020" w:hanging="191"/>
      </w:pPr>
      <w:rPr>
        <w:rFonts w:hint="default"/>
        <w:lang w:val="sk-SK" w:eastAsia="en-US" w:bidi="ar-SA"/>
      </w:rPr>
    </w:lvl>
    <w:lvl w:ilvl="2" w:tplc="A434E718">
      <w:numFmt w:val="bullet"/>
      <w:lvlText w:val="•"/>
      <w:lvlJc w:val="left"/>
      <w:pPr>
        <w:ind w:left="2041" w:hanging="191"/>
      </w:pPr>
      <w:rPr>
        <w:rFonts w:hint="default"/>
        <w:lang w:val="sk-SK" w:eastAsia="en-US" w:bidi="ar-SA"/>
      </w:rPr>
    </w:lvl>
    <w:lvl w:ilvl="3" w:tplc="1E80A000">
      <w:numFmt w:val="bullet"/>
      <w:lvlText w:val="•"/>
      <w:lvlJc w:val="left"/>
      <w:pPr>
        <w:ind w:left="3061" w:hanging="191"/>
      </w:pPr>
      <w:rPr>
        <w:rFonts w:hint="default"/>
        <w:lang w:val="sk-SK" w:eastAsia="en-US" w:bidi="ar-SA"/>
      </w:rPr>
    </w:lvl>
    <w:lvl w:ilvl="4" w:tplc="8920F588">
      <w:numFmt w:val="bullet"/>
      <w:lvlText w:val="•"/>
      <w:lvlJc w:val="left"/>
      <w:pPr>
        <w:ind w:left="4082" w:hanging="191"/>
      </w:pPr>
      <w:rPr>
        <w:rFonts w:hint="default"/>
        <w:lang w:val="sk-SK" w:eastAsia="en-US" w:bidi="ar-SA"/>
      </w:rPr>
    </w:lvl>
    <w:lvl w:ilvl="5" w:tplc="1BA63030">
      <w:numFmt w:val="bullet"/>
      <w:lvlText w:val="•"/>
      <w:lvlJc w:val="left"/>
      <w:pPr>
        <w:ind w:left="5103" w:hanging="191"/>
      </w:pPr>
      <w:rPr>
        <w:rFonts w:hint="default"/>
        <w:lang w:val="sk-SK" w:eastAsia="en-US" w:bidi="ar-SA"/>
      </w:rPr>
    </w:lvl>
    <w:lvl w:ilvl="6" w:tplc="10F02AE4">
      <w:numFmt w:val="bullet"/>
      <w:lvlText w:val="•"/>
      <w:lvlJc w:val="left"/>
      <w:pPr>
        <w:ind w:left="6123" w:hanging="191"/>
      </w:pPr>
      <w:rPr>
        <w:rFonts w:hint="default"/>
        <w:lang w:val="sk-SK" w:eastAsia="en-US" w:bidi="ar-SA"/>
      </w:rPr>
    </w:lvl>
    <w:lvl w:ilvl="7" w:tplc="E22A25E2">
      <w:numFmt w:val="bullet"/>
      <w:lvlText w:val="•"/>
      <w:lvlJc w:val="left"/>
      <w:pPr>
        <w:ind w:left="7144" w:hanging="191"/>
      </w:pPr>
      <w:rPr>
        <w:rFonts w:hint="default"/>
        <w:lang w:val="sk-SK" w:eastAsia="en-US" w:bidi="ar-SA"/>
      </w:rPr>
    </w:lvl>
    <w:lvl w:ilvl="8" w:tplc="91E8DD6A">
      <w:numFmt w:val="bullet"/>
      <w:lvlText w:val="•"/>
      <w:lvlJc w:val="left"/>
      <w:pPr>
        <w:ind w:left="8165" w:hanging="191"/>
      </w:pPr>
      <w:rPr>
        <w:rFonts w:hint="default"/>
        <w:lang w:val="sk-SK" w:eastAsia="en-US" w:bidi="ar-SA"/>
      </w:rPr>
    </w:lvl>
  </w:abstractNum>
  <w:abstractNum w:abstractNumId="9" w15:restartNumberingAfterBreak="0">
    <w:nsid w:val="606557D1"/>
    <w:multiLevelType w:val="multilevel"/>
    <w:tmpl w:val="5F7E009C"/>
    <w:lvl w:ilvl="0">
      <w:start w:val="1"/>
      <w:numFmt w:val="decimal"/>
      <w:lvlText w:val="%1"/>
      <w:lvlJc w:val="left"/>
      <w:pPr>
        <w:ind w:left="849" w:hanging="567"/>
      </w:pPr>
      <w:rPr>
        <w:rFonts w:hint="default"/>
        <w:lang w:val="sk-SK" w:eastAsia="en-US" w:bidi="ar-SA"/>
      </w:rPr>
    </w:lvl>
    <w:lvl w:ilvl="1">
      <w:start w:val="1"/>
      <w:numFmt w:val="decimal"/>
      <w:lvlText w:val="%1.%2."/>
      <w:lvlJc w:val="left"/>
      <w:pPr>
        <w:ind w:left="849" w:hanging="567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sk-SK" w:eastAsia="en-US" w:bidi="ar-SA"/>
      </w:rPr>
    </w:lvl>
    <w:lvl w:ilvl="2">
      <w:numFmt w:val="bullet"/>
      <w:lvlText w:val="-"/>
      <w:lvlJc w:val="left"/>
      <w:pPr>
        <w:ind w:left="1276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sk-SK" w:eastAsia="en-US" w:bidi="ar-SA"/>
      </w:rPr>
    </w:lvl>
    <w:lvl w:ilvl="3">
      <w:numFmt w:val="bullet"/>
      <w:lvlText w:val="o"/>
      <w:lvlJc w:val="left"/>
      <w:pPr>
        <w:ind w:left="1723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sk-SK" w:eastAsia="en-US" w:bidi="ar-SA"/>
      </w:rPr>
    </w:lvl>
    <w:lvl w:ilvl="4">
      <w:numFmt w:val="bullet"/>
      <w:lvlText w:val=""/>
      <w:lvlJc w:val="left"/>
      <w:pPr>
        <w:ind w:left="2409" w:hanging="327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sk-SK" w:eastAsia="en-US" w:bidi="ar-SA"/>
      </w:rPr>
    </w:lvl>
    <w:lvl w:ilvl="5">
      <w:numFmt w:val="bullet"/>
      <w:lvlText w:val="•"/>
      <w:lvlJc w:val="left"/>
      <w:pPr>
        <w:ind w:left="4630" w:hanging="327"/>
      </w:pPr>
      <w:rPr>
        <w:rFonts w:hint="default"/>
        <w:lang w:val="sk-SK" w:eastAsia="en-US" w:bidi="ar-SA"/>
      </w:rPr>
    </w:lvl>
    <w:lvl w:ilvl="6">
      <w:numFmt w:val="bullet"/>
      <w:lvlText w:val="•"/>
      <w:lvlJc w:val="left"/>
      <w:pPr>
        <w:ind w:left="5745" w:hanging="327"/>
      </w:pPr>
      <w:rPr>
        <w:rFonts w:hint="default"/>
        <w:lang w:val="sk-SK" w:eastAsia="en-US" w:bidi="ar-SA"/>
      </w:rPr>
    </w:lvl>
    <w:lvl w:ilvl="7">
      <w:numFmt w:val="bullet"/>
      <w:lvlText w:val="•"/>
      <w:lvlJc w:val="left"/>
      <w:pPr>
        <w:ind w:left="6860" w:hanging="327"/>
      </w:pPr>
      <w:rPr>
        <w:rFonts w:hint="default"/>
        <w:lang w:val="sk-SK" w:eastAsia="en-US" w:bidi="ar-SA"/>
      </w:rPr>
    </w:lvl>
    <w:lvl w:ilvl="8">
      <w:numFmt w:val="bullet"/>
      <w:lvlText w:val="•"/>
      <w:lvlJc w:val="left"/>
      <w:pPr>
        <w:ind w:left="7976" w:hanging="327"/>
      </w:pPr>
      <w:rPr>
        <w:rFonts w:hint="default"/>
        <w:lang w:val="sk-SK" w:eastAsia="en-US" w:bidi="ar-SA"/>
      </w:rPr>
    </w:lvl>
  </w:abstractNum>
  <w:abstractNum w:abstractNumId="10" w15:restartNumberingAfterBreak="0">
    <w:nsid w:val="618B54AE"/>
    <w:multiLevelType w:val="hybridMultilevel"/>
    <w:tmpl w:val="C22CC526"/>
    <w:lvl w:ilvl="0" w:tplc="BF604C1C">
      <w:numFmt w:val="bullet"/>
      <w:lvlText w:val=""/>
      <w:lvlJc w:val="left"/>
      <w:pPr>
        <w:ind w:left="669" w:hanging="5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sk-SK" w:eastAsia="en-US" w:bidi="ar-SA"/>
      </w:rPr>
    </w:lvl>
    <w:lvl w:ilvl="1" w:tplc="3A8C5E6C">
      <w:numFmt w:val="bullet"/>
      <w:lvlText w:val="•"/>
      <w:lvlJc w:val="left"/>
      <w:pPr>
        <w:ind w:left="1499" w:hanging="567"/>
      </w:pPr>
      <w:rPr>
        <w:rFonts w:hint="default"/>
        <w:lang w:val="sk-SK" w:eastAsia="en-US" w:bidi="ar-SA"/>
      </w:rPr>
    </w:lvl>
    <w:lvl w:ilvl="2" w:tplc="BBB6B056">
      <w:numFmt w:val="bullet"/>
      <w:lvlText w:val="•"/>
      <w:lvlJc w:val="left"/>
      <w:pPr>
        <w:ind w:left="2338" w:hanging="567"/>
      </w:pPr>
      <w:rPr>
        <w:rFonts w:hint="default"/>
        <w:lang w:val="sk-SK" w:eastAsia="en-US" w:bidi="ar-SA"/>
      </w:rPr>
    </w:lvl>
    <w:lvl w:ilvl="3" w:tplc="81C85A3C">
      <w:numFmt w:val="bullet"/>
      <w:lvlText w:val="•"/>
      <w:lvlJc w:val="left"/>
      <w:pPr>
        <w:ind w:left="3177" w:hanging="567"/>
      </w:pPr>
      <w:rPr>
        <w:rFonts w:hint="default"/>
        <w:lang w:val="sk-SK" w:eastAsia="en-US" w:bidi="ar-SA"/>
      </w:rPr>
    </w:lvl>
    <w:lvl w:ilvl="4" w:tplc="0E74EDB8">
      <w:numFmt w:val="bullet"/>
      <w:lvlText w:val="•"/>
      <w:lvlJc w:val="left"/>
      <w:pPr>
        <w:ind w:left="4016" w:hanging="567"/>
      </w:pPr>
      <w:rPr>
        <w:rFonts w:hint="default"/>
        <w:lang w:val="sk-SK" w:eastAsia="en-US" w:bidi="ar-SA"/>
      </w:rPr>
    </w:lvl>
    <w:lvl w:ilvl="5" w:tplc="7518A37E">
      <w:numFmt w:val="bullet"/>
      <w:lvlText w:val="•"/>
      <w:lvlJc w:val="left"/>
      <w:pPr>
        <w:ind w:left="4855" w:hanging="567"/>
      </w:pPr>
      <w:rPr>
        <w:rFonts w:hint="default"/>
        <w:lang w:val="sk-SK" w:eastAsia="en-US" w:bidi="ar-SA"/>
      </w:rPr>
    </w:lvl>
    <w:lvl w:ilvl="6" w:tplc="8736A07E">
      <w:numFmt w:val="bullet"/>
      <w:lvlText w:val="•"/>
      <w:lvlJc w:val="left"/>
      <w:pPr>
        <w:ind w:left="5695" w:hanging="567"/>
      </w:pPr>
      <w:rPr>
        <w:rFonts w:hint="default"/>
        <w:lang w:val="sk-SK" w:eastAsia="en-US" w:bidi="ar-SA"/>
      </w:rPr>
    </w:lvl>
    <w:lvl w:ilvl="7" w:tplc="A8B825BE">
      <w:numFmt w:val="bullet"/>
      <w:lvlText w:val="•"/>
      <w:lvlJc w:val="left"/>
      <w:pPr>
        <w:ind w:left="6534" w:hanging="567"/>
      </w:pPr>
      <w:rPr>
        <w:rFonts w:hint="default"/>
        <w:lang w:val="sk-SK" w:eastAsia="en-US" w:bidi="ar-SA"/>
      </w:rPr>
    </w:lvl>
    <w:lvl w:ilvl="8" w:tplc="5DCCCC74">
      <w:numFmt w:val="bullet"/>
      <w:lvlText w:val="•"/>
      <w:lvlJc w:val="left"/>
      <w:pPr>
        <w:ind w:left="7373" w:hanging="567"/>
      </w:pPr>
      <w:rPr>
        <w:rFonts w:hint="default"/>
        <w:lang w:val="sk-SK" w:eastAsia="en-US" w:bidi="ar-SA"/>
      </w:rPr>
    </w:lvl>
  </w:abstractNum>
  <w:abstractNum w:abstractNumId="11" w15:restartNumberingAfterBreak="0">
    <w:nsid w:val="64D33AD6"/>
    <w:multiLevelType w:val="hybridMultilevel"/>
    <w:tmpl w:val="E7AA26FE"/>
    <w:lvl w:ilvl="0" w:tplc="292CD6EE">
      <w:start w:val="1"/>
      <w:numFmt w:val="decimal"/>
      <w:lvlText w:val="%1."/>
      <w:lvlJc w:val="left"/>
      <w:pPr>
        <w:ind w:left="1123" w:hanging="360"/>
      </w:pPr>
      <w:rPr>
        <w:rFonts w:ascii="Calibri" w:eastAsia="Calibri" w:hAnsi="Calibri" w:cs="Calibri" w:hint="default"/>
        <w:b/>
        <w:bCs/>
        <w:i/>
        <w:iCs/>
        <w:spacing w:val="-1"/>
        <w:w w:val="100"/>
        <w:sz w:val="28"/>
        <w:szCs w:val="28"/>
        <w:lang w:val="sk-SK" w:eastAsia="en-US" w:bidi="ar-SA"/>
      </w:rPr>
    </w:lvl>
    <w:lvl w:ilvl="1" w:tplc="FB2679C0">
      <w:numFmt w:val="bullet"/>
      <w:lvlText w:val="•"/>
      <w:lvlJc w:val="left"/>
      <w:pPr>
        <w:ind w:left="2028" w:hanging="360"/>
      </w:pPr>
      <w:rPr>
        <w:rFonts w:hint="default"/>
        <w:lang w:val="sk-SK" w:eastAsia="en-US" w:bidi="ar-SA"/>
      </w:rPr>
    </w:lvl>
    <w:lvl w:ilvl="2" w:tplc="59E07922">
      <w:numFmt w:val="bullet"/>
      <w:lvlText w:val="•"/>
      <w:lvlJc w:val="left"/>
      <w:pPr>
        <w:ind w:left="2937" w:hanging="360"/>
      </w:pPr>
      <w:rPr>
        <w:rFonts w:hint="default"/>
        <w:lang w:val="sk-SK" w:eastAsia="en-US" w:bidi="ar-SA"/>
      </w:rPr>
    </w:lvl>
    <w:lvl w:ilvl="3" w:tplc="7AF23A1A">
      <w:numFmt w:val="bullet"/>
      <w:lvlText w:val="•"/>
      <w:lvlJc w:val="left"/>
      <w:pPr>
        <w:ind w:left="3845" w:hanging="360"/>
      </w:pPr>
      <w:rPr>
        <w:rFonts w:hint="default"/>
        <w:lang w:val="sk-SK" w:eastAsia="en-US" w:bidi="ar-SA"/>
      </w:rPr>
    </w:lvl>
    <w:lvl w:ilvl="4" w:tplc="71F2E300">
      <w:numFmt w:val="bullet"/>
      <w:lvlText w:val="•"/>
      <w:lvlJc w:val="left"/>
      <w:pPr>
        <w:ind w:left="4754" w:hanging="360"/>
      </w:pPr>
      <w:rPr>
        <w:rFonts w:hint="default"/>
        <w:lang w:val="sk-SK" w:eastAsia="en-US" w:bidi="ar-SA"/>
      </w:rPr>
    </w:lvl>
    <w:lvl w:ilvl="5" w:tplc="2FDEC1B4">
      <w:numFmt w:val="bullet"/>
      <w:lvlText w:val="•"/>
      <w:lvlJc w:val="left"/>
      <w:pPr>
        <w:ind w:left="5663" w:hanging="360"/>
      </w:pPr>
      <w:rPr>
        <w:rFonts w:hint="default"/>
        <w:lang w:val="sk-SK" w:eastAsia="en-US" w:bidi="ar-SA"/>
      </w:rPr>
    </w:lvl>
    <w:lvl w:ilvl="6" w:tplc="D192640E">
      <w:numFmt w:val="bullet"/>
      <w:lvlText w:val="•"/>
      <w:lvlJc w:val="left"/>
      <w:pPr>
        <w:ind w:left="6571" w:hanging="360"/>
      </w:pPr>
      <w:rPr>
        <w:rFonts w:hint="default"/>
        <w:lang w:val="sk-SK" w:eastAsia="en-US" w:bidi="ar-SA"/>
      </w:rPr>
    </w:lvl>
    <w:lvl w:ilvl="7" w:tplc="EE0E1C32">
      <w:numFmt w:val="bullet"/>
      <w:lvlText w:val="•"/>
      <w:lvlJc w:val="left"/>
      <w:pPr>
        <w:ind w:left="7480" w:hanging="360"/>
      </w:pPr>
      <w:rPr>
        <w:rFonts w:hint="default"/>
        <w:lang w:val="sk-SK" w:eastAsia="en-US" w:bidi="ar-SA"/>
      </w:rPr>
    </w:lvl>
    <w:lvl w:ilvl="8" w:tplc="F89C2DC8">
      <w:numFmt w:val="bullet"/>
      <w:lvlText w:val="•"/>
      <w:lvlJc w:val="left"/>
      <w:pPr>
        <w:ind w:left="8389" w:hanging="360"/>
      </w:pPr>
      <w:rPr>
        <w:rFonts w:hint="default"/>
        <w:lang w:val="sk-SK" w:eastAsia="en-US" w:bidi="ar-SA"/>
      </w:rPr>
    </w:lvl>
  </w:abstractNum>
  <w:abstractNum w:abstractNumId="12" w15:restartNumberingAfterBreak="0">
    <w:nsid w:val="6C776F4C"/>
    <w:multiLevelType w:val="hybridMultilevel"/>
    <w:tmpl w:val="FF1EB7AC"/>
    <w:lvl w:ilvl="0" w:tplc="C5861AC8">
      <w:start w:val="1"/>
      <w:numFmt w:val="decimal"/>
      <w:lvlText w:val="%1."/>
      <w:lvlJc w:val="left"/>
      <w:pPr>
        <w:ind w:left="571" w:hanging="4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sk-SK" w:eastAsia="en-US" w:bidi="ar-SA"/>
      </w:rPr>
    </w:lvl>
    <w:lvl w:ilvl="1" w:tplc="D3DEA13C">
      <w:numFmt w:val="bullet"/>
      <w:lvlText w:val="•"/>
      <w:lvlJc w:val="left"/>
      <w:pPr>
        <w:ind w:left="571" w:hanging="4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sk-SK" w:eastAsia="en-US" w:bidi="ar-SA"/>
      </w:rPr>
    </w:lvl>
    <w:lvl w:ilvl="2" w:tplc="0032D3E6">
      <w:numFmt w:val="bullet"/>
      <w:lvlText w:val="•"/>
      <w:lvlJc w:val="left"/>
      <w:pPr>
        <w:ind w:left="2505" w:hanging="428"/>
      </w:pPr>
      <w:rPr>
        <w:rFonts w:hint="default"/>
        <w:lang w:val="sk-SK" w:eastAsia="en-US" w:bidi="ar-SA"/>
      </w:rPr>
    </w:lvl>
    <w:lvl w:ilvl="3" w:tplc="CB7617D4">
      <w:numFmt w:val="bullet"/>
      <w:lvlText w:val="•"/>
      <w:lvlJc w:val="left"/>
      <w:pPr>
        <w:ind w:left="3467" w:hanging="428"/>
      </w:pPr>
      <w:rPr>
        <w:rFonts w:hint="default"/>
        <w:lang w:val="sk-SK" w:eastAsia="en-US" w:bidi="ar-SA"/>
      </w:rPr>
    </w:lvl>
    <w:lvl w:ilvl="4" w:tplc="5DB69642">
      <w:numFmt w:val="bullet"/>
      <w:lvlText w:val="•"/>
      <w:lvlJc w:val="left"/>
      <w:pPr>
        <w:ind w:left="4430" w:hanging="428"/>
      </w:pPr>
      <w:rPr>
        <w:rFonts w:hint="default"/>
        <w:lang w:val="sk-SK" w:eastAsia="en-US" w:bidi="ar-SA"/>
      </w:rPr>
    </w:lvl>
    <w:lvl w:ilvl="5" w:tplc="015C78E8">
      <w:numFmt w:val="bullet"/>
      <w:lvlText w:val="•"/>
      <w:lvlJc w:val="left"/>
      <w:pPr>
        <w:ind w:left="5393" w:hanging="428"/>
      </w:pPr>
      <w:rPr>
        <w:rFonts w:hint="default"/>
        <w:lang w:val="sk-SK" w:eastAsia="en-US" w:bidi="ar-SA"/>
      </w:rPr>
    </w:lvl>
    <w:lvl w:ilvl="6" w:tplc="02802C02">
      <w:numFmt w:val="bullet"/>
      <w:lvlText w:val="•"/>
      <w:lvlJc w:val="left"/>
      <w:pPr>
        <w:ind w:left="6355" w:hanging="428"/>
      </w:pPr>
      <w:rPr>
        <w:rFonts w:hint="default"/>
        <w:lang w:val="sk-SK" w:eastAsia="en-US" w:bidi="ar-SA"/>
      </w:rPr>
    </w:lvl>
    <w:lvl w:ilvl="7" w:tplc="9976E9A4">
      <w:numFmt w:val="bullet"/>
      <w:lvlText w:val="•"/>
      <w:lvlJc w:val="left"/>
      <w:pPr>
        <w:ind w:left="7318" w:hanging="428"/>
      </w:pPr>
      <w:rPr>
        <w:rFonts w:hint="default"/>
        <w:lang w:val="sk-SK" w:eastAsia="en-US" w:bidi="ar-SA"/>
      </w:rPr>
    </w:lvl>
    <w:lvl w:ilvl="8" w:tplc="C3426F54">
      <w:numFmt w:val="bullet"/>
      <w:lvlText w:val="•"/>
      <w:lvlJc w:val="left"/>
      <w:pPr>
        <w:ind w:left="8281" w:hanging="428"/>
      </w:pPr>
      <w:rPr>
        <w:rFonts w:hint="default"/>
        <w:lang w:val="sk-SK" w:eastAsia="en-US" w:bidi="ar-SA"/>
      </w:rPr>
    </w:lvl>
  </w:abstractNum>
  <w:abstractNum w:abstractNumId="13" w15:restartNumberingAfterBreak="0">
    <w:nsid w:val="78F5215A"/>
    <w:multiLevelType w:val="hybridMultilevel"/>
    <w:tmpl w:val="557CD708"/>
    <w:lvl w:ilvl="0" w:tplc="FC54CEF8">
      <w:start w:val="1"/>
      <w:numFmt w:val="upperRoman"/>
      <w:lvlText w:val="%1."/>
      <w:lvlJc w:val="left"/>
      <w:pPr>
        <w:ind w:left="568" w:hanging="112"/>
      </w:pPr>
      <w:rPr>
        <w:rFonts w:ascii="Arial" w:eastAsia="Arial" w:hAnsi="Arial" w:cs="Arial" w:hint="default"/>
        <w:b/>
        <w:bCs/>
        <w:i w:val="0"/>
        <w:iCs w:val="0"/>
        <w:spacing w:val="0"/>
        <w:w w:val="90"/>
        <w:sz w:val="18"/>
        <w:szCs w:val="18"/>
        <w:lang w:val="sk-SK" w:eastAsia="en-US" w:bidi="ar-SA"/>
      </w:rPr>
    </w:lvl>
    <w:lvl w:ilvl="1" w:tplc="B48841F0">
      <w:numFmt w:val="bullet"/>
      <w:lvlText w:val="•"/>
      <w:lvlJc w:val="left"/>
      <w:pPr>
        <w:ind w:left="1524" w:hanging="112"/>
      </w:pPr>
      <w:rPr>
        <w:rFonts w:hint="default"/>
        <w:lang w:val="sk-SK" w:eastAsia="en-US" w:bidi="ar-SA"/>
      </w:rPr>
    </w:lvl>
    <w:lvl w:ilvl="2" w:tplc="009E29EA">
      <w:numFmt w:val="bullet"/>
      <w:lvlText w:val="•"/>
      <w:lvlJc w:val="left"/>
      <w:pPr>
        <w:ind w:left="2489" w:hanging="112"/>
      </w:pPr>
      <w:rPr>
        <w:rFonts w:hint="default"/>
        <w:lang w:val="sk-SK" w:eastAsia="en-US" w:bidi="ar-SA"/>
      </w:rPr>
    </w:lvl>
    <w:lvl w:ilvl="3" w:tplc="758E339C">
      <w:numFmt w:val="bullet"/>
      <w:lvlText w:val="•"/>
      <w:lvlJc w:val="left"/>
      <w:pPr>
        <w:ind w:left="3453" w:hanging="112"/>
      </w:pPr>
      <w:rPr>
        <w:rFonts w:hint="default"/>
        <w:lang w:val="sk-SK" w:eastAsia="en-US" w:bidi="ar-SA"/>
      </w:rPr>
    </w:lvl>
    <w:lvl w:ilvl="4" w:tplc="4F5E39A6">
      <w:numFmt w:val="bullet"/>
      <w:lvlText w:val="•"/>
      <w:lvlJc w:val="left"/>
      <w:pPr>
        <w:ind w:left="4418" w:hanging="112"/>
      </w:pPr>
      <w:rPr>
        <w:rFonts w:hint="default"/>
        <w:lang w:val="sk-SK" w:eastAsia="en-US" w:bidi="ar-SA"/>
      </w:rPr>
    </w:lvl>
    <w:lvl w:ilvl="5" w:tplc="F60AA0CA">
      <w:numFmt w:val="bullet"/>
      <w:lvlText w:val="•"/>
      <w:lvlJc w:val="left"/>
      <w:pPr>
        <w:ind w:left="5383" w:hanging="112"/>
      </w:pPr>
      <w:rPr>
        <w:rFonts w:hint="default"/>
        <w:lang w:val="sk-SK" w:eastAsia="en-US" w:bidi="ar-SA"/>
      </w:rPr>
    </w:lvl>
    <w:lvl w:ilvl="6" w:tplc="FFD8983A">
      <w:numFmt w:val="bullet"/>
      <w:lvlText w:val="•"/>
      <w:lvlJc w:val="left"/>
      <w:pPr>
        <w:ind w:left="6347" w:hanging="112"/>
      </w:pPr>
      <w:rPr>
        <w:rFonts w:hint="default"/>
        <w:lang w:val="sk-SK" w:eastAsia="en-US" w:bidi="ar-SA"/>
      </w:rPr>
    </w:lvl>
    <w:lvl w:ilvl="7" w:tplc="9648BB30">
      <w:numFmt w:val="bullet"/>
      <w:lvlText w:val="•"/>
      <w:lvlJc w:val="left"/>
      <w:pPr>
        <w:ind w:left="7312" w:hanging="112"/>
      </w:pPr>
      <w:rPr>
        <w:rFonts w:hint="default"/>
        <w:lang w:val="sk-SK" w:eastAsia="en-US" w:bidi="ar-SA"/>
      </w:rPr>
    </w:lvl>
    <w:lvl w:ilvl="8" w:tplc="DA4C2A90">
      <w:numFmt w:val="bullet"/>
      <w:lvlText w:val="•"/>
      <w:lvlJc w:val="left"/>
      <w:pPr>
        <w:ind w:left="8277" w:hanging="112"/>
      </w:pPr>
      <w:rPr>
        <w:rFonts w:hint="default"/>
        <w:lang w:val="sk-SK" w:eastAsia="en-US" w:bidi="ar-SA"/>
      </w:rPr>
    </w:lvl>
  </w:abstractNum>
  <w:abstractNum w:abstractNumId="14" w15:restartNumberingAfterBreak="0">
    <w:nsid w:val="7D90500E"/>
    <w:multiLevelType w:val="multilevel"/>
    <w:tmpl w:val="D3B66854"/>
    <w:lvl w:ilvl="0">
      <w:start w:val="1"/>
      <w:numFmt w:val="decimal"/>
      <w:lvlText w:val="%1."/>
      <w:lvlJc w:val="left"/>
      <w:pPr>
        <w:ind w:left="254" w:hanging="255"/>
      </w:pPr>
      <w:rPr>
        <w:rFonts w:ascii="Verdana" w:eastAsia="Verdana" w:hAnsi="Verdana" w:cs="Verdana" w:hint="default"/>
        <w:b/>
        <w:bCs/>
        <w:i w:val="0"/>
        <w:iCs w:val="0"/>
        <w:spacing w:val="-1"/>
        <w:w w:val="100"/>
        <w:sz w:val="18"/>
        <w:szCs w:val="18"/>
        <w:lang w:val="sk-SK" w:eastAsia="en-US" w:bidi="ar-SA"/>
      </w:rPr>
    </w:lvl>
    <w:lvl w:ilvl="1">
      <w:start w:val="1"/>
      <w:numFmt w:val="decimal"/>
      <w:lvlText w:val="%1.%2"/>
      <w:lvlJc w:val="left"/>
      <w:pPr>
        <w:ind w:left="358" w:hanging="358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sk-SK" w:eastAsia="en-US" w:bidi="ar-SA"/>
      </w:rPr>
    </w:lvl>
    <w:lvl w:ilvl="2">
      <w:numFmt w:val="bullet"/>
      <w:lvlText w:val="•"/>
      <w:lvlJc w:val="left"/>
      <w:pPr>
        <w:ind w:left="360" w:hanging="358"/>
      </w:pPr>
      <w:rPr>
        <w:rFonts w:hint="default"/>
        <w:lang w:val="sk-SK" w:eastAsia="en-US" w:bidi="ar-SA"/>
      </w:rPr>
    </w:lvl>
    <w:lvl w:ilvl="3">
      <w:numFmt w:val="bullet"/>
      <w:lvlText w:val="•"/>
      <w:lvlJc w:val="left"/>
      <w:pPr>
        <w:ind w:left="1590" w:hanging="358"/>
      </w:pPr>
      <w:rPr>
        <w:rFonts w:hint="default"/>
        <w:lang w:val="sk-SK" w:eastAsia="en-US" w:bidi="ar-SA"/>
      </w:rPr>
    </w:lvl>
    <w:lvl w:ilvl="4">
      <w:numFmt w:val="bullet"/>
      <w:lvlText w:val="•"/>
      <w:lvlJc w:val="left"/>
      <w:pPr>
        <w:ind w:left="2821" w:hanging="358"/>
      </w:pPr>
      <w:rPr>
        <w:rFonts w:hint="default"/>
        <w:lang w:val="sk-SK" w:eastAsia="en-US" w:bidi="ar-SA"/>
      </w:rPr>
    </w:lvl>
    <w:lvl w:ilvl="5">
      <w:numFmt w:val="bullet"/>
      <w:lvlText w:val="•"/>
      <w:lvlJc w:val="left"/>
      <w:pPr>
        <w:ind w:left="4052" w:hanging="358"/>
      </w:pPr>
      <w:rPr>
        <w:rFonts w:hint="default"/>
        <w:lang w:val="sk-SK" w:eastAsia="en-US" w:bidi="ar-SA"/>
      </w:rPr>
    </w:lvl>
    <w:lvl w:ilvl="6">
      <w:numFmt w:val="bullet"/>
      <w:lvlText w:val="•"/>
      <w:lvlJc w:val="left"/>
      <w:pPr>
        <w:ind w:left="5283" w:hanging="358"/>
      </w:pPr>
      <w:rPr>
        <w:rFonts w:hint="default"/>
        <w:lang w:val="sk-SK" w:eastAsia="en-US" w:bidi="ar-SA"/>
      </w:rPr>
    </w:lvl>
    <w:lvl w:ilvl="7">
      <w:numFmt w:val="bullet"/>
      <w:lvlText w:val="•"/>
      <w:lvlJc w:val="left"/>
      <w:pPr>
        <w:ind w:left="6514" w:hanging="358"/>
      </w:pPr>
      <w:rPr>
        <w:rFonts w:hint="default"/>
        <w:lang w:val="sk-SK" w:eastAsia="en-US" w:bidi="ar-SA"/>
      </w:rPr>
    </w:lvl>
    <w:lvl w:ilvl="8">
      <w:numFmt w:val="bullet"/>
      <w:lvlText w:val="•"/>
      <w:lvlJc w:val="left"/>
      <w:pPr>
        <w:ind w:left="7744" w:hanging="358"/>
      </w:pPr>
      <w:rPr>
        <w:rFonts w:hint="default"/>
        <w:lang w:val="sk-SK" w:eastAsia="en-US" w:bidi="ar-SA"/>
      </w:rPr>
    </w:lvl>
  </w:abstractNum>
  <w:abstractNum w:abstractNumId="15" w15:restartNumberingAfterBreak="0">
    <w:nsid w:val="7E5E3B06"/>
    <w:multiLevelType w:val="hybridMultilevel"/>
    <w:tmpl w:val="096A8C64"/>
    <w:lvl w:ilvl="0" w:tplc="794A9460">
      <w:start w:val="1"/>
      <w:numFmt w:val="lowerRoman"/>
      <w:lvlText w:val="%1)"/>
      <w:lvlJc w:val="left"/>
      <w:pPr>
        <w:ind w:left="0" w:hanging="195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0"/>
        <w:sz w:val="18"/>
        <w:szCs w:val="18"/>
        <w:lang w:val="sk-SK" w:eastAsia="en-US" w:bidi="ar-SA"/>
      </w:rPr>
    </w:lvl>
    <w:lvl w:ilvl="1" w:tplc="9DD6852C">
      <w:numFmt w:val="bullet"/>
      <w:lvlText w:val="•"/>
      <w:lvlJc w:val="left"/>
      <w:pPr>
        <w:ind w:left="1020" w:hanging="195"/>
      </w:pPr>
      <w:rPr>
        <w:rFonts w:hint="default"/>
        <w:lang w:val="sk-SK" w:eastAsia="en-US" w:bidi="ar-SA"/>
      </w:rPr>
    </w:lvl>
    <w:lvl w:ilvl="2" w:tplc="7CDEF308">
      <w:numFmt w:val="bullet"/>
      <w:lvlText w:val="•"/>
      <w:lvlJc w:val="left"/>
      <w:pPr>
        <w:ind w:left="2041" w:hanging="195"/>
      </w:pPr>
      <w:rPr>
        <w:rFonts w:hint="default"/>
        <w:lang w:val="sk-SK" w:eastAsia="en-US" w:bidi="ar-SA"/>
      </w:rPr>
    </w:lvl>
    <w:lvl w:ilvl="3" w:tplc="02CCC1E8">
      <w:numFmt w:val="bullet"/>
      <w:lvlText w:val="•"/>
      <w:lvlJc w:val="left"/>
      <w:pPr>
        <w:ind w:left="3061" w:hanging="195"/>
      </w:pPr>
      <w:rPr>
        <w:rFonts w:hint="default"/>
        <w:lang w:val="sk-SK" w:eastAsia="en-US" w:bidi="ar-SA"/>
      </w:rPr>
    </w:lvl>
    <w:lvl w:ilvl="4" w:tplc="7BB6902E">
      <w:numFmt w:val="bullet"/>
      <w:lvlText w:val="•"/>
      <w:lvlJc w:val="left"/>
      <w:pPr>
        <w:ind w:left="4082" w:hanging="195"/>
      </w:pPr>
      <w:rPr>
        <w:rFonts w:hint="default"/>
        <w:lang w:val="sk-SK" w:eastAsia="en-US" w:bidi="ar-SA"/>
      </w:rPr>
    </w:lvl>
    <w:lvl w:ilvl="5" w:tplc="A69E7316">
      <w:numFmt w:val="bullet"/>
      <w:lvlText w:val="•"/>
      <w:lvlJc w:val="left"/>
      <w:pPr>
        <w:ind w:left="5103" w:hanging="195"/>
      </w:pPr>
      <w:rPr>
        <w:rFonts w:hint="default"/>
        <w:lang w:val="sk-SK" w:eastAsia="en-US" w:bidi="ar-SA"/>
      </w:rPr>
    </w:lvl>
    <w:lvl w:ilvl="6" w:tplc="B3FAF556">
      <w:numFmt w:val="bullet"/>
      <w:lvlText w:val="•"/>
      <w:lvlJc w:val="left"/>
      <w:pPr>
        <w:ind w:left="6123" w:hanging="195"/>
      </w:pPr>
      <w:rPr>
        <w:rFonts w:hint="default"/>
        <w:lang w:val="sk-SK" w:eastAsia="en-US" w:bidi="ar-SA"/>
      </w:rPr>
    </w:lvl>
    <w:lvl w:ilvl="7" w:tplc="7E061ACC">
      <w:numFmt w:val="bullet"/>
      <w:lvlText w:val="•"/>
      <w:lvlJc w:val="left"/>
      <w:pPr>
        <w:ind w:left="7144" w:hanging="195"/>
      </w:pPr>
      <w:rPr>
        <w:rFonts w:hint="default"/>
        <w:lang w:val="sk-SK" w:eastAsia="en-US" w:bidi="ar-SA"/>
      </w:rPr>
    </w:lvl>
    <w:lvl w:ilvl="8" w:tplc="6996F7E0">
      <w:numFmt w:val="bullet"/>
      <w:lvlText w:val="•"/>
      <w:lvlJc w:val="left"/>
      <w:pPr>
        <w:ind w:left="8165" w:hanging="195"/>
      </w:pPr>
      <w:rPr>
        <w:rFonts w:hint="default"/>
        <w:lang w:val="sk-SK" w:eastAsia="en-US" w:bidi="ar-SA"/>
      </w:rPr>
    </w:lvl>
  </w:abstractNum>
  <w:abstractNum w:abstractNumId="16" w15:restartNumberingAfterBreak="0">
    <w:nsid w:val="7F6B0AB3"/>
    <w:multiLevelType w:val="hybridMultilevel"/>
    <w:tmpl w:val="6A6AECE4"/>
    <w:lvl w:ilvl="0" w:tplc="772C57BA">
      <w:start w:val="1"/>
      <w:numFmt w:val="decimal"/>
      <w:lvlText w:val="%1."/>
      <w:lvlJc w:val="left"/>
      <w:pPr>
        <w:ind w:left="261" w:hanging="244"/>
      </w:pPr>
      <w:rPr>
        <w:rFonts w:hint="default"/>
        <w:spacing w:val="0"/>
        <w:w w:val="100"/>
        <w:lang w:val="sk-SK" w:eastAsia="en-US" w:bidi="ar-SA"/>
      </w:rPr>
    </w:lvl>
    <w:lvl w:ilvl="1" w:tplc="E06625C2">
      <w:numFmt w:val="bullet"/>
      <w:lvlText w:val="-"/>
      <w:lvlJc w:val="left"/>
      <w:pPr>
        <w:ind w:left="101" w:hanging="83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6"/>
        <w:szCs w:val="16"/>
        <w:lang w:val="sk-SK" w:eastAsia="en-US" w:bidi="ar-SA"/>
      </w:rPr>
    </w:lvl>
    <w:lvl w:ilvl="2" w:tplc="F6802FC4">
      <w:numFmt w:val="bullet"/>
      <w:lvlText w:val="•"/>
      <w:lvlJc w:val="left"/>
      <w:pPr>
        <w:ind w:left="383" w:hanging="83"/>
      </w:pPr>
      <w:rPr>
        <w:rFonts w:hint="default"/>
        <w:lang w:val="sk-SK" w:eastAsia="en-US" w:bidi="ar-SA"/>
      </w:rPr>
    </w:lvl>
    <w:lvl w:ilvl="3" w:tplc="C2D2667A">
      <w:numFmt w:val="bullet"/>
      <w:lvlText w:val="•"/>
      <w:lvlJc w:val="left"/>
      <w:pPr>
        <w:ind w:left="506" w:hanging="83"/>
      </w:pPr>
      <w:rPr>
        <w:rFonts w:hint="default"/>
        <w:lang w:val="sk-SK" w:eastAsia="en-US" w:bidi="ar-SA"/>
      </w:rPr>
    </w:lvl>
    <w:lvl w:ilvl="4" w:tplc="E78EEB52">
      <w:numFmt w:val="bullet"/>
      <w:lvlText w:val="•"/>
      <w:lvlJc w:val="left"/>
      <w:pPr>
        <w:ind w:left="629" w:hanging="83"/>
      </w:pPr>
      <w:rPr>
        <w:rFonts w:hint="default"/>
        <w:lang w:val="sk-SK" w:eastAsia="en-US" w:bidi="ar-SA"/>
      </w:rPr>
    </w:lvl>
    <w:lvl w:ilvl="5" w:tplc="607261A8">
      <w:numFmt w:val="bullet"/>
      <w:lvlText w:val="•"/>
      <w:lvlJc w:val="left"/>
      <w:pPr>
        <w:ind w:left="752" w:hanging="83"/>
      </w:pPr>
      <w:rPr>
        <w:rFonts w:hint="default"/>
        <w:lang w:val="sk-SK" w:eastAsia="en-US" w:bidi="ar-SA"/>
      </w:rPr>
    </w:lvl>
    <w:lvl w:ilvl="6" w:tplc="D6F87CAE">
      <w:numFmt w:val="bullet"/>
      <w:lvlText w:val="•"/>
      <w:lvlJc w:val="left"/>
      <w:pPr>
        <w:ind w:left="875" w:hanging="83"/>
      </w:pPr>
      <w:rPr>
        <w:rFonts w:hint="default"/>
        <w:lang w:val="sk-SK" w:eastAsia="en-US" w:bidi="ar-SA"/>
      </w:rPr>
    </w:lvl>
    <w:lvl w:ilvl="7" w:tplc="BCF8ECEE">
      <w:numFmt w:val="bullet"/>
      <w:lvlText w:val="•"/>
      <w:lvlJc w:val="left"/>
      <w:pPr>
        <w:ind w:left="999" w:hanging="83"/>
      </w:pPr>
      <w:rPr>
        <w:rFonts w:hint="default"/>
        <w:lang w:val="sk-SK" w:eastAsia="en-US" w:bidi="ar-SA"/>
      </w:rPr>
    </w:lvl>
    <w:lvl w:ilvl="8" w:tplc="2E607DD0">
      <w:numFmt w:val="bullet"/>
      <w:lvlText w:val="•"/>
      <w:lvlJc w:val="left"/>
      <w:pPr>
        <w:ind w:left="1122" w:hanging="83"/>
      </w:pPr>
      <w:rPr>
        <w:rFonts w:hint="default"/>
        <w:lang w:val="sk-SK" w:eastAsia="en-US" w:bidi="ar-SA"/>
      </w:rPr>
    </w:lvl>
  </w:abstractNum>
  <w:num w:numId="1" w16cid:durableId="1507018776">
    <w:abstractNumId w:val="4"/>
  </w:num>
  <w:num w:numId="2" w16cid:durableId="11497630">
    <w:abstractNumId w:val="10"/>
  </w:num>
  <w:num w:numId="3" w16cid:durableId="506142170">
    <w:abstractNumId w:val="11"/>
  </w:num>
  <w:num w:numId="4" w16cid:durableId="851186708">
    <w:abstractNumId w:val="8"/>
  </w:num>
  <w:num w:numId="5" w16cid:durableId="1247618452">
    <w:abstractNumId w:val="14"/>
  </w:num>
  <w:num w:numId="6" w16cid:durableId="99221527">
    <w:abstractNumId w:val="6"/>
  </w:num>
  <w:num w:numId="7" w16cid:durableId="1550876106">
    <w:abstractNumId w:val="9"/>
  </w:num>
  <w:num w:numId="8" w16cid:durableId="319701668">
    <w:abstractNumId w:val="5"/>
  </w:num>
  <w:num w:numId="9" w16cid:durableId="1443844539">
    <w:abstractNumId w:val="0"/>
  </w:num>
  <w:num w:numId="10" w16cid:durableId="828210506">
    <w:abstractNumId w:val="13"/>
  </w:num>
  <w:num w:numId="11" w16cid:durableId="496069194">
    <w:abstractNumId w:val="3"/>
  </w:num>
  <w:num w:numId="12" w16cid:durableId="1900239129">
    <w:abstractNumId w:val="7"/>
  </w:num>
  <w:num w:numId="13" w16cid:durableId="1996494457">
    <w:abstractNumId w:val="12"/>
  </w:num>
  <w:num w:numId="14" w16cid:durableId="753405102">
    <w:abstractNumId w:val="1"/>
  </w:num>
  <w:num w:numId="15" w16cid:durableId="1670402641">
    <w:abstractNumId w:val="15"/>
  </w:num>
  <w:num w:numId="16" w16cid:durableId="365718810">
    <w:abstractNumId w:val="2"/>
  </w:num>
  <w:num w:numId="17" w16cid:durableId="129135237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4E6"/>
    <w:rsid w:val="00055FEB"/>
    <w:rsid w:val="001B7D0D"/>
    <w:rsid w:val="001F1774"/>
    <w:rsid w:val="00226271"/>
    <w:rsid w:val="002F63A4"/>
    <w:rsid w:val="004514E6"/>
    <w:rsid w:val="005A06B3"/>
    <w:rsid w:val="0068665A"/>
    <w:rsid w:val="00740BCC"/>
    <w:rsid w:val="009A6DA4"/>
    <w:rsid w:val="00B001E0"/>
    <w:rsid w:val="00C36BCC"/>
    <w:rsid w:val="00CE797B"/>
    <w:rsid w:val="00E35737"/>
    <w:rsid w:val="00FC1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DFE171"/>
  <w15:docId w15:val="{F43B35B3-8F09-4220-B81D-520AB610B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Verdana" w:eastAsia="Verdana" w:hAnsi="Verdana" w:cs="Verdana"/>
      <w:lang w:val="sk-SK"/>
    </w:rPr>
  </w:style>
  <w:style w:type="paragraph" w:styleId="Nadpis1">
    <w:name w:val="heading 1"/>
    <w:basedOn w:val="Normlny"/>
    <w:uiPriority w:val="9"/>
    <w:qFormat/>
    <w:pPr>
      <w:spacing w:before="250"/>
      <w:outlineLvl w:val="0"/>
    </w:pPr>
    <w:rPr>
      <w:b/>
      <w:bCs/>
      <w:sz w:val="30"/>
      <w:szCs w:val="30"/>
    </w:rPr>
  </w:style>
  <w:style w:type="paragraph" w:styleId="Nadpis2">
    <w:name w:val="heading 2"/>
    <w:basedOn w:val="Normlny"/>
    <w:uiPriority w:val="9"/>
    <w:unhideWhenUsed/>
    <w:qFormat/>
    <w:pPr>
      <w:ind w:left="37" w:right="37"/>
      <w:jc w:val="center"/>
      <w:outlineLvl w:val="1"/>
    </w:pPr>
    <w:rPr>
      <w:rFonts w:ascii="Arial" w:eastAsia="Arial" w:hAnsi="Arial" w:cs="Arial"/>
      <w:b/>
      <w:bCs/>
      <w:sz w:val="28"/>
      <w:szCs w:val="28"/>
    </w:rPr>
  </w:style>
  <w:style w:type="paragraph" w:styleId="Nadpis3">
    <w:name w:val="heading 3"/>
    <w:basedOn w:val="Normlny"/>
    <w:uiPriority w:val="9"/>
    <w:unhideWhenUsed/>
    <w:qFormat/>
    <w:pPr>
      <w:spacing w:before="1"/>
      <w:ind w:left="1121" w:hanging="358"/>
      <w:outlineLvl w:val="2"/>
    </w:pPr>
    <w:rPr>
      <w:rFonts w:ascii="Calibri" w:eastAsia="Calibri" w:hAnsi="Calibri" w:cs="Calibri"/>
      <w:b/>
      <w:bCs/>
      <w:i/>
      <w:iCs/>
      <w:sz w:val="28"/>
      <w:szCs w:val="28"/>
    </w:rPr>
  </w:style>
  <w:style w:type="paragraph" w:styleId="Nadpis4">
    <w:name w:val="heading 4"/>
    <w:basedOn w:val="Normlny"/>
    <w:uiPriority w:val="9"/>
    <w:unhideWhenUsed/>
    <w:qFormat/>
    <w:pPr>
      <w:ind w:left="143"/>
      <w:jc w:val="center"/>
      <w:outlineLvl w:val="3"/>
    </w:pPr>
    <w:rPr>
      <w:rFonts w:ascii="Arial" w:eastAsia="Arial" w:hAnsi="Arial" w:cs="Arial"/>
      <w:b/>
      <w:bCs/>
      <w:sz w:val="24"/>
      <w:szCs w:val="24"/>
    </w:rPr>
  </w:style>
  <w:style w:type="paragraph" w:styleId="Nadpis5">
    <w:name w:val="heading 5"/>
    <w:basedOn w:val="Normlny"/>
    <w:uiPriority w:val="9"/>
    <w:unhideWhenUsed/>
    <w:qFormat/>
    <w:pPr>
      <w:ind w:left="143"/>
      <w:outlineLvl w:val="4"/>
    </w:pPr>
    <w:rPr>
      <w:rFonts w:ascii="Calibri" w:eastAsia="Calibri" w:hAnsi="Calibri" w:cs="Calibri"/>
      <w:b/>
      <w:bCs/>
      <w:i/>
      <w:iCs/>
      <w:sz w:val="24"/>
      <w:szCs w:val="24"/>
    </w:rPr>
  </w:style>
  <w:style w:type="paragraph" w:styleId="Nadpis6">
    <w:name w:val="heading 6"/>
    <w:basedOn w:val="Normlny"/>
    <w:uiPriority w:val="9"/>
    <w:unhideWhenUsed/>
    <w:qFormat/>
    <w:pPr>
      <w:outlineLvl w:val="5"/>
    </w:pPr>
    <w:rPr>
      <w:b/>
      <w:bCs/>
      <w:sz w:val="18"/>
      <w:szCs w:val="18"/>
    </w:rPr>
  </w:style>
  <w:style w:type="paragraph" w:styleId="Nadpis7">
    <w:name w:val="heading 7"/>
    <w:basedOn w:val="Normlny"/>
    <w:uiPriority w:val="1"/>
    <w:qFormat/>
    <w:pPr>
      <w:outlineLvl w:val="6"/>
    </w:pPr>
    <w:rPr>
      <w:b/>
      <w:bCs/>
      <w:sz w:val="18"/>
      <w:szCs w:val="1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sz w:val="18"/>
      <w:szCs w:val="18"/>
    </w:rPr>
  </w:style>
  <w:style w:type="paragraph" w:styleId="Odsekzoznamu">
    <w:name w:val="List Paragraph"/>
    <w:basedOn w:val="Normlny"/>
    <w:uiPriority w:val="1"/>
    <w:qFormat/>
    <w:pPr>
      <w:ind w:left="571" w:hanging="428"/>
    </w:pPr>
  </w:style>
  <w:style w:type="paragraph" w:customStyle="1" w:styleId="TableParagraph">
    <w:name w:val="Table Paragraph"/>
    <w:basedOn w:val="Normlny"/>
    <w:uiPriority w:val="1"/>
    <w:qFormat/>
    <w:rPr>
      <w:rFonts w:ascii="Arial MT" w:eastAsia="Arial MT" w:hAnsi="Arial MT" w:cs="Arial MT"/>
    </w:rPr>
  </w:style>
  <w:style w:type="paragraph" w:styleId="Hlavika">
    <w:name w:val="header"/>
    <w:basedOn w:val="Normlny"/>
    <w:link w:val="HlavikaChar"/>
    <w:uiPriority w:val="99"/>
    <w:unhideWhenUsed/>
    <w:rsid w:val="00FC14D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C14D3"/>
    <w:rPr>
      <w:rFonts w:ascii="Verdana" w:eastAsia="Verdana" w:hAnsi="Verdana" w:cs="Verdana"/>
      <w:lang w:val="sk-SK"/>
    </w:rPr>
  </w:style>
  <w:style w:type="paragraph" w:styleId="Pta">
    <w:name w:val="footer"/>
    <w:basedOn w:val="Normlny"/>
    <w:link w:val="PtaChar"/>
    <w:uiPriority w:val="99"/>
    <w:unhideWhenUsed/>
    <w:rsid w:val="00FC14D3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C14D3"/>
    <w:rPr>
      <w:rFonts w:ascii="Verdana" w:eastAsia="Verdana" w:hAnsi="Verdana" w:cs="Verdana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587</Words>
  <Characters>3347</Characters>
  <Application>Microsoft Office Word</Application>
  <DocSecurity>0</DocSecurity>
  <Lines>27</Lines>
  <Paragraphs>7</Paragraphs>
  <ScaleCrop>false</ScaleCrop>
  <Company/>
  <LinksUpToDate>false</LinksUpToDate>
  <CharactersWithSpaces>3927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Invitation</dc:title>
  <dc:creator>PROEBIZ</dc:creator>
  <cp:lastModifiedBy>Šedivá Katarína</cp:lastModifiedBy>
  <cp:revision>5</cp:revision>
  <dcterms:created xsi:type="dcterms:W3CDTF">2026-08-19T10:50:00Z</dcterms:created>
  <dcterms:modified xsi:type="dcterms:W3CDTF">2026-09-01T11:15:00Z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2025-04-24T00:00:00Z</vt:filetime>
  </property>
  <property fmtid="{D5CDD505-2E9C-101B-9397-08002B2CF9AE}" pid="4" name="LastSaved">
    <vt:filetime>2026-08-19T00:00:00Z</vt:filetime>
  </property>
  <property fmtid="{D5CDD505-2E9C-101B-9397-08002B2CF9AE}" pid="5" name="Producer">
    <vt:lpwstr>Neevia PDFmerge v4.1 build 650 (http://neeviaPDF.com)</vt:lpwstr>
  </property>
</Properties>
</file>